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C09" w:rsidRPr="00114C09" w:rsidRDefault="00114C09" w:rsidP="00114C09">
      <w:pPr>
        <w:rPr>
          <w:rFonts w:ascii="Times New Roman" w:hAnsi="Times New Roman"/>
          <w:sz w:val="28"/>
          <w:szCs w:val="28"/>
        </w:rPr>
      </w:pPr>
      <w:r w:rsidRPr="00114C09">
        <w:rPr>
          <w:rFonts w:ascii="Times New Roman" w:hAnsi="Times New Roman"/>
          <w:sz w:val="28"/>
          <w:szCs w:val="28"/>
        </w:rPr>
        <w:t>- Административные регламенты ЦБС</w:t>
      </w:r>
    </w:p>
    <w:p w:rsidR="00114C09" w:rsidRPr="00114C09" w:rsidRDefault="00114C09" w:rsidP="00114C09">
      <w:pPr>
        <w:spacing w:after="0" w:line="240" w:lineRule="auto"/>
        <w:rPr>
          <w:rFonts w:ascii="Times New Roman" w:hAnsi="Times New Roman"/>
          <w:sz w:val="24"/>
          <w:szCs w:val="24"/>
        </w:rPr>
      </w:pPr>
    </w:p>
    <w:p w:rsidR="00114C09" w:rsidRPr="00114C09" w:rsidRDefault="00114C09" w:rsidP="00114C09">
      <w:pPr>
        <w:pStyle w:val="20"/>
        <w:shd w:val="clear" w:color="auto" w:fill="auto"/>
        <w:spacing w:line="240" w:lineRule="auto"/>
        <w:ind w:left="5240"/>
        <w:rPr>
          <w:w w:val="100"/>
          <w:sz w:val="24"/>
          <w:szCs w:val="24"/>
        </w:rPr>
      </w:pPr>
      <w:r w:rsidRPr="00114C09">
        <w:rPr>
          <w:w w:val="100"/>
          <w:sz w:val="24"/>
          <w:szCs w:val="24"/>
        </w:rPr>
        <w:t>УТВЕРЖДЕН</w:t>
      </w:r>
    </w:p>
    <w:p w:rsidR="00114C09" w:rsidRPr="00114C09" w:rsidRDefault="00114C09" w:rsidP="00114C09">
      <w:pPr>
        <w:pStyle w:val="20"/>
        <w:shd w:val="clear" w:color="auto" w:fill="auto"/>
        <w:spacing w:line="240" w:lineRule="auto"/>
        <w:ind w:left="4962" w:right="800"/>
        <w:rPr>
          <w:w w:val="100"/>
          <w:sz w:val="24"/>
          <w:szCs w:val="24"/>
        </w:rPr>
      </w:pPr>
      <w:r w:rsidRPr="00114C09">
        <w:rPr>
          <w:w w:val="100"/>
          <w:sz w:val="24"/>
          <w:szCs w:val="24"/>
        </w:rPr>
        <w:t xml:space="preserve">постановлением Администрации муниципального образования «Рославльский район» Смоленской области </w:t>
      </w:r>
    </w:p>
    <w:p w:rsidR="00114C09" w:rsidRPr="00114C09" w:rsidRDefault="00114C09" w:rsidP="00114C09">
      <w:pPr>
        <w:pStyle w:val="20"/>
        <w:shd w:val="clear" w:color="auto" w:fill="auto"/>
        <w:spacing w:line="240" w:lineRule="auto"/>
        <w:ind w:left="4962" w:right="800"/>
        <w:rPr>
          <w:w w:val="100"/>
          <w:sz w:val="24"/>
          <w:szCs w:val="24"/>
        </w:rPr>
      </w:pPr>
      <w:r w:rsidRPr="00114C09">
        <w:rPr>
          <w:w w:val="100"/>
          <w:sz w:val="24"/>
          <w:szCs w:val="24"/>
        </w:rPr>
        <w:t>от 30.07.2010 г. № 1556</w:t>
      </w:r>
    </w:p>
    <w:p w:rsidR="00114C09" w:rsidRPr="00114C09" w:rsidRDefault="00114C09" w:rsidP="00114C09">
      <w:pPr>
        <w:pStyle w:val="20"/>
        <w:shd w:val="clear" w:color="auto" w:fill="auto"/>
        <w:spacing w:line="240" w:lineRule="auto"/>
        <w:ind w:left="4962" w:right="800"/>
        <w:rPr>
          <w:w w:val="100"/>
          <w:sz w:val="24"/>
          <w:szCs w:val="24"/>
        </w:rPr>
      </w:pPr>
    </w:p>
    <w:p w:rsidR="00114C09" w:rsidRPr="00114C09" w:rsidRDefault="00114C09" w:rsidP="00114C09">
      <w:pPr>
        <w:pStyle w:val="20"/>
        <w:shd w:val="clear" w:color="auto" w:fill="auto"/>
        <w:spacing w:line="240" w:lineRule="auto"/>
        <w:ind w:left="4962" w:right="800"/>
        <w:rPr>
          <w:w w:val="100"/>
          <w:sz w:val="24"/>
          <w:szCs w:val="24"/>
        </w:rPr>
      </w:pPr>
    </w:p>
    <w:p w:rsidR="00114C09" w:rsidRPr="00114C09" w:rsidRDefault="00114C09" w:rsidP="00114C09">
      <w:pPr>
        <w:pStyle w:val="320"/>
        <w:keepNext/>
        <w:keepLines/>
        <w:shd w:val="clear" w:color="auto" w:fill="auto"/>
        <w:spacing w:before="0" w:after="0" w:line="240" w:lineRule="auto"/>
        <w:ind w:right="20"/>
        <w:rPr>
          <w:w w:val="100"/>
          <w:sz w:val="24"/>
          <w:szCs w:val="24"/>
        </w:rPr>
      </w:pPr>
      <w:bookmarkStart w:id="0" w:name="bookmark7"/>
      <w:r w:rsidRPr="00114C09">
        <w:rPr>
          <w:w w:val="100"/>
          <w:sz w:val="24"/>
          <w:szCs w:val="24"/>
        </w:rPr>
        <w:t>АДМИНИСТРАТИВНЫЙ РЕГЛАМЕНТ ПО ИСПОЛНЕНИЮ МУНИЦИПАЛЬНОЙ ФУНКЦИИ "ОРГАНИЗАЦИЯ БИБЛИОТЕЧНОГО ОБСЛУЖИВАНИЯ НАСЕЛЕНИЯ"</w:t>
      </w:r>
      <w:bookmarkEnd w:id="0"/>
    </w:p>
    <w:p w:rsidR="00114C09" w:rsidRPr="00114C09" w:rsidRDefault="00114C09" w:rsidP="00114C09">
      <w:pPr>
        <w:pStyle w:val="320"/>
        <w:keepNext/>
        <w:keepLines/>
        <w:shd w:val="clear" w:color="auto" w:fill="auto"/>
        <w:spacing w:before="0" w:after="0" w:line="240" w:lineRule="auto"/>
        <w:ind w:right="20"/>
        <w:rPr>
          <w:w w:val="100"/>
          <w:sz w:val="24"/>
          <w:szCs w:val="24"/>
        </w:rPr>
      </w:pPr>
    </w:p>
    <w:p w:rsidR="00114C09" w:rsidRPr="00114C09" w:rsidRDefault="00114C09" w:rsidP="00114C09">
      <w:pPr>
        <w:pStyle w:val="320"/>
        <w:keepNext/>
        <w:keepLines/>
        <w:numPr>
          <w:ilvl w:val="0"/>
          <w:numId w:val="14"/>
        </w:numPr>
        <w:shd w:val="clear" w:color="auto" w:fill="auto"/>
        <w:spacing w:before="0" w:after="0" w:line="240" w:lineRule="auto"/>
        <w:ind w:right="20"/>
        <w:rPr>
          <w:w w:val="100"/>
          <w:sz w:val="24"/>
          <w:szCs w:val="24"/>
        </w:rPr>
      </w:pPr>
      <w:bookmarkStart w:id="1" w:name="bookmark8"/>
      <w:r w:rsidRPr="00114C09">
        <w:rPr>
          <w:w w:val="100"/>
          <w:sz w:val="24"/>
          <w:szCs w:val="24"/>
        </w:rPr>
        <w:t>Общие положения</w:t>
      </w:r>
      <w:bookmarkEnd w:id="1"/>
    </w:p>
    <w:p w:rsidR="00114C09" w:rsidRPr="00114C09" w:rsidRDefault="00114C09" w:rsidP="00114C09">
      <w:pPr>
        <w:pStyle w:val="320"/>
        <w:keepNext/>
        <w:keepLines/>
        <w:shd w:val="clear" w:color="auto" w:fill="auto"/>
        <w:spacing w:before="0" w:after="0" w:line="240" w:lineRule="auto"/>
        <w:ind w:left="720" w:right="20"/>
        <w:jc w:val="left"/>
        <w:rPr>
          <w:w w:val="100"/>
          <w:sz w:val="24"/>
          <w:szCs w:val="24"/>
        </w:rPr>
      </w:pPr>
    </w:p>
    <w:p w:rsidR="00114C09" w:rsidRPr="00114C09" w:rsidRDefault="00114C09" w:rsidP="00114C09">
      <w:pPr>
        <w:pStyle w:val="a4"/>
        <w:numPr>
          <w:ilvl w:val="0"/>
          <w:numId w:val="1"/>
        </w:numPr>
        <w:shd w:val="clear" w:color="auto" w:fill="auto"/>
        <w:tabs>
          <w:tab w:val="left" w:pos="1134"/>
        </w:tabs>
        <w:spacing w:line="240" w:lineRule="auto"/>
        <w:ind w:left="40" w:right="60" w:firstLine="540"/>
        <w:rPr>
          <w:w w:val="100"/>
          <w:sz w:val="24"/>
          <w:szCs w:val="24"/>
        </w:rPr>
      </w:pPr>
      <w:r w:rsidRPr="00114C09">
        <w:rPr>
          <w:w w:val="100"/>
          <w:sz w:val="24"/>
          <w:szCs w:val="24"/>
        </w:rPr>
        <w:t>Настоящий административный регламент (далее - Регламент) по исполнению муниципальной функции "Организация библиотечного обслуживания населения" (далее - муниципальная функция) разработан в целях повышения качества, эффективности и доступности муниципальной функции. Регламент определяет сроки и последовательность действий по исполнению муниципальной функции, порядок взаимодействия между должностными лицами структурных подразделений Администрации муниципального образования «Рославльский район» Смоленской области с юридическими и физическими лицами.</w:t>
      </w:r>
    </w:p>
    <w:p w:rsidR="00114C09" w:rsidRPr="00114C09" w:rsidRDefault="00114C09" w:rsidP="00114C09">
      <w:pPr>
        <w:pStyle w:val="a4"/>
        <w:numPr>
          <w:ilvl w:val="0"/>
          <w:numId w:val="1"/>
        </w:numPr>
        <w:shd w:val="clear" w:color="auto" w:fill="auto"/>
        <w:tabs>
          <w:tab w:val="left" w:pos="1002"/>
        </w:tabs>
        <w:spacing w:line="240" w:lineRule="auto"/>
        <w:ind w:left="40" w:right="60" w:firstLine="0"/>
        <w:rPr>
          <w:w w:val="100"/>
          <w:sz w:val="24"/>
          <w:szCs w:val="24"/>
        </w:rPr>
      </w:pPr>
      <w:r w:rsidRPr="00114C09">
        <w:rPr>
          <w:w w:val="100"/>
          <w:sz w:val="24"/>
          <w:szCs w:val="24"/>
        </w:rPr>
        <w:t>В настоящем Административном регламенте используются следующие понятия: библиотека - общедоступное, информационное, культурное, образовательное учреждение, располагающее организованным фондом тиражированных документов и предоставляющее их во временное пользование физическим и юридическим лицам;</w:t>
      </w:r>
    </w:p>
    <w:p w:rsidR="00114C09" w:rsidRPr="00114C09" w:rsidRDefault="00114C09" w:rsidP="00114C09">
      <w:pPr>
        <w:pStyle w:val="a4"/>
        <w:shd w:val="clear" w:color="auto" w:fill="auto"/>
        <w:spacing w:line="240" w:lineRule="auto"/>
        <w:ind w:left="40" w:right="60" w:firstLine="540"/>
        <w:rPr>
          <w:w w:val="100"/>
          <w:sz w:val="24"/>
          <w:szCs w:val="24"/>
        </w:rPr>
      </w:pPr>
      <w:r w:rsidRPr="00114C09">
        <w:rPr>
          <w:w w:val="100"/>
          <w:sz w:val="24"/>
          <w:szCs w:val="24"/>
        </w:rPr>
        <w:t>библиотекарь - сотрудник библиотеки, осуществляющий библиотечное обслуживание населения;</w:t>
      </w:r>
    </w:p>
    <w:p w:rsidR="00114C09" w:rsidRPr="00114C09" w:rsidRDefault="00114C09" w:rsidP="00114C09">
      <w:pPr>
        <w:pStyle w:val="a4"/>
        <w:shd w:val="clear" w:color="auto" w:fill="auto"/>
        <w:spacing w:line="240" w:lineRule="auto"/>
        <w:ind w:left="40" w:right="60" w:firstLine="540"/>
        <w:rPr>
          <w:w w:val="100"/>
          <w:sz w:val="24"/>
          <w:szCs w:val="24"/>
        </w:rPr>
      </w:pPr>
      <w:r w:rsidRPr="00114C09">
        <w:rPr>
          <w:w w:val="100"/>
          <w:sz w:val="24"/>
          <w:szCs w:val="24"/>
        </w:rPr>
        <w:t>библиотечная система - объединение библиотек в структурно-целостное образование; библиотечный абонемент - структурное подразделение библиотеки, осуществляющее выдачу документов для пользования вне библиотеки на определенный срок;</w:t>
      </w:r>
    </w:p>
    <w:p w:rsidR="00114C09" w:rsidRPr="00114C09" w:rsidRDefault="00114C09" w:rsidP="00114C09">
      <w:pPr>
        <w:pStyle w:val="a4"/>
        <w:shd w:val="clear" w:color="auto" w:fill="auto"/>
        <w:spacing w:line="240" w:lineRule="auto"/>
        <w:ind w:left="40" w:right="60" w:firstLine="540"/>
        <w:rPr>
          <w:w w:val="100"/>
          <w:sz w:val="24"/>
          <w:szCs w:val="24"/>
        </w:rPr>
      </w:pPr>
      <w:r w:rsidRPr="00114C09">
        <w:rPr>
          <w:w w:val="100"/>
          <w:sz w:val="24"/>
          <w:szCs w:val="24"/>
        </w:rPr>
        <w:t>справочно-библиографический аппарат (далее - СБА) - это совокупность традиционных и электронных справочных и библиографических изданий, библиотечных каталогов и картотек, используемых при обслуживании читателей для поиска необходимой им информации;</w:t>
      </w:r>
    </w:p>
    <w:p w:rsidR="00114C09" w:rsidRPr="00114C09" w:rsidRDefault="00114C09" w:rsidP="00114C09">
      <w:pPr>
        <w:pStyle w:val="a4"/>
        <w:shd w:val="clear" w:color="auto" w:fill="auto"/>
        <w:spacing w:line="240" w:lineRule="auto"/>
        <w:ind w:left="40" w:right="60" w:firstLine="540"/>
        <w:rPr>
          <w:w w:val="100"/>
          <w:sz w:val="24"/>
          <w:szCs w:val="24"/>
        </w:rPr>
      </w:pPr>
      <w:r w:rsidRPr="00114C09">
        <w:rPr>
          <w:w w:val="100"/>
          <w:sz w:val="24"/>
          <w:szCs w:val="24"/>
        </w:rPr>
        <w:t>библиотечный каталог - совокупность расположенных по определенным правилам библиографических записей на документах, раскрывающих состав и содержание фонда библиотеки (далее - информационного центра);</w:t>
      </w:r>
    </w:p>
    <w:p w:rsidR="00114C09" w:rsidRPr="00114C09" w:rsidRDefault="00114C09" w:rsidP="00114C09">
      <w:pPr>
        <w:pStyle w:val="a4"/>
        <w:shd w:val="clear" w:color="auto" w:fill="auto"/>
        <w:spacing w:line="240" w:lineRule="auto"/>
        <w:ind w:left="40" w:right="60" w:firstLine="540"/>
        <w:rPr>
          <w:w w:val="100"/>
          <w:sz w:val="24"/>
          <w:szCs w:val="24"/>
        </w:rPr>
      </w:pPr>
      <w:r w:rsidRPr="00114C09">
        <w:rPr>
          <w:w w:val="100"/>
          <w:sz w:val="24"/>
          <w:szCs w:val="24"/>
        </w:rPr>
        <w:t>картотеки и базы данных - это совокупность сведений о документах или извлеченных из них фактах в независимости от наличия этих материалов в фонде данной библиотеки, зафиксированных на традиционных и электронных носителях</w:t>
      </w:r>
    </w:p>
    <w:p w:rsidR="00114C09" w:rsidRPr="00114C09" w:rsidRDefault="00114C09" w:rsidP="00114C09">
      <w:pPr>
        <w:pStyle w:val="a4"/>
        <w:shd w:val="clear" w:color="auto" w:fill="auto"/>
        <w:spacing w:line="240" w:lineRule="auto"/>
        <w:ind w:left="40" w:right="60" w:firstLine="540"/>
        <w:rPr>
          <w:w w:val="100"/>
          <w:sz w:val="24"/>
          <w:szCs w:val="24"/>
        </w:rPr>
      </w:pPr>
      <w:r w:rsidRPr="00114C09">
        <w:rPr>
          <w:w w:val="100"/>
          <w:sz w:val="24"/>
          <w:szCs w:val="24"/>
        </w:rPr>
        <w:t>документ -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w:t>
      </w:r>
    </w:p>
    <w:p w:rsidR="00114C09" w:rsidRPr="00114C09" w:rsidRDefault="00114C09" w:rsidP="00114C09">
      <w:pPr>
        <w:pStyle w:val="a4"/>
        <w:shd w:val="clear" w:color="auto" w:fill="auto"/>
        <w:spacing w:line="240" w:lineRule="auto"/>
        <w:ind w:left="40" w:right="60" w:firstLine="540"/>
        <w:rPr>
          <w:w w:val="100"/>
          <w:sz w:val="24"/>
          <w:szCs w:val="24"/>
        </w:rPr>
      </w:pPr>
      <w:r w:rsidRPr="00114C09">
        <w:rPr>
          <w:w w:val="100"/>
          <w:sz w:val="24"/>
          <w:szCs w:val="24"/>
        </w:rPr>
        <w:t>муниципальная библиотека - библиотека-филиал МБУК «Рославльская МЦБС»; муниципальное учреждение культуры МБУК «Рославльская МЦБС» - добровольное объединение муниципальных библиотек, представляющее собой структурно-целостное учреждение, функционирующее на основе общего фонда и штата сотрудников, единого руководства, организационного, методического и технологического единства, учрежденное Администрацией муниципального образования «Рославльский район» Смоленской области;</w:t>
      </w:r>
    </w:p>
    <w:p w:rsidR="00114C09" w:rsidRPr="00114C09" w:rsidRDefault="00114C09" w:rsidP="00114C09">
      <w:pPr>
        <w:pStyle w:val="a4"/>
        <w:shd w:val="clear" w:color="auto" w:fill="auto"/>
        <w:spacing w:line="240" w:lineRule="auto"/>
        <w:ind w:left="40" w:right="60" w:firstLine="540"/>
        <w:rPr>
          <w:w w:val="100"/>
          <w:sz w:val="24"/>
          <w:szCs w:val="24"/>
        </w:rPr>
      </w:pPr>
      <w:r w:rsidRPr="00114C09">
        <w:rPr>
          <w:w w:val="100"/>
          <w:sz w:val="24"/>
          <w:szCs w:val="24"/>
        </w:rPr>
        <w:t>пользователь библиотеки - физическое или юридическое лицо, пользующееся услугами библиотеки;</w:t>
      </w:r>
    </w:p>
    <w:p w:rsidR="00114C09" w:rsidRPr="00114C09" w:rsidRDefault="00114C09" w:rsidP="00114C09">
      <w:pPr>
        <w:pStyle w:val="a4"/>
        <w:shd w:val="clear" w:color="auto" w:fill="auto"/>
        <w:spacing w:line="240" w:lineRule="auto"/>
        <w:ind w:left="40" w:right="40"/>
        <w:rPr>
          <w:w w:val="100"/>
          <w:sz w:val="24"/>
          <w:szCs w:val="24"/>
        </w:rPr>
      </w:pPr>
      <w:r w:rsidRPr="00114C09">
        <w:rPr>
          <w:w w:val="100"/>
          <w:sz w:val="24"/>
          <w:szCs w:val="24"/>
        </w:rPr>
        <w:lastRenderedPageBreak/>
        <w:t>читательский формуляр - документ, предназначенный для учета пользователей, содержащий информацию о пользователе, о выданных пользователю и возвращенных им документов.</w:t>
      </w:r>
    </w:p>
    <w:p w:rsidR="00114C09" w:rsidRPr="00114C09" w:rsidRDefault="00114C09" w:rsidP="00114C09">
      <w:pPr>
        <w:pStyle w:val="a4"/>
        <w:numPr>
          <w:ilvl w:val="0"/>
          <w:numId w:val="2"/>
        </w:numPr>
        <w:shd w:val="clear" w:color="auto" w:fill="auto"/>
        <w:tabs>
          <w:tab w:val="left" w:pos="994"/>
        </w:tabs>
        <w:spacing w:line="240" w:lineRule="auto"/>
        <w:ind w:left="40"/>
        <w:rPr>
          <w:w w:val="100"/>
          <w:sz w:val="24"/>
          <w:szCs w:val="24"/>
        </w:rPr>
      </w:pPr>
      <w:r w:rsidRPr="00114C09">
        <w:rPr>
          <w:w w:val="100"/>
          <w:sz w:val="24"/>
          <w:szCs w:val="24"/>
        </w:rPr>
        <w:t>Исполнение муниципальной функции осуществляется в соответствии с:</w:t>
      </w:r>
    </w:p>
    <w:p w:rsidR="00114C09" w:rsidRPr="00114C09" w:rsidRDefault="00114C09" w:rsidP="00114C09">
      <w:pPr>
        <w:pStyle w:val="a4"/>
        <w:numPr>
          <w:ilvl w:val="0"/>
          <w:numId w:val="3"/>
        </w:numPr>
        <w:shd w:val="clear" w:color="auto" w:fill="auto"/>
        <w:tabs>
          <w:tab w:val="left" w:pos="734"/>
        </w:tabs>
        <w:spacing w:line="240" w:lineRule="auto"/>
        <w:ind w:left="40"/>
        <w:rPr>
          <w:w w:val="100"/>
          <w:sz w:val="24"/>
          <w:szCs w:val="24"/>
        </w:rPr>
      </w:pPr>
      <w:r w:rsidRPr="00114C09">
        <w:rPr>
          <w:w w:val="100"/>
          <w:sz w:val="24"/>
          <w:szCs w:val="24"/>
        </w:rPr>
        <w:t>Конституцией Российской Федерации;</w:t>
      </w:r>
    </w:p>
    <w:p w:rsidR="00114C09" w:rsidRPr="00114C09" w:rsidRDefault="00114C09" w:rsidP="00114C09">
      <w:pPr>
        <w:pStyle w:val="a4"/>
        <w:numPr>
          <w:ilvl w:val="0"/>
          <w:numId w:val="3"/>
        </w:numPr>
        <w:shd w:val="clear" w:color="auto" w:fill="auto"/>
        <w:tabs>
          <w:tab w:val="left" w:pos="739"/>
        </w:tabs>
        <w:spacing w:line="240" w:lineRule="auto"/>
        <w:ind w:left="40"/>
        <w:rPr>
          <w:w w:val="100"/>
          <w:sz w:val="24"/>
          <w:szCs w:val="24"/>
        </w:rPr>
      </w:pPr>
      <w:r w:rsidRPr="00114C09">
        <w:rPr>
          <w:w w:val="100"/>
          <w:sz w:val="24"/>
          <w:szCs w:val="24"/>
        </w:rPr>
        <w:t>Федеральным законом от 29.12.94 N 77-ФЗ "Об обязательном экземпляре документов";</w:t>
      </w:r>
    </w:p>
    <w:p w:rsidR="00114C09" w:rsidRPr="00114C09" w:rsidRDefault="00114C09" w:rsidP="00114C09">
      <w:pPr>
        <w:pStyle w:val="a4"/>
        <w:numPr>
          <w:ilvl w:val="0"/>
          <w:numId w:val="3"/>
        </w:numPr>
        <w:shd w:val="clear" w:color="auto" w:fill="auto"/>
        <w:tabs>
          <w:tab w:val="left" w:pos="739"/>
        </w:tabs>
        <w:spacing w:line="240" w:lineRule="auto"/>
        <w:ind w:left="40"/>
        <w:rPr>
          <w:w w:val="100"/>
          <w:sz w:val="24"/>
          <w:szCs w:val="24"/>
        </w:rPr>
      </w:pPr>
      <w:r w:rsidRPr="00114C09">
        <w:rPr>
          <w:w w:val="100"/>
          <w:sz w:val="24"/>
          <w:szCs w:val="24"/>
        </w:rPr>
        <w:t>Федеральным законом от 29.12.94 N 78-ФЗ "О библиотечном деле";</w:t>
      </w:r>
    </w:p>
    <w:p w:rsidR="00114C09" w:rsidRPr="00114C09" w:rsidRDefault="00114C09" w:rsidP="00114C09">
      <w:pPr>
        <w:pStyle w:val="a4"/>
        <w:numPr>
          <w:ilvl w:val="0"/>
          <w:numId w:val="3"/>
        </w:numPr>
        <w:shd w:val="clear" w:color="auto" w:fill="auto"/>
        <w:tabs>
          <w:tab w:val="left" w:pos="827"/>
        </w:tabs>
        <w:spacing w:line="240" w:lineRule="auto"/>
        <w:ind w:left="40" w:right="40"/>
        <w:rPr>
          <w:w w:val="100"/>
          <w:sz w:val="24"/>
          <w:szCs w:val="24"/>
        </w:rPr>
      </w:pPr>
      <w:r w:rsidRPr="00114C09">
        <w:rPr>
          <w:w w:val="100"/>
          <w:sz w:val="24"/>
          <w:szCs w:val="24"/>
        </w:rPr>
        <w:t>Федеральным законом от 06.10.03 N 131-ФЭ "Об общих принципах организации местного самоуправления в Российской Федерации";</w:t>
      </w:r>
    </w:p>
    <w:p w:rsidR="00114C09" w:rsidRPr="00114C09" w:rsidRDefault="00114C09" w:rsidP="00114C09">
      <w:pPr>
        <w:pStyle w:val="a4"/>
        <w:numPr>
          <w:ilvl w:val="0"/>
          <w:numId w:val="3"/>
        </w:numPr>
        <w:shd w:val="clear" w:color="auto" w:fill="auto"/>
        <w:tabs>
          <w:tab w:val="left" w:pos="837"/>
        </w:tabs>
        <w:spacing w:line="240" w:lineRule="auto"/>
        <w:ind w:left="40" w:right="40"/>
        <w:rPr>
          <w:w w:val="100"/>
          <w:sz w:val="24"/>
          <w:szCs w:val="24"/>
        </w:rPr>
      </w:pPr>
      <w:r w:rsidRPr="00114C09">
        <w:rPr>
          <w:w w:val="100"/>
          <w:sz w:val="24"/>
          <w:szCs w:val="24"/>
        </w:rPr>
        <w:t>Федеральным законом от 27.07.06 N 149-ФЗ "Об информации, информационных технологиях и о защите информации";</w:t>
      </w:r>
    </w:p>
    <w:p w:rsidR="00114C09" w:rsidRPr="00114C09" w:rsidRDefault="00114C09" w:rsidP="00114C09">
      <w:pPr>
        <w:pStyle w:val="a4"/>
        <w:numPr>
          <w:ilvl w:val="0"/>
          <w:numId w:val="3"/>
        </w:numPr>
        <w:shd w:val="clear" w:color="auto" w:fill="auto"/>
        <w:tabs>
          <w:tab w:val="left" w:pos="739"/>
        </w:tabs>
        <w:spacing w:line="240" w:lineRule="auto"/>
        <w:ind w:left="40"/>
        <w:rPr>
          <w:w w:val="100"/>
          <w:sz w:val="24"/>
          <w:szCs w:val="24"/>
        </w:rPr>
      </w:pPr>
      <w:r w:rsidRPr="00114C09">
        <w:rPr>
          <w:w w:val="100"/>
          <w:sz w:val="24"/>
          <w:szCs w:val="24"/>
        </w:rPr>
        <w:t>Законом Российской Федерации от 07.02.92 N 2300-1-ФЗ "О защите прав потребителей";</w:t>
      </w:r>
    </w:p>
    <w:p w:rsidR="00114C09" w:rsidRPr="00114C09" w:rsidRDefault="00114C09" w:rsidP="00114C09">
      <w:pPr>
        <w:pStyle w:val="a4"/>
        <w:numPr>
          <w:ilvl w:val="0"/>
          <w:numId w:val="3"/>
        </w:numPr>
        <w:shd w:val="clear" w:color="auto" w:fill="auto"/>
        <w:tabs>
          <w:tab w:val="left" w:pos="818"/>
        </w:tabs>
        <w:spacing w:line="240" w:lineRule="auto"/>
        <w:ind w:left="40" w:right="40"/>
        <w:rPr>
          <w:w w:val="100"/>
          <w:sz w:val="24"/>
          <w:szCs w:val="24"/>
        </w:rPr>
      </w:pPr>
      <w:r w:rsidRPr="00114C09">
        <w:rPr>
          <w:w w:val="100"/>
          <w:sz w:val="24"/>
          <w:szCs w:val="24"/>
        </w:rPr>
        <w:t>Распоряжением Правительства Российской Федерации от 25.10.2005 N 1789-р "О Концепции административной реформы в Российской Федерации в 2006 - 2010 годах";</w:t>
      </w:r>
    </w:p>
    <w:p w:rsidR="00114C09" w:rsidRPr="00114C09" w:rsidRDefault="00114C09" w:rsidP="00114C09">
      <w:pPr>
        <w:pStyle w:val="a4"/>
        <w:numPr>
          <w:ilvl w:val="0"/>
          <w:numId w:val="3"/>
        </w:numPr>
        <w:shd w:val="clear" w:color="auto" w:fill="auto"/>
        <w:tabs>
          <w:tab w:val="left" w:pos="734"/>
        </w:tabs>
        <w:spacing w:line="240" w:lineRule="auto"/>
        <w:ind w:left="40"/>
        <w:rPr>
          <w:w w:val="100"/>
          <w:sz w:val="24"/>
          <w:szCs w:val="24"/>
        </w:rPr>
      </w:pPr>
      <w:r w:rsidRPr="00114C09">
        <w:rPr>
          <w:w w:val="100"/>
          <w:sz w:val="24"/>
          <w:szCs w:val="24"/>
        </w:rPr>
        <w:t>Законом Смоленской области от 28.12.04 N 117-з "О культуре";</w:t>
      </w:r>
    </w:p>
    <w:p w:rsidR="00114C09" w:rsidRPr="00114C09" w:rsidRDefault="00114C09" w:rsidP="00114C09">
      <w:pPr>
        <w:pStyle w:val="a4"/>
        <w:numPr>
          <w:ilvl w:val="0"/>
          <w:numId w:val="3"/>
        </w:numPr>
        <w:shd w:val="clear" w:color="auto" w:fill="auto"/>
        <w:tabs>
          <w:tab w:val="left" w:pos="789"/>
        </w:tabs>
        <w:spacing w:line="240" w:lineRule="auto"/>
        <w:ind w:left="40" w:right="40"/>
        <w:rPr>
          <w:w w:val="100"/>
          <w:sz w:val="24"/>
          <w:szCs w:val="24"/>
        </w:rPr>
      </w:pPr>
      <w:r w:rsidRPr="00114C09">
        <w:rPr>
          <w:w w:val="100"/>
          <w:sz w:val="24"/>
          <w:szCs w:val="24"/>
        </w:rPr>
        <w:t>Устав муниципального образования «Рославльский район» Смоленской области (новая редакция);</w:t>
      </w:r>
    </w:p>
    <w:p w:rsidR="00114C09" w:rsidRPr="00114C09" w:rsidRDefault="00114C09" w:rsidP="00114C09">
      <w:pPr>
        <w:pStyle w:val="a4"/>
        <w:numPr>
          <w:ilvl w:val="0"/>
          <w:numId w:val="3"/>
        </w:numPr>
        <w:shd w:val="clear" w:color="auto" w:fill="auto"/>
        <w:tabs>
          <w:tab w:val="left" w:pos="880"/>
        </w:tabs>
        <w:spacing w:line="240" w:lineRule="auto"/>
        <w:ind w:left="40" w:right="40"/>
        <w:rPr>
          <w:b/>
          <w:w w:val="100"/>
          <w:sz w:val="24"/>
          <w:szCs w:val="24"/>
        </w:rPr>
      </w:pPr>
      <w:r w:rsidRPr="00114C09">
        <w:rPr>
          <w:w w:val="100"/>
          <w:sz w:val="24"/>
          <w:szCs w:val="24"/>
        </w:rPr>
        <w:t xml:space="preserve">Положением о Комитете по культуре, спорту и молодежной политике Администрации муниципального образования «Рославльский район» Смоленской области» утвержденное </w:t>
      </w:r>
      <w:r w:rsidRPr="00114C09">
        <w:rPr>
          <w:b/>
          <w:w w:val="100"/>
          <w:sz w:val="24"/>
          <w:szCs w:val="24"/>
        </w:rPr>
        <w:t>решением Рославльской районной Думы от 30.09.2009 г. № 60 (новая редакция);</w:t>
      </w:r>
    </w:p>
    <w:p w:rsidR="00114C09" w:rsidRPr="00114C09" w:rsidRDefault="00114C09" w:rsidP="00114C09">
      <w:pPr>
        <w:pStyle w:val="a4"/>
        <w:numPr>
          <w:ilvl w:val="0"/>
          <w:numId w:val="3"/>
        </w:numPr>
        <w:shd w:val="clear" w:color="auto" w:fill="auto"/>
        <w:tabs>
          <w:tab w:val="left" w:pos="880"/>
        </w:tabs>
        <w:spacing w:line="240" w:lineRule="auto"/>
        <w:ind w:left="40" w:right="40"/>
        <w:rPr>
          <w:w w:val="100"/>
          <w:sz w:val="24"/>
          <w:szCs w:val="24"/>
        </w:rPr>
      </w:pPr>
      <w:r w:rsidRPr="00114C09">
        <w:rPr>
          <w:w w:val="100"/>
          <w:sz w:val="24"/>
          <w:szCs w:val="24"/>
        </w:rPr>
        <w:t>Уставом муниципального бюджетного учреждения культуры "Рославльская межпоселенческая централизованная библиотечная система».</w:t>
      </w:r>
    </w:p>
    <w:p w:rsidR="00114C09" w:rsidRPr="00114C09" w:rsidRDefault="00114C09" w:rsidP="00114C09">
      <w:pPr>
        <w:pStyle w:val="a4"/>
        <w:numPr>
          <w:ilvl w:val="0"/>
          <w:numId w:val="3"/>
        </w:numPr>
        <w:shd w:val="clear" w:color="auto" w:fill="auto"/>
        <w:tabs>
          <w:tab w:val="left" w:pos="765"/>
        </w:tabs>
        <w:spacing w:line="240" w:lineRule="auto"/>
        <w:ind w:left="40" w:right="40"/>
        <w:rPr>
          <w:w w:val="100"/>
          <w:sz w:val="24"/>
          <w:szCs w:val="24"/>
        </w:rPr>
      </w:pPr>
      <w:r w:rsidRPr="00114C09">
        <w:rPr>
          <w:w w:val="100"/>
          <w:sz w:val="24"/>
          <w:szCs w:val="24"/>
        </w:rPr>
        <w:t>Иными нормативными правовыми актами Российской Федерации, Смоленской области, правовыми актами органов местного самоуправления.</w:t>
      </w:r>
    </w:p>
    <w:p w:rsidR="00114C09" w:rsidRPr="00114C09" w:rsidRDefault="00114C09" w:rsidP="00114C09">
      <w:pPr>
        <w:pStyle w:val="a4"/>
        <w:numPr>
          <w:ilvl w:val="0"/>
          <w:numId w:val="2"/>
        </w:numPr>
        <w:shd w:val="clear" w:color="auto" w:fill="auto"/>
        <w:tabs>
          <w:tab w:val="left" w:pos="1014"/>
        </w:tabs>
        <w:spacing w:line="240" w:lineRule="auto"/>
        <w:ind w:left="40" w:right="40"/>
        <w:rPr>
          <w:w w:val="100"/>
          <w:sz w:val="24"/>
          <w:szCs w:val="24"/>
        </w:rPr>
      </w:pPr>
      <w:r w:rsidRPr="00114C09">
        <w:rPr>
          <w:w w:val="100"/>
          <w:sz w:val="24"/>
          <w:szCs w:val="24"/>
        </w:rPr>
        <w:t>Муниципальная функция исполняется Администрацией муниципального образования «Рославльский район» Смоленской области через муниципальное бюджетное учреждение культуры «Рославльская межпоселенческая централизованная библиотечная система» (далее - МБУК «Рославльская МЦБС»)</w:t>
      </w:r>
    </w:p>
    <w:p w:rsidR="00114C09" w:rsidRPr="00114C09" w:rsidRDefault="00114C09" w:rsidP="00114C09">
      <w:pPr>
        <w:pStyle w:val="a4"/>
        <w:numPr>
          <w:ilvl w:val="0"/>
          <w:numId w:val="2"/>
        </w:numPr>
        <w:shd w:val="clear" w:color="auto" w:fill="auto"/>
        <w:tabs>
          <w:tab w:val="left" w:pos="998"/>
        </w:tabs>
        <w:spacing w:line="240" w:lineRule="auto"/>
        <w:ind w:left="40"/>
        <w:rPr>
          <w:w w:val="100"/>
          <w:sz w:val="24"/>
          <w:szCs w:val="24"/>
        </w:rPr>
      </w:pPr>
      <w:r w:rsidRPr="00114C09">
        <w:rPr>
          <w:w w:val="100"/>
          <w:sz w:val="24"/>
          <w:szCs w:val="24"/>
        </w:rPr>
        <w:t>Исполнение муниципальной функции включает следующие процедуры:</w:t>
      </w:r>
    </w:p>
    <w:p w:rsidR="00114C09" w:rsidRPr="00114C09" w:rsidRDefault="00114C09" w:rsidP="00114C09">
      <w:pPr>
        <w:pStyle w:val="a4"/>
        <w:numPr>
          <w:ilvl w:val="0"/>
          <w:numId w:val="3"/>
        </w:numPr>
        <w:shd w:val="clear" w:color="auto" w:fill="auto"/>
        <w:tabs>
          <w:tab w:val="left" w:pos="734"/>
        </w:tabs>
        <w:spacing w:line="240" w:lineRule="auto"/>
        <w:ind w:left="40"/>
        <w:rPr>
          <w:w w:val="100"/>
          <w:sz w:val="24"/>
          <w:szCs w:val="24"/>
        </w:rPr>
      </w:pPr>
      <w:r w:rsidRPr="00114C09">
        <w:rPr>
          <w:w w:val="100"/>
          <w:sz w:val="24"/>
          <w:szCs w:val="24"/>
        </w:rPr>
        <w:t>обеспечение условий деятельности общедоступных муниципальных библиотек;</w:t>
      </w:r>
    </w:p>
    <w:p w:rsidR="00114C09" w:rsidRPr="00114C09" w:rsidRDefault="00114C09" w:rsidP="00114C09">
      <w:pPr>
        <w:pStyle w:val="a4"/>
        <w:numPr>
          <w:ilvl w:val="0"/>
          <w:numId w:val="3"/>
        </w:numPr>
        <w:shd w:val="clear" w:color="auto" w:fill="auto"/>
        <w:tabs>
          <w:tab w:val="left" w:pos="734"/>
        </w:tabs>
        <w:spacing w:line="240" w:lineRule="auto"/>
        <w:ind w:left="40"/>
        <w:rPr>
          <w:w w:val="100"/>
          <w:sz w:val="24"/>
          <w:szCs w:val="24"/>
        </w:rPr>
      </w:pPr>
      <w:r w:rsidRPr="00114C09">
        <w:rPr>
          <w:w w:val="100"/>
          <w:sz w:val="24"/>
          <w:szCs w:val="24"/>
        </w:rPr>
        <w:t>обеспечение условий формирования библиотечных фондов;</w:t>
      </w:r>
    </w:p>
    <w:p w:rsidR="00114C09" w:rsidRPr="00114C09" w:rsidRDefault="00114C09" w:rsidP="00114C09">
      <w:pPr>
        <w:pStyle w:val="a4"/>
        <w:numPr>
          <w:ilvl w:val="0"/>
          <w:numId w:val="3"/>
        </w:numPr>
        <w:shd w:val="clear" w:color="auto" w:fill="auto"/>
        <w:tabs>
          <w:tab w:val="left" w:pos="808"/>
        </w:tabs>
        <w:spacing w:line="240" w:lineRule="auto"/>
        <w:ind w:left="40" w:right="40"/>
        <w:rPr>
          <w:w w:val="100"/>
          <w:sz w:val="24"/>
          <w:szCs w:val="24"/>
        </w:rPr>
      </w:pPr>
      <w:r w:rsidRPr="00114C09">
        <w:rPr>
          <w:w w:val="100"/>
          <w:sz w:val="24"/>
          <w:szCs w:val="24"/>
        </w:rPr>
        <w:t>организацию реализации прав жителей муниципального образования «Рославльский район» Смоленской области на библиотечное обслуживание.</w:t>
      </w:r>
    </w:p>
    <w:p w:rsidR="00114C09" w:rsidRPr="00114C09" w:rsidRDefault="00114C09" w:rsidP="00114C09">
      <w:pPr>
        <w:pStyle w:val="a4"/>
        <w:shd w:val="clear" w:color="auto" w:fill="auto"/>
        <w:tabs>
          <w:tab w:val="left" w:pos="808"/>
        </w:tabs>
        <w:spacing w:line="240" w:lineRule="auto"/>
        <w:ind w:left="600" w:right="40" w:firstLine="0"/>
        <w:rPr>
          <w:w w:val="100"/>
          <w:sz w:val="24"/>
          <w:szCs w:val="24"/>
        </w:rPr>
      </w:pPr>
    </w:p>
    <w:p w:rsidR="00114C09" w:rsidRPr="00114C09" w:rsidRDefault="00114C09" w:rsidP="00114C09">
      <w:pPr>
        <w:pStyle w:val="41"/>
        <w:keepNext/>
        <w:keepLines/>
        <w:shd w:val="clear" w:color="auto" w:fill="auto"/>
        <w:spacing w:before="0" w:after="0" w:line="240" w:lineRule="auto"/>
        <w:ind w:left="1560"/>
        <w:jc w:val="both"/>
        <w:rPr>
          <w:b w:val="0"/>
          <w:w w:val="100"/>
          <w:sz w:val="24"/>
          <w:szCs w:val="24"/>
        </w:rPr>
      </w:pPr>
      <w:bookmarkStart w:id="2" w:name="bookmark0"/>
      <w:r w:rsidRPr="00114C09">
        <w:rPr>
          <w:rStyle w:val="40"/>
          <w:w w:val="100"/>
          <w:sz w:val="24"/>
          <w:szCs w:val="24"/>
        </w:rPr>
        <w:t>2. Требования к порядку исполнения муниципальной функции</w:t>
      </w:r>
      <w:bookmarkEnd w:id="2"/>
    </w:p>
    <w:p w:rsidR="00114C09" w:rsidRPr="00114C09" w:rsidRDefault="00114C09" w:rsidP="00114C09">
      <w:pPr>
        <w:pStyle w:val="a4"/>
        <w:shd w:val="clear" w:color="auto" w:fill="auto"/>
        <w:spacing w:line="240" w:lineRule="auto"/>
        <w:ind w:left="40"/>
        <w:rPr>
          <w:w w:val="100"/>
          <w:sz w:val="24"/>
          <w:szCs w:val="24"/>
        </w:rPr>
      </w:pPr>
      <w:r w:rsidRPr="00114C09">
        <w:rPr>
          <w:w w:val="100"/>
          <w:sz w:val="24"/>
          <w:szCs w:val="24"/>
        </w:rPr>
        <w:t>2.1 Получатели муниципальной функции:</w:t>
      </w:r>
    </w:p>
    <w:p w:rsidR="00114C09" w:rsidRPr="00114C09" w:rsidRDefault="00114C09" w:rsidP="00114C09">
      <w:pPr>
        <w:pStyle w:val="a4"/>
        <w:numPr>
          <w:ilvl w:val="0"/>
          <w:numId w:val="4"/>
        </w:numPr>
        <w:shd w:val="clear" w:color="auto" w:fill="auto"/>
        <w:tabs>
          <w:tab w:val="left" w:pos="1274"/>
        </w:tabs>
        <w:spacing w:line="240" w:lineRule="auto"/>
        <w:ind w:left="40" w:right="40"/>
        <w:rPr>
          <w:w w:val="100"/>
          <w:sz w:val="24"/>
          <w:szCs w:val="24"/>
        </w:rPr>
      </w:pPr>
      <w:r w:rsidRPr="00114C09">
        <w:rPr>
          <w:w w:val="100"/>
          <w:sz w:val="24"/>
          <w:szCs w:val="24"/>
        </w:rPr>
        <w:t>Юридическое или физическое лицо, каждый житель муниципального образования «Рославльский район» Смоленской области независимо от пола, возраста, национальности, образования, социального положения, политических убеждений, отношения к религии может стать получателем муниципальной функции, т.е. пользователем библиотек-филиалов МБУК «Рославльская МЦБС» находящихся на территории муниципального образования «Рославльский район» Смоленской области;</w:t>
      </w:r>
    </w:p>
    <w:p w:rsidR="00114C09" w:rsidRPr="00114C09" w:rsidRDefault="00114C09" w:rsidP="00114C09">
      <w:pPr>
        <w:pStyle w:val="a4"/>
        <w:numPr>
          <w:ilvl w:val="0"/>
          <w:numId w:val="4"/>
        </w:numPr>
        <w:shd w:val="clear" w:color="auto" w:fill="auto"/>
        <w:tabs>
          <w:tab w:val="left" w:pos="1317"/>
        </w:tabs>
        <w:spacing w:line="240" w:lineRule="auto"/>
        <w:ind w:left="40" w:right="40"/>
        <w:rPr>
          <w:w w:val="100"/>
          <w:sz w:val="24"/>
          <w:szCs w:val="24"/>
        </w:rPr>
      </w:pPr>
      <w:r w:rsidRPr="00114C09">
        <w:rPr>
          <w:w w:val="100"/>
          <w:sz w:val="24"/>
          <w:szCs w:val="24"/>
        </w:rPr>
        <w:t>Иногородние и иностранные граждане, а также лица без гражданства обслуживаются в МБУК «Рославльская МЦБС» в соответствии с Уставом учреждения и Правилами пользования библиотеками.</w:t>
      </w:r>
    </w:p>
    <w:p w:rsidR="00114C09" w:rsidRPr="00114C09" w:rsidRDefault="00114C09" w:rsidP="00114C09">
      <w:pPr>
        <w:pStyle w:val="a4"/>
        <w:numPr>
          <w:ilvl w:val="0"/>
          <w:numId w:val="4"/>
        </w:numPr>
        <w:shd w:val="clear" w:color="auto" w:fill="auto"/>
        <w:tabs>
          <w:tab w:val="left" w:pos="1307"/>
        </w:tabs>
        <w:spacing w:line="240" w:lineRule="auto"/>
        <w:ind w:left="40" w:right="40"/>
        <w:rPr>
          <w:w w:val="100"/>
          <w:sz w:val="24"/>
          <w:szCs w:val="24"/>
        </w:rPr>
      </w:pPr>
      <w:r w:rsidRPr="00114C09">
        <w:rPr>
          <w:w w:val="100"/>
          <w:sz w:val="24"/>
          <w:szCs w:val="24"/>
        </w:rPr>
        <w:t>Пользователи библиотек, которые не могут посещать библиотеку в силу преклонного возраста и ограниченными возможностями здоровья, имеют право получать документы из фондов муниципальных общедоступных библиотек через внестационарные формы обслуживания.</w:t>
      </w:r>
    </w:p>
    <w:p w:rsidR="00114C09" w:rsidRPr="00114C09" w:rsidRDefault="00114C09" w:rsidP="00114C09">
      <w:pPr>
        <w:pStyle w:val="a4"/>
        <w:shd w:val="clear" w:color="auto" w:fill="auto"/>
        <w:spacing w:line="240" w:lineRule="auto"/>
        <w:ind w:left="40"/>
        <w:rPr>
          <w:w w:val="100"/>
          <w:sz w:val="24"/>
          <w:szCs w:val="24"/>
        </w:rPr>
      </w:pPr>
      <w:r w:rsidRPr="00114C09">
        <w:rPr>
          <w:w w:val="100"/>
          <w:sz w:val="24"/>
          <w:szCs w:val="24"/>
        </w:rPr>
        <w:t>2.2 Результат исполнения муниципальной функции.</w:t>
      </w:r>
    </w:p>
    <w:p w:rsidR="00114C09" w:rsidRPr="00114C09" w:rsidRDefault="00114C09" w:rsidP="00114C09">
      <w:pPr>
        <w:pStyle w:val="a4"/>
        <w:shd w:val="clear" w:color="auto" w:fill="auto"/>
        <w:spacing w:line="240" w:lineRule="auto"/>
        <w:ind w:left="40" w:right="40"/>
        <w:rPr>
          <w:w w:val="100"/>
          <w:sz w:val="24"/>
          <w:szCs w:val="24"/>
        </w:rPr>
      </w:pPr>
      <w:r w:rsidRPr="00114C09">
        <w:rPr>
          <w:w w:val="100"/>
          <w:sz w:val="24"/>
          <w:szCs w:val="24"/>
        </w:rPr>
        <w:t xml:space="preserve">Конечными результатами исполнения муниципальной функции являются: предоставление доступа к книжному фонду, обеспечение его сохранности и пополнения; доступа к документу, вне зависимости от его формы хранения и содержания; выдача </w:t>
      </w:r>
      <w:r w:rsidRPr="00114C09">
        <w:rPr>
          <w:w w:val="100"/>
          <w:sz w:val="24"/>
          <w:szCs w:val="24"/>
        </w:rPr>
        <w:lastRenderedPageBreak/>
        <w:t>документа по требованию, либо мотивированный отказ в выдаче документа по требованию, успешное функционирование МБУК «Рославльская МЦБС», развитие информационной и культурно-просветительской деятельности муниципальных библиотек.</w:t>
      </w:r>
    </w:p>
    <w:p w:rsidR="00114C09" w:rsidRPr="00114C09" w:rsidRDefault="00114C09" w:rsidP="00114C09">
      <w:pPr>
        <w:pStyle w:val="a4"/>
        <w:shd w:val="clear" w:color="auto" w:fill="auto"/>
        <w:spacing w:line="240" w:lineRule="auto"/>
        <w:ind w:left="520" w:firstLine="0"/>
        <w:jc w:val="left"/>
        <w:rPr>
          <w:w w:val="100"/>
          <w:sz w:val="24"/>
          <w:szCs w:val="24"/>
        </w:rPr>
      </w:pPr>
      <w:r w:rsidRPr="00114C09">
        <w:rPr>
          <w:w w:val="100"/>
          <w:sz w:val="24"/>
          <w:szCs w:val="24"/>
        </w:rPr>
        <w:t>2.3 Порядок информирования об исполнении муниципальной функции</w:t>
      </w:r>
    </w:p>
    <w:p w:rsidR="00114C09" w:rsidRPr="00114C09" w:rsidRDefault="00114C09" w:rsidP="00114C09">
      <w:pPr>
        <w:pStyle w:val="a4"/>
        <w:shd w:val="clear" w:color="auto" w:fill="auto"/>
        <w:spacing w:line="240" w:lineRule="auto"/>
        <w:ind w:left="60" w:firstLine="720"/>
        <w:jc w:val="left"/>
        <w:rPr>
          <w:w w:val="100"/>
          <w:sz w:val="24"/>
          <w:szCs w:val="24"/>
        </w:rPr>
      </w:pPr>
      <w:r w:rsidRPr="00114C09">
        <w:rPr>
          <w:w w:val="100"/>
          <w:sz w:val="24"/>
          <w:szCs w:val="24"/>
        </w:rPr>
        <w:t>2.3.1. Информация о порядке исполнения муниципальной функции предоставляется:</w:t>
      </w:r>
    </w:p>
    <w:p w:rsidR="00114C09" w:rsidRPr="00114C09" w:rsidRDefault="00114C09" w:rsidP="00114C09">
      <w:pPr>
        <w:pStyle w:val="a4"/>
        <w:numPr>
          <w:ilvl w:val="0"/>
          <w:numId w:val="3"/>
        </w:numPr>
        <w:shd w:val="clear" w:color="auto" w:fill="auto"/>
        <w:tabs>
          <w:tab w:val="left" w:pos="358"/>
        </w:tabs>
        <w:spacing w:line="240" w:lineRule="auto"/>
        <w:ind w:left="60" w:right="40" w:firstLine="0"/>
        <w:rPr>
          <w:w w:val="100"/>
          <w:sz w:val="24"/>
          <w:szCs w:val="24"/>
        </w:rPr>
      </w:pPr>
      <w:r w:rsidRPr="00114C09">
        <w:rPr>
          <w:w w:val="100"/>
          <w:sz w:val="24"/>
          <w:szCs w:val="24"/>
        </w:rPr>
        <w:t>непосредственно в Комитет по культуре, спорту и молодежной политике Администрации муниципального образования «Рославльский район» Смоленской области (далее – Комитет );</w:t>
      </w:r>
    </w:p>
    <w:p w:rsidR="00114C09" w:rsidRPr="00114C09" w:rsidRDefault="00114C09" w:rsidP="00114C09">
      <w:pPr>
        <w:pStyle w:val="a4"/>
        <w:numPr>
          <w:ilvl w:val="0"/>
          <w:numId w:val="3"/>
        </w:numPr>
        <w:shd w:val="clear" w:color="auto" w:fill="auto"/>
        <w:tabs>
          <w:tab w:val="left" w:pos="415"/>
        </w:tabs>
        <w:spacing w:line="240" w:lineRule="auto"/>
        <w:ind w:left="60" w:right="40" w:firstLine="0"/>
        <w:rPr>
          <w:w w:val="100"/>
          <w:sz w:val="24"/>
          <w:szCs w:val="24"/>
        </w:rPr>
      </w:pPr>
      <w:r w:rsidRPr="00114C09">
        <w:rPr>
          <w:w w:val="100"/>
          <w:sz w:val="24"/>
          <w:szCs w:val="24"/>
        </w:rPr>
        <w:t>посредством размещения в информационно-телекоммуникационных сетях общего пользования (в том числе на официальном сайте Администрации муниципального образования «Рославльский район» Смоленской области в сети Интернет (</w:t>
      </w:r>
      <w:hyperlink r:id="rId7" w:history="1">
        <w:r w:rsidRPr="00114C09">
          <w:rPr>
            <w:rStyle w:val="a3"/>
            <w:w w:val="100"/>
            <w:sz w:val="24"/>
            <w:szCs w:val="24"/>
            <w:lang w:val="en-US"/>
          </w:rPr>
          <w:t>http</w:t>
        </w:r>
        <w:r w:rsidRPr="00114C09">
          <w:rPr>
            <w:rStyle w:val="a3"/>
            <w:w w:val="100"/>
            <w:sz w:val="24"/>
            <w:szCs w:val="24"/>
          </w:rPr>
          <w:t>://</w:t>
        </w:r>
        <w:r w:rsidRPr="00114C09">
          <w:rPr>
            <w:rStyle w:val="a3"/>
            <w:w w:val="100"/>
            <w:sz w:val="24"/>
            <w:szCs w:val="24"/>
            <w:lang w:val="en-US"/>
          </w:rPr>
          <w:t>www</w:t>
        </w:r>
        <w:r w:rsidRPr="00114C09">
          <w:rPr>
            <w:rStyle w:val="a3"/>
            <w:w w:val="100"/>
            <w:sz w:val="24"/>
            <w:szCs w:val="24"/>
          </w:rPr>
          <w:t>/</w:t>
        </w:r>
      </w:hyperlink>
      <w:r w:rsidRPr="00114C09">
        <w:rPr>
          <w:w w:val="100"/>
          <w:sz w:val="24"/>
          <w:szCs w:val="24"/>
        </w:rPr>
        <w:t xml:space="preserve"> </w:t>
      </w:r>
      <w:r w:rsidRPr="00114C09">
        <w:rPr>
          <w:w w:val="100"/>
          <w:sz w:val="24"/>
          <w:szCs w:val="24"/>
          <w:lang w:val="en-US"/>
        </w:rPr>
        <w:t>roslavl</w:t>
      </w:r>
      <w:r w:rsidRPr="00114C09">
        <w:rPr>
          <w:w w:val="100"/>
          <w:sz w:val="24"/>
          <w:szCs w:val="24"/>
        </w:rPr>
        <w:t>.</w:t>
      </w:r>
      <w:r w:rsidRPr="00114C09">
        <w:rPr>
          <w:w w:val="100"/>
          <w:sz w:val="24"/>
          <w:szCs w:val="24"/>
          <w:lang w:val="en-US"/>
        </w:rPr>
        <w:t>ru</w:t>
      </w:r>
      <w:r w:rsidRPr="00114C09">
        <w:rPr>
          <w:w w:val="100"/>
          <w:sz w:val="24"/>
          <w:szCs w:val="24"/>
        </w:rPr>
        <w:t>);</w:t>
      </w:r>
    </w:p>
    <w:p w:rsidR="00114C09" w:rsidRPr="00114C09" w:rsidRDefault="00114C09" w:rsidP="00114C09">
      <w:pPr>
        <w:pStyle w:val="a4"/>
        <w:numPr>
          <w:ilvl w:val="0"/>
          <w:numId w:val="3"/>
        </w:numPr>
        <w:shd w:val="clear" w:color="auto" w:fill="auto"/>
        <w:tabs>
          <w:tab w:val="left" w:pos="199"/>
        </w:tabs>
        <w:spacing w:line="240" w:lineRule="auto"/>
        <w:ind w:left="60" w:firstLine="0"/>
        <w:rPr>
          <w:w w:val="100"/>
          <w:sz w:val="24"/>
          <w:szCs w:val="24"/>
        </w:rPr>
      </w:pPr>
      <w:r w:rsidRPr="00114C09">
        <w:rPr>
          <w:w w:val="100"/>
          <w:sz w:val="24"/>
          <w:szCs w:val="24"/>
        </w:rPr>
        <w:t>с использованием средств телефонной связи, электронного информирования;</w:t>
      </w:r>
    </w:p>
    <w:p w:rsidR="00114C09" w:rsidRPr="00114C09" w:rsidRDefault="00114C09" w:rsidP="00114C09">
      <w:pPr>
        <w:pStyle w:val="a4"/>
        <w:numPr>
          <w:ilvl w:val="0"/>
          <w:numId w:val="3"/>
        </w:numPr>
        <w:shd w:val="clear" w:color="auto" w:fill="auto"/>
        <w:tabs>
          <w:tab w:val="left" w:pos="314"/>
        </w:tabs>
        <w:spacing w:line="240" w:lineRule="auto"/>
        <w:ind w:left="60" w:firstLine="0"/>
        <w:rPr>
          <w:w w:val="100"/>
          <w:sz w:val="24"/>
          <w:szCs w:val="24"/>
        </w:rPr>
      </w:pPr>
      <w:r w:rsidRPr="00114C09">
        <w:rPr>
          <w:w w:val="100"/>
          <w:sz w:val="24"/>
          <w:szCs w:val="24"/>
        </w:rPr>
        <w:t>публикации в средствах массовой информации и т.д.</w:t>
      </w:r>
    </w:p>
    <w:p w:rsidR="00114C09" w:rsidRPr="00114C09" w:rsidRDefault="00114C09" w:rsidP="00114C09">
      <w:pPr>
        <w:pStyle w:val="a4"/>
        <w:numPr>
          <w:ilvl w:val="0"/>
          <w:numId w:val="5"/>
        </w:numPr>
        <w:shd w:val="clear" w:color="auto" w:fill="auto"/>
        <w:tabs>
          <w:tab w:val="left" w:pos="1327"/>
        </w:tabs>
        <w:spacing w:line="240" w:lineRule="auto"/>
        <w:ind w:left="60" w:right="40" w:firstLine="720"/>
        <w:jc w:val="left"/>
        <w:rPr>
          <w:w w:val="100"/>
          <w:sz w:val="24"/>
          <w:szCs w:val="24"/>
        </w:rPr>
      </w:pPr>
      <w:r w:rsidRPr="00114C09">
        <w:rPr>
          <w:w w:val="100"/>
          <w:sz w:val="24"/>
          <w:szCs w:val="24"/>
        </w:rPr>
        <w:t xml:space="preserve">Место нахождения и почтовый адрес Комитета: площадь Ленина, дом 1- а, город Рославль, Рославльский район, Смоленская область, Российская Федерация, 216500 Электронный адрес: </w:t>
      </w:r>
      <w:hyperlink r:id="rId8" w:history="1">
        <w:r w:rsidRPr="00114C09">
          <w:rPr>
            <w:rStyle w:val="a3"/>
            <w:w w:val="100"/>
            <w:sz w:val="24"/>
            <w:szCs w:val="24"/>
            <w:lang w:val="en-US"/>
          </w:rPr>
          <w:t>culture</w:t>
        </w:r>
        <w:r w:rsidRPr="00114C09">
          <w:rPr>
            <w:rStyle w:val="a3"/>
            <w:w w:val="100"/>
            <w:sz w:val="24"/>
            <w:szCs w:val="24"/>
          </w:rPr>
          <w:t>@</w:t>
        </w:r>
        <w:r w:rsidRPr="00114C09">
          <w:rPr>
            <w:rStyle w:val="a3"/>
            <w:w w:val="100"/>
            <w:sz w:val="24"/>
            <w:szCs w:val="24"/>
            <w:lang w:val="en-US"/>
          </w:rPr>
          <w:t>roslavl</w:t>
        </w:r>
        <w:r w:rsidRPr="00114C09">
          <w:rPr>
            <w:rStyle w:val="a3"/>
            <w:w w:val="100"/>
            <w:sz w:val="24"/>
            <w:szCs w:val="24"/>
          </w:rPr>
          <w:t>.</w:t>
        </w:r>
        <w:r w:rsidRPr="00114C09">
          <w:rPr>
            <w:rStyle w:val="a3"/>
            <w:w w:val="100"/>
            <w:sz w:val="24"/>
            <w:szCs w:val="24"/>
            <w:lang w:val="en-US"/>
          </w:rPr>
          <w:t>ru</w:t>
        </w:r>
      </w:hyperlink>
      <w:r w:rsidRPr="00114C09">
        <w:rPr>
          <w:w w:val="100"/>
          <w:sz w:val="24"/>
          <w:szCs w:val="24"/>
        </w:rPr>
        <w:t>;</w:t>
      </w:r>
    </w:p>
    <w:p w:rsidR="00114C09" w:rsidRPr="00114C09" w:rsidRDefault="00114C09" w:rsidP="00114C09">
      <w:pPr>
        <w:pStyle w:val="a4"/>
        <w:numPr>
          <w:ilvl w:val="0"/>
          <w:numId w:val="5"/>
        </w:numPr>
        <w:shd w:val="clear" w:color="auto" w:fill="auto"/>
        <w:tabs>
          <w:tab w:val="left" w:pos="1313"/>
        </w:tabs>
        <w:spacing w:line="240" w:lineRule="auto"/>
        <w:ind w:left="60" w:right="-1" w:firstLine="0"/>
        <w:jc w:val="left"/>
        <w:rPr>
          <w:w w:val="100"/>
          <w:sz w:val="24"/>
          <w:szCs w:val="24"/>
        </w:rPr>
      </w:pPr>
      <w:r w:rsidRPr="00114C09">
        <w:rPr>
          <w:w w:val="100"/>
          <w:sz w:val="24"/>
          <w:szCs w:val="24"/>
        </w:rPr>
        <w:t>Часы работы Комитета: Понедельник - Пятница 9.00 - 18.00. Перерыв 13.00- 14.00. Выходные - суббота, воскресенье. Телефон для справок: 8 (481 34 ) 4 -16-  65;</w:t>
      </w:r>
    </w:p>
    <w:p w:rsidR="00114C09" w:rsidRPr="00114C09" w:rsidRDefault="00114C09" w:rsidP="00114C09">
      <w:pPr>
        <w:pStyle w:val="a4"/>
        <w:numPr>
          <w:ilvl w:val="0"/>
          <w:numId w:val="6"/>
        </w:numPr>
        <w:shd w:val="clear" w:color="auto" w:fill="auto"/>
        <w:tabs>
          <w:tab w:val="left" w:pos="1433"/>
        </w:tabs>
        <w:spacing w:line="240" w:lineRule="auto"/>
        <w:ind w:left="60" w:right="40" w:firstLine="720"/>
        <w:rPr>
          <w:w w:val="100"/>
          <w:sz w:val="24"/>
          <w:szCs w:val="24"/>
        </w:rPr>
      </w:pPr>
      <w:r w:rsidRPr="00114C09">
        <w:rPr>
          <w:w w:val="100"/>
          <w:sz w:val="24"/>
          <w:szCs w:val="24"/>
        </w:rPr>
        <w:t>Сведения о графике (режиме) работы библиотек-филиалов МБУК «Рославльская МЦБС», участвующих в исполнении муниципальной функции, размещаются на стендах (вывесках) при входе в помещения;</w:t>
      </w:r>
    </w:p>
    <w:p w:rsidR="00114C09" w:rsidRPr="00114C09" w:rsidRDefault="00114C09" w:rsidP="00114C09">
      <w:pPr>
        <w:pStyle w:val="a4"/>
        <w:numPr>
          <w:ilvl w:val="0"/>
          <w:numId w:val="6"/>
        </w:numPr>
        <w:shd w:val="clear" w:color="auto" w:fill="auto"/>
        <w:tabs>
          <w:tab w:val="left" w:pos="1433"/>
        </w:tabs>
        <w:spacing w:line="240" w:lineRule="auto"/>
        <w:ind w:left="60" w:right="40" w:firstLine="720"/>
        <w:rPr>
          <w:w w:val="100"/>
          <w:sz w:val="24"/>
          <w:szCs w:val="24"/>
        </w:rPr>
      </w:pPr>
      <w:r w:rsidRPr="00114C09">
        <w:rPr>
          <w:w w:val="100"/>
          <w:sz w:val="24"/>
          <w:szCs w:val="24"/>
        </w:rPr>
        <w:t>Информация о процедуре исполнения муниципальной функции сообщается при личном или письменном обращении получателей муниципальной функции (включая обращение по электронной почте) в управление культуры, а также содержится на информационных стендах библиотек-филиалов и в раздаточных информационных материалах (брошюрах, буклетах и т.д.).</w:t>
      </w:r>
    </w:p>
    <w:p w:rsidR="00114C09" w:rsidRPr="00114C09" w:rsidRDefault="00114C09" w:rsidP="00114C09">
      <w:pPr>
        <w:pStyle w:val="a4"/>
        <w:numPr>
          <w:ilvl w:val="0"/>
          <w:numId w:val="6"/>
        </w:numPr>
        <w:shd w:val="clear" w:color="auto" w:fill="auto"/>
        <w:tabs>
          <w:tab w:val="left" w:pos="1423"/>
        </w:tabs>
        <w:spacing w:line="240" w:lineRule="auto"/>
        <w:ind w:left="60" w:right="40" w:firstLine="720"/>
        <w:jc w:val="left"/>
        <w:rPr>
          <w:w w:val="100"/>
          <w:sz w:val="24"/>
          <w:szCs w:val="24"/>
        </w:rPr>
      </w:pPr>
      <w:r w:rsidRPr="00114C09">
        <w:rPr>
          <w:w w:val="100"/>
          <w:sz w:val="24"/>
          <w:szCs w:val="24"/>
        </w:rPr>
        <w:t>Информация о процедуре исполнения муниципальной функции предоставляется бесплатно;</w:t>
      </w:r>
    </w:p>
    <w:p w:rsidR="00114C09" w:rsidRPr="00114C09" w:rsidRDefault="00114C09" w:rsidP="00114C09">
      <w:pPr>
        <w:pStyle w:val="a4"/>
        <w:numPr>
          <w:ilvl w:val="0"/>
          <w:numId w:val="6"/>
        </w:numPr>
        <w:shd w:val="clear" w:color="auto" w:fill="auto"/>
        <w:tabs>
          <w:tab w:val="left" w:pos="1428"/>
        </w:tabs>
        <w:spacing w:line="240" w:lineRule="auto"/>
        <w:ind w:left="60" w:right="40" w:firstLine="720"/>
        <w:rPr>
          <w:w w:val="100"/>
          <w:sz w:val="24"/>
          <w:szCs w:val="24"/>
        </w:rPr>
      </w:pPr>
      <w:r w:rsidRPr="00114C09">
        <w:rPr>
          <w:w w:val="100"/>
          <w:sz w:val="24"/>
          <w:szCs w:val="24"/>
        </w:rPr>
        <w:t>Письменные обращения получателей о порядке предоставления муниципальной функции, включая обращения, поступившие по электронной почте, рассматриваются с учетом времени подготовки ответа заявителю в срок, не превышающий 30 дней со дня регистрации обращения, если не установлен более короткий срок исполнения обращения.</w:t>
      </w:r>
    </w:p>
    <w:p w:rsidR="00114C09" w:rsidRPr="00114C09" w:rsidRDefault="00114C09" w:rsidP="00114C09">
      <w:pPr>
        <w:pStyle w:val="a4"/>
        <w:shd w:val="clear" w:color="auto" w:fill="auto"/>
        <w:spacing w:line="240" w:lineRule="auto"/>
        <w:ind w:left="60" w:right="40" w:firstLine="648"/>
        <w:rPr>
          <w:w w:val="100"/>
          <w:sz w:val="24"/>
          <w:szCs w:val="24"/>
        </w:rPr>
      </w:pPr>
      <w:r w:rsidRPr="00114C09">
        <w:rPr>
          <w:w w:val="100"/>
          <w:sz w:val="24"/>
          <w:szCs w:val="24"/>
        </w:rPr>
        <w:t>В исключительных случаях срок рассмотрения обращения может быть продлен, но не более чем на 30 дней, с обязательным уведомлением о продлении срока рассмотрения обращения гражданина.</w:t>
      </w:r>
    </w:p>
    <w:p w:rsidR="00114C09" w:rsidRPr="00114C09" w:rsidRDefault="00114C09" w:rsidP="00114C09">
      <w:pPr>
        <w:pStyle w:val="a4"/>
        <w:shd w:val="clear" w:color="auto" w:fill="auto"/>
        <w:spacing w:line="240" w:lineRule="auto"/>
        <w:ind w:left="60" w:right="40" w:firstLine="0"/>
        <w:rPr>
          <w:w w:val="100"/>
          <w:sz w:val="24"/>
          <w:szCs w:val="24"/>
        </w:rPr>
      </w:pPr>
      <w:r w:rsidRPr="00114C09">
        <w:rPr>
          <w:w w:val="100"/>
          <w:sz w:val="24"/>
          <w:szCs w:val="24"/>
        </w:rPr>
        <w:t>В случае если обращение написано на иностранном языке, срок рассмотрения обращения увеличивается на время, необходимое для перевода теста обращения на русский язык;</w:t>
      </w:r>
    </w:p>
    <w:p w:rsidR="00114C09" w:rsidRPr="00114C09" w:rsidRDefault="00114C09" w:rsidP="00114C09">
      <w:pPr>
        <w:pStyle w:val="a4"/>
        <w:numPr>
          <w:ilvl w:val="0"/>
          <w:numId w:val="6"/>
        </w:numPr>
        <w:shd w:val="clear" w:color="auto" w:fill="auto"/>
        <w:tabs>
          <w:tab w:val="left" w:pos="1481"/>
        </w:tabs>
        <w:spacing w:line="240" w:lineRule="auto"/>
        <w:ind w:left="60" w:right="40" w:firstLine="720"/>
        <w:rPr>
          <w:w w:val="100"/>
          <w:sz w:val="24"/>
          <w:szCs w:val="24"/>
        </w:rPr>
      </w:pPr>
      <w:r w:rsidRPr="00114C09">
        <w:rPr>
          <w:w w:val="100"/>
          <w:sz w:val="24"/>
          <w:szCs w:val="24"/>
        </w:rPr>
        <w:t>Ответ на телефонный звонок получателя должен содержать информацию о наименовании органа (или учреждения), куда обратился гражданин, фамилии, имени, отчестве и должности работника, принявшего телефонный звонок.</w:t>
      </w:r>
    </w:p>
    <w:p w:rsidR="00114C09" w:rsidRPr="00114C09" w:rsidRDefault="00114C09" w:rsidP="00114C09">
      <w:pPr>
        <w:pStyle w:val="a4"/>
        <w:shd w:val="clear" w:color="auto" w:fill="auto"/>
        <w:spacing w:line="240" w:lineRule="auto"/>
        <w:ind w:left="60" w:right="40" w:firstLine="0"/>
        <w:rPr>
          <w:w w:val="100"/>
          <w:sz w:val="24"/>
          <w:szCs w:val="24"/>
        </w:rPr>
      </w:pPr>
      <w:r w:rsidRPr="00114C09">
        <w:rPr>
          <w:w w:val="100"/>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специалисту, компетентному в данной сфере, или же обратившемуся гражданину должен быть сообщен телефонный номер, по которому можно получить необходимую информацию.</w:t>
      </w:r>
    </w:p>
    <w:p w:rsidR="00114C09" w:rsidRPr="00114C09" w:rsidRDefault="00114C09" w:rsidP="00114C09">
      <w:pPr>
        <w:pStyle w:val="a4"/>
        <w:shd w:val="clear" w:color="auto" w:fill="auto"/>
        <w:spacing w:line="240" w:lineRule="auto"/>
        <w:ind w:left="60" w:right="40" w:firstLine="720"/>
        <w:rPr>
          <w:w w:val="100"/>
          <w:sz w:val="24"/>
          <w:szCs w:val="24"/>
        </w:rPr>
      </w:pPr>
      <w:r w:rsidRPr="00114C09">
        <w:rPr>
          <w:w w:val="100"/>
          <w:sz w:val="24"/>
          <w:szCs w:val="24"/>
        </w:rPr>
        <w:t>В случае если для подготовки ответа требуется продолжительное время, специалист, принявший звонок, может предложить заинтересованному лицу обратиться за необходимой информацией в письменном виде, либо назначить другое удобное заинтересованным лицам время для устного информирования.</w:t>
      </w:r>
    </w:p>
    <w:p w:rsidR="00114C09" w:rsidRPr="00114C09" w:rsidRDefault="00114C09" w:rsidP="00114C09">
      <w:pPr>
        <w:pStyle w:val="a4"/>
        <w:shd w:val="clear" w:color="auto" w:fill="auto"/>
        <w:spacing w:line="240" w:lineRule="auto"/>
        <w:ind w:left="40" w:right="40" w:firstLine="540"/>
        <w:rPr>
          <w:w w:val="100"/>
          <w:sz w:val="24"/>
          <w:szCs w:val="24"/>
        </w:rPr>
      </w:pPr>
    </w:p>
    <w:p w:rsidR="00114C09" w:rsidRDefault="00114C09" w:rsidP="00114C09">
      <w:pPr>
        <w:pStyle w:val="a4"/>
        <w:shd w:val="clear" w:color="auto" w:fill="auto"/>
        <w:spacing w:line="240" w:lineRule="auto"/>
        <w:ind w:left="40" w:right="40" w:firstLine="540"/>
        <w:rPr>
          <w:w w:val="100"/>
          <w:sz w:val="24"/>
          <w:szCs w:val="24"/>
        </w:rPr>
      </w:pPr>
    </w:p>
    <w:p w:rsidR="003D7E49" w:rsidRDefault="003D7E49" w:rsidP="00114C09">
      <w:pPr>
        <w:pStyle w:val="a4"/>
        <w:shd w:val="clear" w:color="auto" w:fill="auto"/>
        <w:spacing w:line="240" w:lineRule="auto"/>
        <w:ind w:left="40" w:right="40" w:firstLine="540"/>
        <w:rPr>
          <w:w w:val="100"/>
          <w:sz w:val="24"/>
          <w:szCs w:val="24"/>
        </w:rPr>
      </w:pPr>
    </w:p>
    <w:p w:rsidR="003D7E49" w:rsidRDefault="003D7E49" w:rsidP="00114C09">
      <w:pPr>
        <w:pStyle w:val="a4"/>
        <w:shd w:val="clear" w:color="auto" w:fill="auto"/>
        <w:spacing w:line="240" w:lineRule="auto"/>
        <w:ind w:left="40" w:right="40" w:firstLine="540"/>
        <w:rPr>
          <w:w w:val="100"/>
          <w:sz w:val="24"/>
          <w:szCs w:val="24"/>
        </w:rPr>
      </w:pPr>
    </w:p>
    <w:p w:rsidR="003D7E49" w:rsidRPr="00114C09" w:rsidRDefault="003D7E49" w:rsidP="00114C09">
      <w:pPr>
        <w:pStyle w:val="a4"/>
        <w:shd w:val="clear" w:color="auto" w:fill="auto"/>
        <w:spacing w:line="240" w:lineRule="auto"/>
        <w:ind w:left="40" w:right="40" w:firstLine="540"/>
        <w:rPr>
          <w:w w:val="100"/>
          <w:sz w:val="24"/>
          <w:szCs w:val="24"/>
        </w:rPr>
      </w:pPr>
    </w:p>
    <w:p w:rsidR="00114C09" w:rsidRPr="00114C09" w:rsidRDefault="00114C09" w:rsidP="00114C09">
      <w:pPr>
        <w:pStyle w:val="a4"/>
        <w:shd w:val="clear" w:color="auto" w:fill="auto"/>
        <w:spacing w:line="240" w:lineRule="auto"/>
        <w:ind w:left="40" w:right="40" w:firstLine="540"/>
        <w:jc w:val="center"/>
        <w:rPr>
          <w:b/>
          <w:w w:val="100"/>
          <w:sz w:val="24"/>
          <w:szCs w:val="24"/>
        </w:rPr>
      </w:pPr>
      <w:r w:rsidRPr="00114C09">
        <w:rPr>
          <w:b/>
          <w:w w:val="100"/>
          <w:sz w:val="24"/>
          <w:szCs w:val="24"/>
        </w:rPr>
        <w:lastRenderedPageBreak/>
        <w:t>3. Административные процедуры</w:t>
      </w:r>
    </w:p>
    <w:p w:rsidR="00114C09" w:rsidRPr="00114C09" w:rsidRDefault="00114C09" w:rsidP="00114C09">
      <w:pPr>
        <w:pStyle w:val="a4"/>
        <w:shd w:val="clear" w:color="auto" w:fill="auto"/>
        <w:spacing w:line="240" w:lineRule="auto"/>
        <w:ind w:left="40" w:right="40" w:firstLine="540"/>
        <w:rPr>
          <w:w w:val="100"/>
          <w:sz w:val="24"/>
          <w:szCs w:val="24"/>
        </w:rPr>
      </w:pPr>
    </w:p>
    <w:p w:rsidR="00114C09" w:rsidRPr="00114C09" w:rsidRDefault="00114C09" w:rsidP="00114C09">
      <w:pPr>
        <w:pStyle w:val="a4"/>
        <w:shd w:val="clear" w:color="auto" w:fill="auto"/>
        <w:spacing w:line="240" w:lineRule="auto"/>
        <w:ind w:left="40" w:right="40" w:firstLine="540"/>
        <w:rPr>
          <w:w w:val="100"/>
          <w:sz w:val="24"/>
          <w:szCs w:val="24"/>
        </w:rPr>
      </w:pPr>
      <w:r w:rsidRPr="00114C09">
        <w:rPr>
          <w:w w:val="100"/>
          <w:sz w:val="24"/>
          <w:szCs w:val="24"/>
        </w:rPr>
        <w:t>3.1. Описание последовательности действий при исполнении муниципальной функции. Представлено в блок-схеме (приложение N 1 к Административному регламенту);</w:t>
      </w:r>
    </w:p>
    <w:p w:rsidR="00114C09" w:rsidRPr="00114C09" w:rsidRDefault="00114C09" w:rsidP="00114C09">
      <w:pPr>
        <w:pStyle w:val="a4"/>
        <w:numPr>
          <w:ilvl w:val="0"/>
          <w:numId w:val="7"/>
        </w:numPr>
        <w:shd w:val="clear" w:color="auto" w:fill="auto"/>
        <w:tabs>
          <w:tab w:val="left" w:pos="1202"/>
        </w:tabs>
        <w:spacing w:line="240" w:lineRule="auto"/>
        <w:ind w:left="40" w:right="40" w:firstLine="540"/>
        <w:rPr>
          <w:w w:val="100"/>
          <w:sz w:val="24"/>
          <w:szCs w:val="24"/>
        </w:rPr>
      </w:pPr>
      <w:r w:rsidRPr="00114C09">
        <w:rPr>
          <w:w w:val="100"/>
          <w:sz w:val="24"/>
          <w:szCs w:val="24"/>
        </w:rPr>
        <w:t>Необходимым условием исполнения муниципальной функции является обеспечение деятельности муниципальных библиотек муниципального образования «Рославльский район» Смоленской области;</w:t>
      </w:r>
    </w:p>
    <w:p w:rsidR="00114C09" w:rsidRPr="00114C09" w:rsidRDefault="00114C09" w:rsidP="00114C09">
      <w:pPr>
        <w:pStyle w:val="a4"/>
        <w:numPr>
          <w:ilvl w:val="0"/>
          <w:numId w:val="7"/>
        </w:numPr>
        <w:shd w:val="clear" w:color="auto" w:fill="auto"/>
        <w:tabs>
          <w:tab w:val="left" w:pos="1245"/>
        </w:tabs>
        <w:spacing w:line="240" w:lineRule="auto"/>
        <w:ind w:left="40" w:right="40" w:firstLine="540"/>
        <w:rPr>
          <w:w w:val="100"/>
          <w:sz w:val="24"/>
          <w:szCs w:val="24"/>
        </w:rPr>
      </w:pPr>
      <w:r w:rsidRPr="00114C09">
        <w:rPr>
          <w:w w:val="100"/>
          <w:sz w:val="24"/>
          <w:szCs w:val="24"/>
        </w:rPr>
        <w:t>Администрация муниципального образования «Рославльский район» Смоленской области является учредителем МБУК "Рославльская МЦБС", готовит распорядительные правовые акты, регулирующие создание и развитие библиотечной системы;</w:t>
      </w:r>
    </w:p>
    <w:p w:rsidR="00114C09" w:rsidRPr="00114C09" w:rsidRDefault="00114C09" w:rsidP="00114C09">
      <w:pPr>
        <w:pStyle w:val="a4"/>
        <w:shd w:val="clear" w:color="auto" w:fill="auto"/>
        <w:spacing w:line="240" w:lineRule="auto"/>
        <w:ind w:left="40" w:right="40" w:firstLine="540"/>
        <w:rPr>
          <w:w w:val="100"/>
          <w:sz w:val="24"/>
          <w:szCs w:val="24"/>
        </w:rPr>
      </w:pPr>
      <w:r w:rsidRPr="00114C09">
        <w:rPr>
          <w:w w:val="100"/>
          <w:sz w:val="24"/>
          <w:szCs w:val="24"/>
        </w:rPr>
        <w:t>Комитет контролирует соблюдение прав библиотек МБУК "Рославльская МЦБС" на выделение им производственных помещений в оперативное пользование для организации библиотечного обслуживания населения.</w:t>
      </w:r>
    </w:p>
    <w:p w:rsidR="00114C09" w:rsidRPr="00114C09" w:rsidRDefault="00114C09" w:rsidP="00114C09">
      <w:pPr>
        <w:pStyle w:val="a4"/>
        <w:shd w:val="clear" w:color="auto" w:fill="auto"/>
        <w:spacing w:line="240" w:lineRule="auto"/>
        <w:ind w:left="40" w:right="40" w:firstLine="540"/>
        <w:rPr>
          <w:w w:val="100"/>
          <w:sz w:val="24"/>
          <w:szCs w:val="24"/>
        </w:rPr>
      </w:pPr>
      <w:r w:rsidRPr="00114C09">
        <w:rPr>
          <w:w w:val="100"/>
          <w:sz w:val="24"/>
          <w:szCs w:val="24"/>
        </w:rPr>
        <w:t>Комитет контролирует сохранность и эффективное использование библиотечных фондов. Библиотечные фонды МБУК «Рославльская МЦБС» - культурное достояние муниципального образования «Рославльский район» Смоленской области и могут объявляться памятниками истории и культуры в соответствии с законодательством Российской Федерации. Библиотечные фонды являются муниципальной собственностью, закрепляются на праве оперативного управления, отражаются на балансе МБУК «Рославльская МЦБС» в стоимостном выражении и учитываются в специальной документации. Библиотечные фонды МБУК «Рославльская МЦБС» организуются каталогизацией фондов, комплектованием новыми книгами, сохранением и пополнением фонда периодических изданий, учетом и сверкой с каталогами, очищением фондов от утративших информационное значение и ветхих изданий. Учет и хранение документов фондов муниципальных библиотек осуществляется в соответствии с действующим законодательством. Изъятие и (или) иное отчуждение библиотечных фондов производится по решению собственника - Администрации муниципального образования «Рославльский район» Смоленской области в случаях и порядке, предусмотренных действующим законодательством.</w:t>
      </w:r>
    </w:p>
    <w:p w:rsidR="00114C09" w:rsidRPr="00114C09" w:rsidRDefault="00114C09" w:rsidP="00114C09">
      <w:pPr>
        <w:pStyle w:val="a4"/>
        <w:numPr>
          <w:ilvl w:val="0"/>
          <w:numId w:val="7"/>
        </w:numPr>
        <w:shd w:val="clear" w:color="auto" w:fill="auto"/>
        <w:tabs>
          <w:tab w:val="left" w:pos="1264"/>
        </w:tabs>
        <w:spacing w:line="240" w:lineRule="auto"/>
        <w:ind w:left="40" w:right="40" w:firstLine="540"/>
        <w:rPr>
          <w:w w:val="100"/>
          <w:sz w:val="24"/>
          <w:szCs w:val="24"/>
        </w:rPr>
      </w:pPr>
      <w:r w:rsidRPr="00114C09">
        <w:rPr>
          <w:w w:val="100"/>
          <w:sz w:val="24"/>
          <w:szCs w:val="24"/>
        </w:rPr>
        <w:t>При исполнении муниципальной функции Комитет взаимодействует с органом, уполномоченным выполнять конкретные действия по библиотечному обслуживанию пользователей, - МБУК «Рославльская МЦБС», объединяющим муниципальные библиотеки, расположенные на территории муниципального образования «Рославльский район» Смоленской области.</w:t>
      </w:r>
    </w:p>
    <w:p w:rsidR="00114C09" w:rsidRPr="00114C09" w:rsidRDefault="00114C09" w:rsidP="00114C09">
      <w:pPr>
        <w:pStyle w:val="a4"/>
        <w:shd w:val="clear" w:color="auto" w:fill="auto"/>
        <w:spacing w:line="240" w:lineRule="auto"/>
        <w:ind w:left="40" w:right="40" w:firstLine="540"/>
        <w:rPr>
          <w:w w:val="100"/>
          <w:sz w:val="24"/>
          <w:szCs w:val="24"/>
        </w:rPr>
      </w:pPr>
      <w:r w:rsidRPr="00114C09">
        <w:rPr>
          <w:w w:val="100"/>
          <w:sz w:val="24"/>
          <w:szCs w:val="24"/>
        </w:rPr>
        <w:t>МБУК «Рославльская МЦБС» включает Центральную библиотеку имени Н.И. Рыленкова, Центральную детскую библиотеку и 32 библиотеки-филиала.</w:t>
      </w:r>
    </w:p>
    <w:p w:rsidR="00114C09" w:rsidRPr="00114C09" w:rsidRDefault="00114C09" w:rsidP="00114C09">
      <w:pPr>
        <w:pStyle w:val="a4"/>
        <w:shd w:val="clear" w:color="auto" w:fill="auto"/>
        <w:spacing w:line="240" w:lineRule="auto"/>
        <w:ind w:left="40" w:right="40" w:firstLine="540"/>
        <w:rPr>
          <w:w w:val="100"/>
          <w:sz w:val="24"/>
          <w:szCs w:val="24"/>
        </w:rPr>
      </w:pPr>
      <w:r w:rsidRPr="00114C09">
        <w:rPr>
          <w:w w:val="100"/>
          <w:sz w:val="24"/>
          <w:szCs w:val="24"/>
        </w:rPr>
        <w:t>Головным звеном МБУК «Рославльская МЦБС» является Центральная библиотека имени Н.И. Рыленкова, которая управляет библиотеками филиалами, координирует их деятельность, осуществляет культурно - информационную, инновационно-методическую и исследовательскую деятельность по вопросам организации библиотечного обслуживания населения, формирует, хранит и предоставляет пользователям наиболее полное универсальное собрание тиражированных документов в пределах муниципального образования «Рославльский район» Смоленской области.</w:t>
      </w:r>
    </w:p>
    <w:p w:rsidR="00114C09" w:rsidRPr="00114C09" w:rsidRDefault="00114C09" w:rsidP="00114C09">
      <w:pPr>
        <w:pStyle w:val="a4"/>
        <w:shd w:val="clear" w:color="auto" w:fill="auto"/>
        <w:spacing w:line="240" w:lineRule="auto"/>
        <w:ind w:left="40" w:right="40" w:firstLine="540"/>
        <w:rPr>
          <w:w w:val="100"/>
          <w:sz w:val="24"/>
          <w:szCs w:val="24"/>
        </w:rPr>
      </w:pPr>
      <w:r w:rsidRPr="00114C09">
        <w:rPr>
          <w:w w:val="100"/>
          <w:sz w:val="24"/>
          <w:szCs w:val="24"/>
        </w:rPr>
        <w:t>Полное официальное наименование - муниципальное бюджетное учреждение культуры «Рославльская межпоселенческая централизованная библиотечная система».</w:t>
      </w:r>
    </w:p>
    <w:p w:rsidR="00114C09" w:rsidRPr="00114C09" w:rsidRDefault="00114C09" w:rsidP="00114C09">
      <w:pPr>
        <w:pStyle w:val="a4"/>
        <w:shd w:val="clear" w:color="auto" w:fill="auto"/>
        <w:spacing w:line="240" w:lineRule="auto"/>
        <w:ind w:left="40" w:firstLine="540"/>
        <w:rPr>
          <w:w w:val="100"/>
          <w:sz w:val="24"/>
          <w:szCs w:val="24"/>
        </w:rPr>
      </w:pPr>
      <w:r w:rsidRPr="00114C09">
        <w:rPr>
          <w:w w:val="100"/>
          <w:sz w:val="24"/>
          <w:szCs w:val="24"/>
        </w:rPr>
        <w:t>Сокращенное наименование - МБУК «Рославльская МЦБС».</w:t>
      </w:r>
    </w:p>
    <w:p w:rsidR="00114C09" w:rsidRPr="00114C09" w:rsidRDefault="00114C09" w:rsidP="00114C09">
      <w:pPr>
        <w:pStyle w:val="a4"/>
        <w:shd w:val="clear" w:color="auto" w:fill="auto"/>
        <w:spacing w:line="240" w:lineRule="auto"/>
        <w:ind w:left="40" w:firstLine="540"/>
        <w:rPr>
          <w:w w:val="100"/>
          <w:sz w:val="24"/>
          <w:szCs w:val="24"/>
        </w:rPr>
      </w:pPr>
      <w:r w:rsidRPr="00114C09">
        <w:rPr>
          <w:w w:val="100"/>
          <w:sz w:val="24"/>
          <w:szCs w:val="24"/>
        </w:rPr>
        <w:t>Юридический адрес: 216500, город Рославль, улица Пролетарская, 66.</w:t>
      </w:r>
    </w:p>
    <w:p w:rsidR="00114C09" w:rsidRPr="00114C09" w:rsidRDefault="00114C09" w:rsidP="00114C09">
      <w:pPr>
        <w:pStyle w:val="a4"/>
        <w:shd w:val="clear" w:color="auto" w:fill="auto"/>
        <w:spacing w:line="240" w:lineRule="auto"/>
        <w:ind w:left="40" w:firstLine="540"/>
        <w:rPr>
          <w:w w:val="100"/>
          <w:sz w:val="24"/>
          <w:szCs w:val="24"/>
        </w:rPr>
      </w:pPr>
      <w:r w:rsidRPr="00114C09">
        <w:rPr>
          <w:w w:val="100"/>
          <w:sz w:val="24"/>
          <w:szCs w:val="24"/>
        </w:rPr>
        <w:t>Телефоны: 8 ( 481 34) 6 -56 - 33; 6 - 44 -11; 4 - 02 49.</w:t>
      </w:r>
    </w:p>
    <w:p w:rsidR="00114C09" w:rsidRPr="00114C09" w:rsidRDefault="00114C09" w:rsidP="00114C09">
      <w:pPr>
        <w:pStyle w:val="a4"/>
        <w:shd w:val="clear" w:color="auto" w:fill="auto"/>
        <w:spacing w:line="240" w:lineRule="auto"/>
        <w:ind w:left="40" w:firstLine="540"/>
        <w:rPr>
          <w:w w:val="100"/>
          <w:sz w:val="24"/>
          <w:szCs w:val="24"/>
        </w:rPr>
      </w:pPr>
      <w:r w:rsidRPr="00114C09">
        <w:rPr>
          <w:w w:val="100"/>
          <w:sz w:val="24"/>
          <w:szCs w:val="24"/>
        </w:rPr>
        <w:t xml:space="preserve">Электронный адрес: </w:t>
      </w:r>
      <w:hyperlink r:id="rId9" w:history="1">
        <w:r w:rsidRPr="00114C09">
          <w:rPr>
            <w:rStyle w:val="a3"/>
            <w:w w:val="100"/>
            <w:sz w:val="24"/>
            <w:szCs w:val="24"/>
            <w:lang w:val="en-US"/>
          </w:rPr>
          <w:t>library</w:t>
        </w:r>
        <w:r w:rsidRPr="00114C09">
          <w:rPr>
            <w:rStyle w:val="a3"/>
            <w:w w:val="100"/>
            <w:sz w:val="24"/>
            <w:szCs w:val="24"/>
          </w:rPr>
          <w:t>@</w:t>
        </w:r>
        <w:r w:rsidRPr="00114C09">
          <w:rPr>
            <w:rStyle w:val="a3"/>
            <w:w w:val="100"/>
            <w:sz w:val="24"/>
            <w:szCs w:val="24"/>
            <w:lang w:val="en-US"/>
          </w:rPr>
          <w:t>roslavl</w:t>
        </w:r>
        <w:r w:rsidRPr="00114C09">
          <w:rPr>
            <w:rStyle w:val="a3"/>
            <w:w w:val="100"/>
            <w:sz w:val="24"/>
            <w:szCs w:val="24"/>
          </w:rPr>
          <w:t>.</w:t>
        </w:r>
        <w:r w:rsidRPr="00114C09">
          <w:rPr>
            <w:rStyle w:val="a3"/>
            <w:w w:val="100"/>
            <w:sz w:val="24"/>
            <w:szCs w:val="24"/>
            <w:lang w:val="en-US"/>
          </w:rPr>
          <w:t>ru</w:t>
        </w:r>
      </w:hyperlink>
    </w:p>
    <w:p w:rsidR="00114C09" w:rsidRPr="00114C09" w:rsidRDefault="00114C09" w:rsidP="00114C09">
      <w:pPr>
        <w:pStyle w:val="a4"/>
        <w:shd w:val="clear" w:color="auto" w:fill="auto"/>
        <w:spacing w:line="240" w:lineRule="auto"/>
        <w:ind w:left="40" w:right="40" w:firstLine="540"/>
        <w:rPr>
          <w:w w:val="100"/>
          <w:sz w:val="24"/>
          <w:szCs w:val="24"/>
        </w:rPr>
      </w:pPr>
      <w:r w:rsidRPr="00114C09">
        <w:rPr>
          <w:w w:val="100"/>
          <w:sz w:val="24"/>
          <w:szCs w:val="24"/>
        </w:rPr>
        <w:t>Адреса и телефоны библиотек МБУК "Рославльская МЦБС" указаны в приложении N 2 к Административному регламенту.</w:t>
      </w:r>
    </w:p>
    <w:p w:rsidR="00114C09" w:rsidRPr="00114C09" w:rsidRDefault="00114C09" w:rsidP="00114C09">
      <w:pPr>
        <w:pStyle w:val="a4"/>
        <w:shd w:val="clear" w:color="auto" w:fill="auto"/>
        <w:spacing w:line="240" w:lineRule="auto"/>
        <w:ind w:left="40" w:right="20" w:firstLine="540"/>
        <w:rPr>
          <w:w w:val="100"/>
          <w:sz w:val="24"/>
          <w:szCs w:val="24"/>
        </w:rPr>
      </w:pPr>
      <w:r w:rsidRPr="00114C09">
        <w:rPr>
          <w:w w:val="100"/>
          <w:sz w:val="24"/>
          <w:szCs w:val="24"/>
        </w:rPr>
        <w:t>3.1.4. В библиотеках МБУК «Рославльской МЦБС» должны быть организованы читальные залы, или места, оборудованные необходимой библиотечной мебелью для удобной работы пользователей с документами, представлен справочно-бпблиографический аппарат, содержащий сведения о библиотечном фонде.</w:t>
      </w:r>
    </w:p>
    <w:p w:rsidR="00114C09" w:rsidRPr="00114C09" w:rsidRDefault="00114C09" w:rsidP="00114C09">
      <w:pPr>
        <w:pStyle w:val="a4"/>
        <w:shd w:val="clear" w:color="auto" w:fill="auto"/>
        <w:spacing w:line="240" w:lineRule="auto"/>
        <w:ind w:left="40" w:firstLine="720"/>
        <w:rPr>
          <w:w w:val="100"/>
          <w:sz w:val="24"/>
          <w:szCs w:val="24"/>
        </w:rPr>
      </w:pPr>
      <w:r w:rsidRPr="00114C09">
        <w:rPr>
          <w:w w:val="100"/>
          <w:sz w:val="24"/>
          <w:szCs w:val="24"/>
        </w:rPr>
        <w:lastRenderedPageBreak/>
        <w:t>На информационных стендах должны быть размещены:</w:t>
      </w:r>
    </w:p>
    <w:p w:rsidR="00114C09" w:rsidRPr="00114C09" w:rsidRDefault="00114C09" w:rsidP="00114C09">
      <w:pPr>
        <w:pStyle w:val="a4"/>
        <w:numPr>
          <w:ilvl w:val="0"/>
          <w:numId w:val="8"/>
        </w:numPr>
        <w:shd w:val="clear" w:color="auto" w:fill="auto"/>
        <w:tabs>
          <w:tab w:val="left" w:pos="962"/>
        </w:tabs>
        <w:spacing w:line="240" w:lineRule="auto"/>
        <w:ind w:left="40" w:right="20" w:firstLine="720"/>
        <w:rPr>
          <w:w w:val="100"/>
          <w:sz w:val="24"/>
          <w:szCs w:val="24"/>
        </w:rPr>
      </w:pPr>
      <w:r w:rsidRPr="00114C09">
        <w:rPr>
          <w:w w:val="100"/>
          <w:sz w:val="24"/>
          <w:szCs w:val="24"/>
        </w:rPr>
        <w:t>Извлечения (выписки) из законодательных и иных нормативных правовых актов, регулирующих деятельность по исполнению муниципальной функции;</w:t>
      </w:r>
    </w:p>
    <w:p w:rsidR="00114C09" w:rsidRPr="00114C09" w:rsidRDefault="00114C09" w:rsidP="00114C09">
      <w:pPr>
        <w:pStyle w:val="a4"/>
        <w:numPr>
          <w:ilvl w:val="0"/>
          <w:numId w:val="8"/>
        </w:numPr>
        <w:shd w:val="clear" w:color="auto" w:fill="auto"/>
        <w:tabs>
          <w:tab w:val="left" w:pos="894"/>
        </w:tabs>
        <w:spacing w:line="240" w:lineRule="auto"/>
        <w:ind w:left="40" w:firstLine="720"/>
        <w:rPr>
          <w:w w:val="100"/>
          <w:sz w:val="24"/>
          <w:szCs w:val="24"/>
        </w:rPr>
      </w:pPr>
      <w:r w:rsidRPr="00114C09">
        <w:rPr>
          <w:w w:val="100"/>
          <w:sz w:val="24"/>
          <w:szCs w:val="24"/>
        </w:rPr>
        <w:t>Текст Административного регламента по исполнению муниципальной функции;</w:t>
      </w:r>
    </w:p>
    <w:p w:rsidR="00114C09" w:rsidRPr="00114C09" w:rsidRDefault="00114C09" w:rsidP="00114C09">
      <w:pPr>
        <w:pStyle w:val="a4"/>
        <w:numPr>
          <w:ilvl w:val="0"/>
          <w:numId w:val="8"/>
        </w:numPr>
        <w:shd w:val="clear" w:color="auto" w:fill="auto"/>
        <w:tabs>
          <w:tab w:val="left" w:pos="1034"/>
        </w:tabs>
        <w:spacing w:line="240" w:lineRule="auto"/>
        <w:ind w:left="40" w:right="20" w:firstLine="720"/>
        <w:rPr>
          <w:w w:val="100"/>
          <w:sz w:val="24"/>
          <w:szCs w:val="24"/>
        </w:rPr>
      </w:pPr>
      <w:r w:rsidRPr="00114C09">
        <w:rPr>
          <w:w w:val="100"/>
          <w:sz w:val="24"/>
          <w:szCs w:val="24"/>
        </w:rPr>
        <w:t>Устав муниципального бюджетного учреждения культуры «Рославльская межпоселенческая централизованная библиотечная система»;</w:t>
      </w:r>
    </w:p>
    <w:p w:rsidR="00114C09" w:rsidRPr="00114C09" w:rsidRDefault="00114C09" w:rsidP="00114C09">
      <w:pPr>
        <w:pStyle w:val="a4"/>
        <w:numPr>
          <w:ilvl w:val="0"/>
          <w:numId w:val="8"/>
        </w:numPr>
        <w:shd w:val="clear" w:color="auto" w:fill="auto"/>
        <w:tabs>
          <w:tab w:val="left" w:pos="1096"/>
        </w:tabs>
        <w:spacing w:line="240" w:lineRule="auto"/>
        <w:ind w:left="40" w:right="20" w:firstLine="720"/>
        <w:rPr>
          <w:w w:val="100"/>
          <w:sz w:val="24"/>
          <w:szCs w:val="24"/>
        </w:rPr>
      </w:pPr>
      <w:r w:rsidRPr="00114C09">
        <w:rPr>
          <w:w w:val="100"/>
          <w:sz w:val="24"/>
          <w:szCs w:val="24"/>
        </w:rPr>
        <w:t>Правила пользования библиотеками муниципального бюджетного  учреждения культуры «Рославльская межпоселенческая централизованная библиотечная система»;</w:t>
      </w:r>
    </w:p>
    <w:p w:rsidR="00114C09" w:rsidRPr="00114C09" w:rsidRDefault="00114C09" w:rsidP="00114C09">
      <w:pPr>
        <w:pStyle w:val="a4"/>
        <w:numPr>
          <w:ilvl w:val="0"/>
          <w:numId w:val="8"/>
        </w:numPr>
        <w:shd w:val="clear" w:color="auto" w:fill="auto"/>
        <w:tabs>
          <w:tab w:val="left" w:pos="894"/>
        </w:tabs>
        <w:spacing w:line="240" w:lineRule="auto"/>
        <w:ind w:left="40" w:firstLine="720"/>
        <w:rPr>
          <w:w w:val="100"/>
          <w:sz w:val="24"/>
          <w:szCs w:val="24"/>
        </w:rPr>
      </w:pPr>
      <w:r w:rsidRPr="00114C09">
        <w:rPr>
          <w:w w:val="100"/>
          <w:sz w:val="24"/>
          <w:szCs w:val="24"/>
        </w:rPr>
        <w:t>Перечень тарифов на осуществление приносящей доходы деятельности;</w:t>
      </w:r>
    </w:p>
    <w:p w:rsidR="00114C09" w:rsidRPr="00114C09" w:rsidRDefault="00114C09" w:rsidP="00114C09">
      <w:pPr>
        <w:pStyle w:val="a4"/>
        <w:shd w:val="clear" w:color="auto" w:fill="auto"/>
        <w:tabs>
          <w:tab w:val="left" w:pos="1019"/>
        </w:tabs>
        <w:spacing w:line="240" w:lineRule="auto"/>
        <w:ind w:left="760" w:right="20" w:firstLine="0"/>
        <w:rPr>
          <w:w w:val="100"/>
          <w:sz w:val="24"/>
          <w:szCs w:val="24"/>
        </w:rPr>
      </w:pPr>
      <w:r w:rsidRPr="00114C09">
        <w:rPr>
          <w:w w:val="100"/>
          <w:sz w:val="24"/>
          <w:szCs w:val="24"/>
        </w:rPr>
        <w:t>-сведения с адресами и телефонами библиотек - мест предоставления библиотечного обслуживания, справочные телефоны и электронные адреса Комитета.</w:t>
      </w:r>
    </w:p>
    <w:p w:rsidR="00114C09" w:rsidRPr="00114C09" w:rsidRDefault="00114C09" w:rsidP="00114C09">
      <w:pPr>
        <w:pStyle w:val="a4"/>
        <w:numPr>
          <w:ilvl w:val="0"/>
          <w:numId w:val="9"/>
        </w:numPr>
        <w:shd w:val="clear" w:color="auto" w:fill="auto"/>
        <w:tabs>
          <w:tab w:val="left" w:pos="1019"/>
        </w:tabs>
        <w:spacing w:line="240" w:lineRule="auto"/>
        <w:ind w:left="40" w:right="20" w:firstLine="720"/>
        <w:rPr>
          <w:w w:val="100"/>
          <w:sz w:val="24"/>
          <w:szCs w:val="24"/>
        </w:rPr>
      </w:pPr>
      <w:r w:rsidRPr="00114C09">
        <w:rPr>
          <w:w w:val="100"/>
          <w:sz w:val="24"/>
          <w:szCs w:val="24"/>
        </w:rPr>
        <w:t>Граждане становятся пользователями муниципальной библиотеки при ее посещении после предъявления библиотекарю документа, удостоверяющего личность. Несовершеннолетние в возрасте до 14 лет становятся пользователями на основании документов, удостоверяющих личность их законных представителей.</w:t>
      </w:r>
    </w:p>
    <w:p w:rsidR="00114C09" w:rsidRPr="00114C09" w:rsidRDefault="00114C09" w:rsidP="00114C09">
      <w:pPr>
        <w:pStyle w:val="a4"/>
        <w:shd w:val="clear" w:color="auto" w:fill="auto"/>
        <w:spacing w:line="240" w:lineRule="auto"/>
        <w:ind w:left="40" w:right="20" w:firstLine="720"/>
        <w:rPr>
          <w:w w:val="100"/>
          <w:sz w:val="24"/>
          <w:szCs w:val="24"/>
        </w:rPr>
      </w:pPr>
      <w:r w:rsidRPr="00114C09">
        <w:rPr>
          <w:w w:val="100"/>
          <w:sz w:val="24"/>
          <w:szCs w:val="24"/>
        </w:rPr>
        <w:t>Все пользователи библиотек имеют право доступа в библиотеки и право свободного выбора библиотек в соответствии со своими потребностями и интересами.</w:t>
      </w:r>
    </w:p>
    <w:p w:rsidR="00114C09" w:rsidRPr="00114C09" w:rsidRDefault="00114C09" w:rsidP="00114C09">
      <w:pPr>
        <w:pStyle w:val="a4"/>
        <w:numPr>
          <w:ilvl w:val="0"/>
          <w:numId w:val="9"/>
        </w:numPr>
        <w:shd w:val="clear" w:color="auto" w:fill="auto"/>
        <w:tabs>
          <w:tab w:val="left" w:pos="1355"/>
        </w:tabs>
        <w:spacing w:line="240" w:lineRule="auto"/>
        <w:ind w:left="40" w:firstLine="720"/>
        <w:rPr>
          <w:w w:val="100"/>
          <w:sz w:val="24"/>
          <w:szCs w:val="24"/>
        </w:rPr>
      </w:pPr>
      <w:r w:rsidRPr="00114C09">
        <w:rPr>
          <w:w w:val="100"/>
          <w:sz w:val="24"/>
          <w:szCs w:val="24"/>
        </w:rPr>
        <w:t>Библиотечное обслуживанию населения осуществляется бесплатно.</w:t>
      </w:r>
    </w:p>
    <w:p w:rsidR="00114C09" w:rsidRPr="00114C09" w:rsidRDefault="00114C09" w:rsidP="00114C09">
      <w:pPr>
        <w:pStyle w:val="a4"/>
        <w:shd w:val="clear" w:color="auto" w:fill="auto"/>
        <w:spacing w:line="240" w:lineRule="auto"/>
        <w:ind w:left="40" w:right="20" w:firstLine="720"/>
        <w:rPr>
          <w:w w:val="100"/>
          <w:sz w:val="24"/>
          <w:szCs w:val="24"/>
        </w:rPr>
      </w:pPr>
      <w:r w:rsidRPr="00114C09">
        <w:rPr>
          <w:w w:val="100"/>
          <w:sz w:val="24"/>
          <w:szCs w:val="24"/>
        </w:rPr>
        <w:t>Центры и пункты правовой и деловой информации, молодежный Гуманитарный центр обслуживают пользователей дополнительными платными сервисными услугами (Прейскурант платных услуг МБУК «Рославльская МЦБС»).</w:t>
      </w:r>
    </w:p>
    <w:p w:rsidR="00114C09" w:rsidRPr="00114C09" w:rsidRDefault="00114C09" w:rsidP="00114C09">
      <w:pPr>
        <w:pStyle w:val="a4"/>
        <w:numPr>
          <w:ilvl w:val="0"/>
          <w:numId w:val="9"/>
        </w:numPr>
        <w:shd w:val="clear" w:color="auto" w:fill="auto"/>
        <w:tabs>
          <w:tab w:val="left" w:pos="1485"/>
        </w:tabs>
        <w:spacing w:line="240" w:lineRule="auto"/>
        <w:ind w:left="40" w:right="20" w:firstLine="720"/>
        <w:rPr>
          <w:w w:val="100"/>
          <w:sz w:val="24"/>
          <w:szCs w:val="24"/>
        </w:rPr>
      </w:pPr>
      <w:r w:rsidRPr="00114C09">
        <w:rPr>
          <w:w w:val="100"/>
          <w:sz w:val="24"/>
          <w:szCs w:val="24"/>
        </w:rPr>
        <w:t>Библиотечное обслуживание включает в себя организацию и обеспечение управлением культуры и молодежной политики деятельности муниципальных библиотек по обслуживанию пользователей.</w:t>
      </w:r>
    </w:p>
    <w:p w:rsidR="00114C09" w:rsidRPr="00114C09" w:rsidRDefault="00114C09" w:rsidP="00114C09">
      <w:pPr>
        <w:pStyle w:val="a4"/>
        <w:shd w:val="clear" w:color="auto" w:fill="auto"/>
        <w:spacing w:line="240" w:lineRule="auto"/>
        <w:ind w:left="40" w:right="20" w:firstLine="720"/>
        <w:rPr>
          <w:w w:val="100"/>
          <w:sz w:val="24"/>
          <w:szCs w:val="24"/>
        </w:rPr>
      </w:pPr>
      <w:r w:rsidRPr="00114C09">
        <w:rPr>
          <w:w w:val="100"/>
          <w:sz w:val="24"/>
          <w:szCs w:val="24"/>
        </w:rPr>
        <w:t>Библиотеки-филиалы МБУК «Рославльская МЦБС» предоставляют пользователям спектр библиотечных, информационных, коммуникативных и сервисных услуг:</w:t>
      </w:r>
    </w:p>
    <w:p w:rsidR="00114C09" w:rsidRPr="00114C09" w:rsidRDefault="00114C09" w:rsidP="00114C09">
      <w:pPr>
        <w:pStyle w:val="a4"/>
        <w:numPr>
          <w:ilvl w:val="0"/>
          <w:numId w:val="8"/>
        </w:numPr>
        <w:shd w:val="clear" w:color="auto" w:fill="auto"/>
        <w:tabs>
          <w:tab w:val="left" w:pos="894"/>
        </w:tabs>
        <w:spacing w:line="240" w:lineRule="auto"/>
        <w:ind w:left="40" w:firstLine="720"/>
        <w:rPr>
          <w:w w:val="100"/>
          <w:sz w:val="24"/>
          <w:szCs w:val="24"/>
        </w:rPr>
      </w:pPr>
      <w:r w:rsidRPr="00114C09">
        <w:rPr>
          <w:w w:val="100"/>
          <w:sz w:val="24"/>
          <w:szCs w:val="24"/>
        </w:rPr>
        <w:t>доступ к справочно-поисковому аппарату и базам данных библиотек;</w:t>
      </w:r>
    </w:p>
    <w:p w:rsidR="00114C09" w:rsidRPr="00114C09" w:rsidRDefault="00114C09" w:rsidP="00114C09">
      <w:pPr>
        <w:pStyle w:val="a4"/>
        <w:numPr>
          <w:ilvl w:val="0"/>
          <w:numId w:val="8"/>
        </w:numPr>
        <w:shd w:val="clear" w:color="auto" w:fill="auto"/>
        <w:tabs>
          <w:tab w:val="left" w:pos="966"/>
        </w:tabs>
        <w:spacing w:line="240" w:lineRule="auto"/>
        <w:ind w:left="40" w:right="20" w:firstLine="720"/>
        <w:rPr>
          <w:w w:val="100"/>
          <w:sz w:val="24"/>
          <w:szCs w:val="24"/>
        </w:rPr>
      </w:pPr>
      <w:r w:rsidRPr="00114C09">
        <w:rPr>
          <w:w w:val="100"/>
          <w:sz w:val="24"/>
          <w:szCs w:val="24"/>
        </w:rPr>
        <w:t>информация о составе библиотечных фондов через систему каталогов и другие формы библиотечного информирования;</w:t>
      </w:r>
    </w:p>
    <w:p w:rsidR="00114C09" w:rsidRPr="00114C09" w:rsidRDefault="00114C09" w:rsidP="00114C09">
      <w:pPr>
        <w:pStyle w:val="a4"/>
        <w:numPr>
          <w:ilvl w:val="0"/>
          <w:numId w:val="8"/>
        </w:numPr>
        <w:shd w:val="clear" w:color="auto" w:fill="auto"/>
        <w:tabs>
          <w:tab w:val="left" w:pos="957"/>
        </w:tabs>
        <w:spacing w:line="240" w:lineRule="auto"/>
        <w:ind w:left="40" w:firstLine="720"/>
        <w:rPr>
          <w:w w:val="100"/>
          <w:sz w:val="24"/>
          <w:szCs w:val="24"/>
        </w:rPr>
      </w:pPr>
      <w:r w:rsidRPr="00114C09">
        <w:rPr>
          <w:w w:val="100"/>
          <w:sz w:val="24"/>
          <w:szCs w:val="24"/>
        </w:rPr>
        <w:t>консультационная помощь в поиске и выборе источников информации;</w:t>
      </w:r>
    </w:p>
    <w:p w:rsidR="00114C09" w:rsidRPr="00114C09" w:rsidRDefault="00114C09" w:rsidP="00114C09">
      <w:pPr>
        <w:pStyle w:val="a4"/>
        <w:numPr>
          <w:ilvl w:val="0"/>
          <w:numId w:val="8"/>
        </w:numPr>
        <w:shd w:val="clear" w:color="auto" w:fill="auto"/>
        <w:tabs>
          <w:tab w:val="left" w:pos="966"/>
        </w:tabs>
        <w:spacing w:line="240" w:lineRule="auto"/>
        <w:ind w:left="40" w:right="20" w:firstLine="720"/>
        <w:rPr>
          <w:w w:val="100"/>
          <w:sz w:val="24"/>
          <w:szCs w:val="24"/>
        </w:rPr>
      </w:pPr>
      <w:r w:rsidRPr="00114C09">
        <w:rPr>
          <w:w w:val="100"/>
          <w:sz w:val="24"/>
          <w:szCs w:val="24"/>
        </w:rPr>
        <w:t>временное пользование любым документом из библиотечных фондов на абонементе, в читальном зале, из основного книгохранилища;</w:t>
      </w:r>
    </w:p>
    <w:p w:rsidR="00114C09" w:rsidRPr="00114C09" w:rsidRDefault="00114C09" w:rsidP="00114C09">
      <w:pPr>
        <w:pStyle w:val="a4"/>
        <w:shd w:val="clear" w:color="auto" w:fill="auto"/>
        <w:spacing w:line="240" w:lineRule="auto"/>
        <w:ind w:left="40" w:right="20" w:firstLine="0"/>
        <w:rPr>
          <w:w w:val="100"/>
          <w:sz w:val="24"/>
          <w:szCs w:val="24"/>
        </w:rPr>
      </w:pPr>
      <w:r w:rsidRPr="00114C09">
        <w:rPr>
          <w:w w:val="100"/>
          <w:sz w:val="24"/>
          <w:szCs w:val="24"/>
        </w:rPr>
        <w:t>-     пользование документами или их копиями по межбиблиотечному абонементу из других библиотек;</w:t>
      </w:r>
    </w:p>
    <w:p w:rsidR="00114C09" w:rsidRPr="00114C09" w:rsidRDefault="00114C09" w:rsidP="00114C09">
      <w:pPr>
        <w:pStyle w:val="a4"/>
        <w:numPr>
          <w:ilvl w:val="0"/>
          <w:numId w:val="8"/>
        </w:numPr>
        <w:shd w:val="clear" w:color="auto" w:fill="auto"/>
        <w:tabs>
          <w:tab w:val="left" w:pos="1072"/>
        </w:tabs>
        <w:spacing w:line="240" w:lineRule="auto"/>
        <w:ind w:left="40" w:firstLine="720"/>
        <w:rPr>
          <w:w w:val="100"/>
          <w:sz w:val="24"/>
          <w:szCs w:val="24"/>
        </w:rPr>
      </w:pPr>
      <w:r w:rsidRPr="00114C09">
        <w:rPr>
          <w:w w:val="100"/>
          <w:sz w:val="24"/>
          <w:szCs w:val="24"/>
        </w:rPr>
        <w:t>пользование документами в электронном виде;</w:t>
      </w:r>
    </w:p>
    <w:p w:rsidR="00114C09" w:rsidRPr="00114C09" w:rsidRDefault="00114C09" w:rsidP="00114C09">
      <w:pPr>
        <w:pStyle w:val="a4"/>
        <w:numPr>
          <w:ilvl w:val="0"/>
          <w:numId w:val="8"/>
        </w:numPr>
        <w:shd w:val="clear" w:color="auto" w:fill="auto"/>
        <w:tabs>
          <w:tab w:val="left" w:pos="957"/>
        </w:tabs>
        <w:spacing w:line="240" w:lineRule="auto"/>
        <w:ind w:left="40" w:firstLine="720"/>
        <w:rPr>
          <w:w w:val="100"/>
          <w:sz w:val="24"/>
          <w:szCs w:val="24"/>
        </w:rPr>
      </w:pPr>
      <w:r w:rsidRPr="00114C09">
        <w:rPr>
          <w:w w:val="100"/>
          <w:sz w:val="24"/>
          <w:szCs w:val="24"/>
        </w:rPr>
        <w:t>получение библиографического списка литературы по заданной теме;</w:t>
      </w:r>
    </w:p>
    <w:p w:rsidR="00114C09" w:rsidRPr="00114C09" w:rsidRDefault="00114C09" w:rsidP="00114C09">
      <w:pPr>
        <w:pStyle w:val="a4"/>
        <w:numPr>
          <w:ilvl w:val="0"/>
          <w:numId w:val="8"/>
        </w:numPr>
        <w:shd w:val="clear" w:color="auto" w:fill="auto"/>
        <w:tabs>
          <w:tab w:val="left" w:pos="1072"/>
        </w:tabs>
        <w:spacing w:line="240" w:lineRule="auto"/>
        <w:ind w:left="40" w:firstLine="720"/>
        <w:rPr>
          <w:w w:val="100"/>
          <w:sz w:val="24"/>
          <w:szCs w:val="24"/>
        </w:rPr>
      </w:pPr>
      <w:r w:rsidRPr="00114C09">
        <w:rPr>
          <w:w w:val="100"/>
          <w:sz w:val="24"/>
          <w:szCs w:val="24"/>
        </w:rPr>
        <w:t>тематический подбор документов по предварительному заказу;</w:t>
      </w:r>
    </w:p>
    <w:p w:rsidR="00114C09" w:rsidRPr="00114C09" w:rsidRDefault="00114C09" w:rsidP="00114C09">
      <w:pPr>
        <w:pStyle w:val="a4"/>
        <w:shd w:val="clear" w:color="auto" w:fill="auto"/>
        <w:spacing w:line="240" w:lineRule="auto"/>
        <w:ind w:left="40" w:right="20" w:firstLine="0"/>
        <w:rPr>
          <w:w w:val="100"/>
          <w:sz w:val="24"/>
          <w:szCs w:val="24"/>
        </w:rPr>
      </w:pPr>
      <w:r w:rsidRPr="00114C09">
        <w:rPr>
          <w:w w:val="100"/>
          <w:sz w:val="24"/>
          <w:szCs w:val="24"/>
        </w:rPr>
        <w:t xml:space="preserve">             -   проведение фестивалей, конкурсов, праздников, творческих вечеров, игровых программ для детей и подростков и прочее;</w:t>
      </w:r>
    </w:p>
    <w:p w:rsidR="00114C09" w:rsidRPr="00114C09" w:rsidRDefault="00114C09" w:rsidP="00114C09">
      <w:pPr>
        <w:pStyle w:val="a4"/>
        <w:shd w:val="clear" w:color="auto" w:fill="auto"/>
        <w:spacing w:line="240" w:lineRule="auto"/>
        <w:ind w:left="40" w:right="20" w:firstLine="1180"/>
        <w:rPr>
          <w:w w:val="100"/>
          <w:sz w:val="24"/>
          <w:szCs w:val="24"/>
        </w:rPr>
      </w:pPr>
      <w:r w:rsidRPr="00114C09">
        <w:rPr>
          <w:w w:val="100"/>
          <w:sz w:val="24"/>
          <w:szCs w:val="24"/>
        </w:rPr>
        <w:t>- организация и размещение книжных выставок, выставок художественных произведений и т.д.;</w:t>
      </w:r>
    </w:p>
    <w:p w:rsidR="00114C09" w:rsidRPr="00114C09" w:rsidRDefault="00114C09" w:rsidP="00114C09">
      <w:pPr>
        <w:pStyle w:val="a4"/>
        <w:shd w:val="clear" w:color="auto" w:fill="auto"/>
        <w:spacing w:line="240" w:lineRule="auto"/>
        <w:ind w:left="40" w:right="20" w:firstLine="1180"/>
        <w:rPr>
          <w:w w:val="100"/>
          <w:sz w:val="24"/>
          <w:szCs w:val="24"/>
        </w:rPr>
      </w:pPr>
      <w:r w:rsidRPr="00114C09">
        <w:rPr>
          <w:w w:val="100"/>
          <w:sz w:val="24"/>
          <w:szCs w:val="24"/>
        </w:rPr>
        <w:t>- пользование другими видами услуг, в том числе платными, перечень которых определяется Правилами пользования библиотекой.</w:t>
      </w:r>
    </w:p>
    <w:p w:rsidR="00114C09" w:rsidRPr="00114C09" w:rsidRDefault="00114C09" w:rsidP="00114C09">
      <w:pPr>
        <w:pStyle w:val="a4"/>
        <w:shd w:val="clear" w:color="auto" w:fill="auto"/>
        <w:tabs>
          <w:tab w:val="left" w:pos="1413"/>
        </w:tabs>
        <w:spacing w:line="240" w:lineRule="auto"/>
        <w:ind w:left="760" w:right="40" w:firstLine="0"/>
        <w:rPr>
          <w:w w:val="100"/>
          <w:sz w:val="24"/>
          <w:szCs w:val="24"/>
        </w:rPr>
      </w:pPr>
      <w:r w:rsidRPr="00114C09">
        <w:rPr>
          <w:w w:val="100"/>
          <w:sz w:val="24"/>
          <w:szCs w:val="24"/>
        </w:rPr>
        <w:t>3.1.8. Последовательность действий непосредственно при выполнении библиотечного обслуживания следующая.</w:t>
      </w:r>
    </w:p>
    <w:p w:rsidR="00114C09" w:rsidRPr="00114C09" w:rsidRDefault="00114C09" w:rsidP="00114C09">
      <w:pPr>
        <w:pStyle w:val="a4"/>
        <w:shd w:val="clear" w:color="auto" w:fill="auto"/>
        <w:spacing w:line="240" w:lineRule="auto"/>
        <w:ind w:left="40" w:right="40" w:firstLine="668"/>
        <w:rPr>
          <w:w w:val="100"/>
          <w:sz w:val="24"/>
          <w:szCs w:val="24"/>
        </w:rPr>
      </w:pPr>
      <w:r w:rsidRPr="00114C09">
        <w:rPr>
          <w:w w:val="100"/>
          <w:sz w:val="24"/>
          <w:szCs w:val="24"/>
        </w:rPr>
        <w:t>Библиотекарь производит запись пользователя в библиотеку, оформляет читательский формуляр пользователя в соответствии с предоставленными документами.</w:t>
      </w:r>
    </w:p>
    <w:p w:rsidR="00114C09" w:rsidRPr="00114C09" w:rsidRDefault="00114C09" w:rsidP="00114C09">
      <w:pPr>
        <w:pStyle w:val="a4"/>
        <w:shd w:val="clear" w:color="auto" w:fill="auto"/>
        <w:spacing w:line="240" w:lineRule="auto"/>
        <w:ind w:left="40" w:right="40" w:firstLine="668"/>
        <w:rPr>
          <w:w w:val="100"/>
          <w:sz w:val="24"/>
          <w:szCs w:val="24"/>
        </w:rPr>
      </w:pPr>
      <w:r w:rsidRPr="00114C09">
        <w:rPr>
          <w:w w:val="100"/>
          <w:sz w:val="24"/>
          <w:szCs w:val="24"/>
        </w:rPr>
        <w:t>Пользователь в устной или письменной форме делает запрос на выдачу требуемого документа.</w:t>
      </w:r>
    </w:p>
    <w:p w:rsidR="00114C09" w:rsidRPr="00114C09" w:rsidRDefault="00114C09" w:rsidP="00114C09">
      <w:pPr>
        <w:pStyle w:val="a4"/>
        <w:shd w:val="clear" w:color="auto" w:fill="auto"/>
        <w:spacing w:line="240" w:lineRule="auto"/>
        <w:ind w:left="40" w:right="40" w:firstLine="668"/>
        <w:rPr>
          <w:w w:val="100"/>
          <w:sz w:val="24"/>
          <w:szCs w:val="24"/>
        </w:rPr>
      </w:pPr>
      <w:r w:rsidRPr="00114C09">
        <w:rPr>
          <w:w w:val="100"/>
          <w:sz w:val="24"/>
          <w:szCs w:val="24"/>
        </w:rPr>
        <w:t>Библиотекарь выполняет запрос пользователя, осуществляет выдачу документов. В соответствии с возможностями библиотеки и спецификой требуемого документа библиотекарь: обслуживает пользователя в читальном зале: производит подбор и выдачу специализированных или неспециализированных документов; проводит консультации по каталогам, картотекам, новым поступлениям, отбор и копирование документов;</w:t>
      </w:r>
    </w:p>
    <w:p w:rsidR="00114C09" w:rsidRPr="00114C09" w:rsidRDefault="00114C09" w:rsidP="00114C09">
      <w:pPr>
        <w:pStyle w:val="a4"/>
        <w:shd w:val="clear" w:color="auto" w:fill="auto"/>
        <w:spacing w:line="240" w:lineRule="auto"/>
        <w:ind w:left="40" w:right="40" w:firstLine="0"/>
        <w:rPr>
          <w:w w:val="100"/>
          <w:sz w:val="24"/>
          <w:szCs w:val="24"/>
        </w:rPr>
      </w:pPr>
      <w:r w:rsidRPr="00114C09">
        <w:rPr>
          <w:w w:val="100"/>
          <w:sz w:val="24"/>
          <w:szCs w:val="24"/>
        </w:rPr>
        <w:lastRenderedPageBreak/>
        <w:t xml:space="preserve">   -   обслуживает пользователя на абонементе: осуществляет приемку (выдачу) документа от пользователя, проверку сохранности документа, сверку с читательским формуляром, отметку о приемке (выдаче) документа;</w:t>
      </w:r>
    </w:p>
    <w:p w:rsidR="00114C09" w:rsidRPr="00114C09" w:rsidRDefault="00114C09" w:rsidP="00114C09">
      <w:pPr>
        <w:pStyle w:val="a4"/>
        <w:shd w:val="clear" w:color="auto" w:fill="auto"/>
        <w:spacing w:line="240" w:lineRule="auto"/>
        <w:ind w:left="40" w:right="40" w:firstLine="0"/>
        <w:rPr>
          <w:w w:val="100"/>
          <w:sz w:val="24"/>
          <w:szCs w:val="24"/>
        </w:rPr>
      </w:pPr>
      <w:r w:rsidRPr="00114C09">
        <w:rPr>
          <w:w w:val="100"/>
          <w:sz w:val="24"/>
          <w:szCs w:val="24"/>
        </w:rPr>
        <w:t xml:space="preserve">   -  осуществляет выдачу документов из основного книгохранилища; обслуживает пользователя путем внестационарной организации (производится путем заключения договора между библиотекой и организацией, где будет осуществляться внестационарное библиотечное обслуживание);</w:t>
      </w:r>
    </w:p>
    <w:p w:rsidR="00114C09" w:rsidRPr="00114C09" w:rsidRDefault="00114C09" w:rsidP="00114C09">
      <w:pPr>
        <w:pStyle w:val="a4"/>
        <w:shd w:val="clear" w:color="auto" w:fill="auto"/>
        <w:spacing w:line="240" w:lineRule="auto"/>
        <w:ind w:right="40" w:firstLine="0"/>
        <w:rPr>
          <w:w w:val="100"/>
          <w:sz w:val="24"/>
          <w:szCs w:val="24"/>
        </w:rPr>
      </w:pPr>
      <w:r w:rsidRPr="00114C09">
        <w:rPr>
          <w:w w:val="100"/>
          <w:sz w:val="24"/>
          <w:szCs w:val="24"/>
        </w:rPr>
        <w:t xml:space="preserve">  - осуществляет справочно-библиографическое обслуживание пользователей; обслуживает пользователя путем приема справочно-библиографических запросов; обслуживает пользователя в электронном читальном зале и т.д.</w:t>
      </w:r>
    </w:p>
    <w:p w:rsidR="00114C09" w:rsidRPr="00114C09" w:rsidRDefault="00114C09" w:rsidP="00114C09">
      <w:pPr>
        <w:pStyle w:val="a4"/>
        <w:shd w:val="clear" w:color="auto" w:fill="auto"/>
        <w:tabs>
          <w:tab w:val="left" w:pos="1691"/>
        </w:tabs>
        <w:spacing w:line="240" w:lineRule="auto"/>
        <w:ind w:right="40"/>
        <w:rPr>
          <w:w w:val="100"/>
          <w:sz w:val="24"/>
          <w:szCs w:val="24"/>
        </w:rPr>
      </w:pPr>
      <w:r w:rsidRPr="00114C09">
        <w:rPr>
          <w:w w:val="100"/>
          <w:sz w:val="24"/>
          <w:szCs w:val="24"/>
        </w:rPr>
        <w:t>3.1.9. Во временное пользование сроком до 30 дней (в режиме абонемента) пользователям бесплатно предоставляется (выдается на дом) любой документ из библиотечных фондов, за исключением особо ценных и редких книг. Особо ценными и редкими книгами можно пользоваться только в читальном зале. Пользователь бесплатно получает консультативную помощь в поиске и выборе книг, полную информацию о составе библиотечных фондов через систему каталогов и другие формы библиотечного информирования.</w:t>
      </w:r>
    </w:p>
    <w:p w:rsidR="00114C09" w:rsidRPr="00114C09" w:rsidRDefault="00114C09" w:rsidP="00114C09">
      <w:pPr>
        <w:pStyle w:val="a4"/>
        <w:shd w:val="clear" w:color="auto" w:fill="auto"/>
        <w:spacing w:line="240" w:lineRule="auto"/>
        <w:ind w:left="40" w:right="40" w:firstLine="520"/>
        <w:rPr>
          <w:w w:val="100"/>
          <w:sz w:val="24"/>
          <w:szCs w:val="24"/>
        </w:rPr>
      </w:pPr>
      <w:r w:rsidRPr="00114C09">
        <w:rPr>
          <w:w w:val="100"/>
          <w:sz w:val="24"/>
          <w:szCs w:val="24"/>
        </w:rPr>
        <w:t>3.1.10 Результат выполнения непосредственных действий по библиотечному обслуживанию - выдача документа, фиксируется библиотекарем в читательском формуляре.</w:t>
      </w:r>
    </w:p>
    <w:p w:rsidR="00114C09" w:rsidRPr="00114C09" w:rsidRDefault="00114C09" w:rsidP="00114C09">
      <w:pPr>
        <w:pStyle w:val="a4"/>
        <w:numPr>
          <w:ilvl w:val="0"/>
          <w:numId w:val="10"/>
        </w:numPr>
        <w:shd w:val="clear" w:color="auto" w:fill="auto"/>
        <w:tabs>
          <w:tab w:val="left" w:pos="1494"/>
        </w:tabs>
        <w:spacing w:line="240" w:lineRule="auto"/>
        <w:ind w:left="40" w:right="40" w:firstLine="720"/>
        <w:rPr>
          <w:w w:val="100"/>
          <w:sz w:val="24"/>
          <w:szCs w:val="24"/>
        </w:rPr>
      </w:pPr>
      <w:r w:rsidRPr="00114C09">
        <w:rPr>
          <w:w w:val="100"/>
          <w:sz w:val="24"/>
          <w:szCs w:val="24"/>
        </w:rPr>
        <w:t>Действия по библиотечному обслуживанию производятся в сроки, определенные Постановлением Министерства труда и социального развития от 03.02.1997 № 6 «Об утверждении межотраслевых норм времени на работы, выполняемые в библиотеках».</w:t>
      </w:r>
    </w:p>
    <w:p w:rsidR="00114C09" w:rsidRPr="00114C09" w:rsidRDefault="00114C09" w:rsidP="00114C09">
      <w:pPr>
        <w:pStyle w:val="a4"/>
        <w:numPr>
          <w:ilvl w:val="0"/>
          <w:numId w:val="10"/>
        </w:numPr>
        <w:shd w:val="clear" w:color="auto" w:fill="auto"/>
        <w:tabs>
          <w:tab w:val="left" w:pos="1480"/>
        </w:tabs>
        <w:spacing w:line="240" w:lineRule="auto"/>
        <w:ind w:left="40" w:firstLine="720"/>
        <w:rPr>
          <w:w w:val="100"/>
          <w:sz w:val="24"/>
          <w:szCs w:val="24"/>
        </w:rPr>
      </w:pPr>
      <w:r w:rsidRPr="00114C09">
        <w:rPr>
          <w:w w:val="100"/>
          <w:sz w:val="24"/>
          <w:szCs w:val="24"/>
        </w:rPr>
        <w:t>Исполнение муниципальной функции производится в течение 6 дней в неделю:</w:t>
      </w:r>
    </w:p>
    <w:p w:rsidR="00114C09" w:rsidRPr="00114C09" w:rsidRDefault="00114C09" w:rsidP="00114C09">
      <w:pPr>
        <w:pStyle w:val="a4"/>
        <w:shd w:val="clear" w:color="auto" w:fill="auto"/>
        <w:spacing w:line="240" w:lineRule="auto"/>
        <w:ind w:left="40" w:right="40" w:firstLine="0"/>
        <w:rPr>
          <w:w w:val="100"/>
          <w:sz w:val="24"/>
          <w:szCs w:val="24"/>
        </w:rPr>
      </w:pPr>
      <w:r w:rsidRPr="00114C09">
        <w:rPr>
          <w:w w:val="100"/>
          <w:sz w:val="24"/>
          <w:szCs w:val="24"/>
        </w:rPr>
        <w:t>- взрослого населения с 10 часов до 19 часов; детей с 10 часов до 18 часов; на проведение санитарного дня отводится 1 день в месяц.</w:t>
      </w:r>
    </w:p>
    <w:p w:rsidR="00114C09" w:rsidRPr="00114C09" w:rsidRDefault="00114C09" w:rsidP="00114C09">
      <w:pPr>
        <w:pStyle w:val="a4"/>
        <w:shd w:val="clear" w:color="auto" w:fill="auto"/>
        <w:spacing w:line="240" w:lineRule="auto"/>
        <w:ind w:left="40" w:right="40" w:firstLine="668"/>
        <w:rPr>
          <w:w w:val="100"/>
          <w:sz w:val="24"/>
          <w:szCs w:val="24"/>
        </w:rPr>
      </w:pPr>
      <w:r w:rsidRPr="00114C09">
        <w:rPr>
          <w:w w:val="100"/>
          <w:sz w:val="24"/>
          <w:szCs w:val="24"/>
        </w:rPr>
        <w:t>3.2. Другие положения, характеризующие требования к исполнению муниципальной функции.</w:t>
      </w:r>
    </w:p>
    <w:p w:rsidR="00114C09" w:rsidRPr="00114C09" w:rsidRDefault="00114C09" w:rsidP="00114C09">
      <w:pPr>
        <w:pStyle w:val="a4"/>
        <w:numPr>
          <w:ilvl w:val="0"/>
          <w:numId w:val="11"/>
        </w:numPr>
        <w:shd w:val="clear" w:color="auto" w:fill="auto"/>
        <w:tabs>
          <w:tab w:val="left" w:pos="1384"/>
        </w:tabs>
        <w:spacing w:line="240" w:lineRule="auto"/>
        <w:ind w:left="40" w:right="40" w:firstLine="720"/>
        <w:rPr>
          <w:w w:val="100"/>
          <w:sz w:val="24"/>
          <w:szCs w:val="24"/>
        </w:rPr>
      </w:pPr>
      <w:r w:rsidRPr="00114C09">
        <w:rPr>
          <w:w w:val="100"/>
          <w:sz w:val="24"/>
          <w:szCs w:val="24"/>
        </w:rPr>
        <w:t>Помещения учреждений должны соответствовать санитарно-эпидемиологическим и строительным нормам, а также правилам противопожарной безопасности, безопасности труда и быть защищены от повышенной температуры воздуха, влажности воздуха, запыленности, загрязненности, шума, вибрации.</w:t>
      </w:r>
    </w:p>
    <w:p w:rsidR="00114C09" w:rsidRPr="00114C09" w:rsidRDefault="00114C09" w:rsidP="00114C09">
      <w:pPr>
        <w:pStyle w:val="a4"/>
        <w:numPr>
          <w:ilvl w:val="0"/>
          <w:numId w:val="11"/>
        </w:numPr>
        <w:shd w:val="clear" w:color="auto" w:fill="auto"/>
        <w:tabs>
          <w:tab w:val="left" w:pos="1571"/>
        </w:tabs>
        <w:spacing w:line="240" w:lineRule="auto"/>
        <w:ind w:left="40" w:right="40" w:firstLine="720"/>
        <w:rPr>
          <w:w w:val="100"/>
          <w:sz w:val="24"/>
          <w:szCs w:val="24"/>
        </w:rPr>
      </w:pPr>
      <w:r w:rsidRPr="00114C09">
        <w:rPr>
          <w:w w:val="100"/>
          <w:sz w:val="24"/>
          <w:szCs w:val="24"/>
        </w:rPr>
        <w:t>Здания учреждений должны быть обеспечены санитарно-бытовыми и хозяйственными помещениями (гардероб, туалетная комната), укомплектованы необходимой мебелью и оборудованием, техническими средствами.</w:t>
      </w:r>
    </w:p>
    <w:p w:rsidR="00114C09" w:rsidRPr="00114C09" w:rsidRDefault="00114C09" w:rsidP="00114C09">
      <w:pPr>
        <w:pStyle w:val="a4"/>
        <w:numPr>
          <w:ilvl w:val="0"/>
          <w:numId w:val="11"/>
        </w:numPr>
        <w:shd w:val="clear" w:color="auto" w:fill="auto"/>
        <w:tabs>
          <w:tab w:val="left" w:pos="1576"/>
        </w:tabs>
        <w:spacing w:line="240" w:lineRule="auto"/>
        <w:ind w:left="40" w:right="40" w:firstLine="720"/>
        <w:rPr>
          <w:w w:val="100"/>
          <w:sz w:val="24"/>
          <w:szCs w:val="24"/>
        </w:rPr>
      </w:pPr>
      <w:r w:rsidRPr="00114C09">
        <w:rPr>
          <w:w w:val="100"/>
          <w:sz w:val="24"/>
          <w:szCs w:val="24"/>
        </w:rPr>
        <w:t>Библиотечное обслуживание осуществляется бесплатно на территории муниципального образования «Рославльский район» Смоленской области.</w:t>
      </w:r>
    </w:p>
    <w:p w:rsidR="00114C09" w:rsidRPr="00114C09" w:rsidRDefault="00114C09" w:rsidP="00114C09">
      <w:pPr>
        <w:pStyle w:val="a4"/>
        <w:shd w:val="clear" w:color="auto" w:fill="auto"/>
        <w:spacing w:line="240" w:lineRule="auto"/>
        <w:ind w:left="60" w:right="40"/>
        <w:rPr>
          <w:w w:val="100"/>
          <w:sz w:val="24"/>
          <w:szCs w:val="24"/>
        </w:rPr>
      </w:pPr>
      <w:r w:rsidRPr="00114C09">
        <w:rPr>
          <w:w w:val="100"/>
          <w:sz w:val="24"/>
          <w:szCs w:val="24"/>
        </w:rPr>
        <w:t>Пользователям библиотек могут предоставляться отдельные виды дополнительных платных услуг, предусмотренных Уставом МБУК "Рославльская МЦБС" и Положением о платных услугах МБУК "Рославльская МЦБС".</w:t>
      </w:r>
    </w:p>
    <w:p w:rsidR="00114C09" w:rsidRPr="00114C09" w:rsidRDefault="00114C09" w:rsidP="00114C09">
      <w:pPr>
        <w:pStyle w:val="a4"/>
        <w:shd w:val="clear" w:color="auto" w:fill="auto"/>
        <w:spacing w:line="240" w:lineRule="auto"/>
        <w:ind w:left="60" w:right="40" w:firstLine="740"/>
        <w:rPr>
          <w:w w:val="100"/>
          <w:sz w:val="24"/>
          <w:szCs w:val="24"/>
        </w:rPr>
      </w:pPr>
      <w:r w:rsidRPr="00114C09">
        <w:rPr>
          <w:w w:val="100"/>
          <w:sz w:val="24"/>
          <w:szCs w:val="24"/>
        </w:rPr>
        <w:t>3.2.4. Должностное лицо уполномоченного органа, ответственного за соблюдение последовательности действий и принятие решений работниками - директор МБУК "Рославльская МЦБС".</w:t>
      </w:r>
    </w:p>
    <w:p w:rsidR="00114C09" w:rsidRPr="00114C09" w:rsidRDefault="00114C09" w:rsidP="00114C09">
      <w:pPr>
        <w:pStyle w:val="a4"/>
        <w:shd w:val="clear" w:color="auto" w:fill="auto"/>
        <w:spacing w:line="240" w:lineRule="auto"/>
        <w:ind w:left="60" w:right="40"/>
        <w:rPr>
          <w:w w:val="100"/>
          <w:sz w:val="24"/>
          <w:szCs w:val="24"/>
        </w:rPr>
      </w:pPr>
      <w:r w:rsidRPr="00114C09">
        <w:rPr>
          <w:w w:val="100"/>
          <w:sz w:val="24"/>
          <w:szCs w:val="24"/>
        </w:rPr>
        <w:t>Должностное лицо, ответственное за исполнение муниципальной функции - начальник Комитета по культуре, спорту и молодежной политике Администрации муниципального образования «Рославльский район» Смоленской области.</w:t>
      </w:r>
    </w:p>
    <w:p w:rsidR="00114C09" w:rsidRPr="00114C09" w:rsidRDefault="00114C09" w:rsidP="00114C09">
      <w:pPr>
        <w:pStyle w:val="a4"/>
        <w:shd w:val="clear" w:color="auto" w:fill="auto"/>
        <w:spacing w:line="240" w:lineRule="auto"/>
        <w:ind w:left="60" w:right="40"/>
        <w:rPr>
          <w:w w:val="100"/>
          <w:sz w:val="24"/>
          <w:szCs w:val="24"/>
        </w:rPr>
      </w:pPr>
    </w:p>
    <w:p w:rsidR="00114C09" w:rsidRPr="00BB18D0" w:rsidRDefault="00114C09" w:rsidP="00114C09">
      <w:pPr>
        <w:pStyle w:val="41"/>
        <w:keepNext/>
        <w:keepLines/>
        <w:shd w:val="clear" w:color="auto" w:fill="auto"/>
        <w:spacing w:before="0" w:after="0" w:line="240" w:lineRule="auto"/>
        <w:ind w:left="60"/>
        <w:jc w:val="center"/>
        <w:rPr>
          <w:b w:val="0"/>
          <w:w w:val="100"/>
          <w:sz w:val="24"/>
          <w:szCs w:val="24"/>
        </w:rPr>
      </w:pPr>
      <w:bookmarkStart w:id="3" w:name="bookmark2"/>
      <w:r w:rsidRPr="00BB18D0">
        <w:rPr>
          <w:rStyle w:val="40"/>
          <w:b/>
          <w:w w:val="100"/>
          <w:sz w:val="24"/>
          <w:szCs w:val="24"/>
        </w:rPr>
        <w:t>4. Перечень оснований для приостановления или отказа в предоставлении библиотечного</w:t>
      </w:r>
      <w:bookmarkStart w:id="4" w:name="bookmark3"/>
      <w:bookmarkEnd w:id="3"/>
      <w:r w:rsidRPr="00BB18D0">
        <w:rPr>
          <w:rStyle w:val="40"/>
          <w:b/>
          <w:w w:val="100"/>
          <w:sz w:val="24"/>
          <w:szCs w:val="24"/>
        </w:rPr>
        <w:t xml:space="preserve"> обслуживания</w:t>
      </w:r>
      <w:bookmarkEnd w:id="4"/>
    </w:p>
    <w:p w:rsidR="00114C09" w:rsidRPr="00114C09" w:rsidRDefault="00114C09" w:rsidP="00114C09">
      <w:pPr>
        <w:pStyle w:val="a4"/>
        <w:shd w:val="clear" w:color="auto" w:fill="auto"/>
        <w:spacing w:line="240" w:lineRule="auto"/>
        <w:ind w:left="60" w:right="40"/>
        <w:rPr>
          <w:w w:val="100"/>
          <w:sz w:val="24"/>
          <w:szCs w:val="24"/>
        </w:rPr>
      </w:pPr>
      <w:r w:rsidRPr="00114C09">
        <w:rPr>
          <w:w w:val="100"/>
          <w:sz w:val="24"/>
          <w:szCs w:val="24"/>
        </w:rPr>
        <w:t>4.1 Пользователи библиотек обязаны соблюдать Правила пользования библиотеками МБУК "Рославльская МЦБС".</w:t>
      </w:r>
    </w:p>
    <w:p w:rsidR="00114C09" w:rsidRPr="00114C09" w:rsidRDefault="00114C09" w:rsidP="00114C09">
      <w:pPr>
        <w:pStyle w:val="a4"/>
        <w:shd w:val="clear" w:color="auto" w:fill="auto"/>
        <w:spacing w:line="240" w:lineRule="auto"/>
        <w:ind w:left="60" w:right="40"/>
        <w:rPr>
          <w:w w:val="100"/>
          <w:sz w:val="24"/>
          <w:szCs w:val="24"/>
        </w:rPr>
      </w:pPr>
      <w:r w:rsidRPr="00114C09">
        <w:rPr>
          <w:w w:val="100"/>
          <w:sz w:val="24"/>
          <w:szCs w:val="24"/>
        </w:rPr>
        <w:t xml:space="preserve">4.2. Пользователи, нарушившие Правила пользования библиотеками МБУК "Рославльская МЦБС" и причинившие ущерб библиотеке, несут материальную, административную, уголовную или иную ответственность в соответствии с действующим </w:t>
      </w:r>
      <w:r w:rsidRPr="00114C09">
        <w:rPr>
          <w:w w:val="100"/>
          <w:sz w:val="24"/>
          <w:szCs w:val="24"/>
        </w:rPr>
        <w:lastRenderedPageBreak/>
        <w:t>законодательством Российской Федерации и Правилами пользования библиотеками МБУК "Рославльская МЦБС" или компенсируют ущерб в следующем порядке:</w:t>
      </w:r>
    </w:p>
    <w:p w:rsidR="00114C09" w:rsidRPr="00114C09" w:rsidRDefault="00114C09" w:rsidP="00114C09">
      <w:pPr>
        <w:pStyle w:val="a4"/>
        <w:numPr>
          <w:ilvl w:val="0"/>
          <w:numId w:val="8"/>
        </w:numPr>
        <w:shd w:val="clear" w:color="auto" w:fill="auto"/>
        <w:tabs>
          <w:tab w:val="left" w:pos="766"/>
        </w:tabs>
        <w:spacing w:line="240" w:lineRule="auto"/>
        <w:ind w:left="60" w:right="40"/>
        <w:rPr>
          <w:w w:val="100"/>
          <w:sz w:val="24"/>
          <w:szCs w:val="24"/>
        </w:rPr>
      </w:pPr>
      <w:r w:rsidRPr="00114C09">
        <w:rPr>
          <w:w w:val="100"/>
          <w:sz w:val="24"/>
          <w:szCs w:val="24"/>
        </w:rPr>
        <w:t>при утере или порче документа из фонда МБУК "Рославльская МЦБС" обязаны заменить их соответственно такими же или признанными равноценными (в том числе ксерокопиями утраченных или испорченных документов); при невозможности замены - возместить их стоимость в размере рыночной стоимости;</w:t>
      </w:r>
    </w:p>
    <w:p w:rsidR="00114C09" w:rsidRPr="00114C09" w:rsidRDefault="00114C09" w:rsidP="00114C09">
      <w:pPr>
        <w:pStyle w:val="a4"/>
        <w:numPr>
          <w:ilvl w:val="0"/>
          <w:numId w:val="8"/>
        </w:numPr>
        <w:shd w:val="clear" w:color="auto" w:fill="auto"/>
        <w:tabs>
          <w:tab w:val="left" w:pos="828"/>
        </w:tabs>
        <w:spacing w:line="240" w:lineRule="auto"/>
        <w:ind w:left="60" w:right="40"/>
        <w:rPr>
          <w:w w:val="100"/>
          <w:sz w:val="24"/>
          <w:szCs w:val="24"/>
        </w:rPr>
      </w:pPr>
      <w:r w:rsidRPr="00114C09">
        <w:rPr>
          <w:w w:val="100"/>
          <w:sz w:val="24"/>
          <w:szCs w:val="24"/>
        </w:rPr>
        <w:t>при нарушении сроков возврата документов, взятых во временное пользование на абонементе библиотек МБУК "Рославльская МЦБС", обязаны возместить ущерб в соответствии с Правилами пользования библиотеками МБУК "Рославльская МЦБС", могут быть лишены права пользования библиотеками МБУК "Рославльская МЦБС" на сроки, устанавливаемые администрацией МБУК "Рославльская МЦБС".</w:t>
      </w:r>
    </w:p>
    <w:p w:rsidR="00114C09" w:rsidRPr="00114C09" w:rsidRDefault="00114C09" w:rsidP="00114C09">
      <w:pPr>
        <w:pStyle w:val="a4"/>
        <w:shd w:val="clear" w:color="auto" w:fill="auto"/>
        <w:spacing w:line="240" w:lineRule="auto"/>
        <w:ind w:left="60" w:right="40"/>
        <w:rPr>
          <w:w w:val="100"/>
          <w:sz w:val="24"/>
          <w:szCs w:val="24"/>
        </w:rPr>
      </w:pPr>
      <w:r w:rsidRPr="00114C09">
        <w:rPr>
          <w:w w:val="100"/>
          <w:sz w:val="24"/>
          <w:szCs w:val="24"/>
        </w:rPr>
        <w:t>4.3 За утрату произведений печати и иных материалов из фондов МБУК "Рославльская МЦБС", причинение вреда и нарушение сроков возврата документов несовершеннолетними читателями ответственность за них несут родители, опекуны, попечители, учебные заведения, воспитательные или лечебные учреждения, под надзором которых состоят несовершеннолетние.</w:t>
      </w:r>
    </w:p>
    <w:p w:rsidR="00114C09" w:rsidRPr="00114C09" w:rsidRDefault="00114C09" w:rsidP="00114C09">
      <w:pPr>
        <w:pStyle w:val="a4"/>
        <w:shd w:val="clear" w:color="auto" w:fill="auto"/>
        <w:spacing w:line="240" w:lineRule="auto"/>
        <w:ind w:left="60"/>
        <w:rPr>
          <w:w w:val="100"/>
          <w:sz w:val="24"/>
          <w:szCs w:val="24"/>
        </w:rPr>
      </w:pPr>
      <w:r w:rsidRPr="00114C09">
        <w:rPr>
          <w:w w:val="100"/>
          <w:sz w:val="24"/>
          <w:szCs w:val="24"/>
        </w:rPr>
        <w:t>4.5 Несоответствие запроса пользователя.</w:t>
      </w:r>
    </w:p>
    <w:p w:rsidR="00114C09" w:rsidRPr="00114C09" w:rsidRDefault="00114C09" w:rsidP="00114C09">
      <w:pPr>
        <w:pStyle w:val="a4"/>
        <w:shd w:val="clear" w:color="auto" w:fill="auto"/>
        <w:spacing w:line="240" w:lineRule="auto"/>
        <w:ind w:left="60"/>
        <w:rPr>
          <w:w w:val="100"/>
          <w:sz w:val="24"/>
          <w:szCs w:val="24"/>
        </w:rPr>
      </w:pPr>
      <w:r w:rsidRPr="00114C09">
        <w:rPr>
          <w:w w:val="100"/>
          <w:sz w:val="24"/>
          <w:szCs w:val="24"/>
        </w:rPr>
        <w:t>4.6. Нахождение пользователя в социально неадекватном состоянии.</w:t>
      </w:r>
    </w:p>
    <w:p w:rsidR="00114C09" w:rsidRPr="00114C09" w:rsidRDefault="00114C09" w:rsidP="00114C09">
      <w:pPr>
        <w:pStyle w:val="a4"/>
        <w:shd w:val="clear" w:color="auto" w:fill="auto"/>
        <w:spacing w:line="240" w:lineRule="auto"/>
        <w:ind w:left="60"/>
        <w:rPr>
          <w:w w:val="100"/>
          <w:sz w:val="24"/>
          <w:szCs w:val="24"/>
        </w:rPr>
      </w:pPr>
    </w:p>
    <w:p w:rsidR="00114C09" w:rsidRPr="00BB18D0" w:rsidRDefault="00114C09" w:rsidP="00114C09">
      <w:pPr>
        <w:pStyle w:val="41"/>
        <w:keepNext/>
        <w:keepLines/>
        <w:shd w:val="clear" w:color="auto" w:fill="auto"/>
        <w:spacing w:before="0" w:after="0" w:line="240" w:lineRule="auto"/>
        <w:ind w:left="2240"/>
        <w:rPr>
          <w:rStyle w:val="40"/>
          <w:b/>
          <w:w w:val="100"/>
          <w:sz w:val="24"/>
          <w:szCs w:val="24"/>
        </w:rPr>
      </w:pPr>
      <w:bookmarkStart w:id="5" w:name="bookmark4"/>
      <w:r w:rsidRPr="00BB18D0">
        <w:rPr>
          <w:rStyle w:val="40"/>
          <w:b/>
          <w:w w:val="100"/>
          <w:sz w:val="24"/>
          <w:szCs w:val="24"/>
        </w:rPr>
        <w:t>5. Контроль исполнения муниципальной функции</w:t>
      </w:r>
      <w:bookmarkEnd w:id="5"/>
    </w:p>
    <w:p w:rsidR="00114C09" w:rsidRPr="00114C09" w:rsidRDefault="00114C09" w:rsidP="00114C09">
      <w:pPr>
        <w:pStyle w:val="41"/>
        <w:keepNext/>
        <w:keepLines/>
        <w:shd w:val="clear" w:color="auto" w:fill="auto"/>
        <w:spacing w:before="0" w:after="0" w:line="240" w:lineRule="auto"/>
        <w:ind w:left="2240"/>
        <w:rPr>
          <w:b w:val="0"/>
          <w:w w:val="100"/>
          <w:sz w:val="24"/>
          <w:szCs w:val="24"/>
        </w:rPr>
      </w:pPr>
    </w:p>
    <w:p w:rsidR="00114C09" w:rsidRPr="00114C09" w:rsidRDefault="00114C09" w:rsidP="00114C09">
      <w:pPr>
        <w:pStyle w:val="a4"/>
        <w:numPr>
          <w:ilvl w:val="0"/>
          <w:numId w:val="12"/>
        </w:numPr>
        <w:shd w:val="clear" w:color="auto" w:fill="auto"/>
        <w:tabs>
          <w:tab w:val="left" w:pos="1298"/>
        </w:tabs>
        <w:spacing w:line="240" w:lineRule="auto"/>
        <w:ind w:left="60" w:right="40" w:firstLine="740"/>
        <w:rPr>
          <w:w w:val="100"/>
          <w:sz w:val="24"/>
          <w:szCs w:val="24"/>
        </w:rPr>
      </w:pPr>
      <w:r w:rsidRPr="00114C09">
        <w:rPr>
          <w:w w:val="100"/>
          <w:sz w:val="24"/>
          <w:szCs w:val="24"/>
        </w:rPr>
        <w:t>Текущий контроль за соблюдением последовательности действий и принятием решений работниками библиотек осуществляет директор МБУК «Рославльская МЦБС».</w:t>
      </w:r>
    </w:p>
    <w:p w:rsidR="00114C09" w:rsidRPr="00114C09" w:rsidRDefault="00114C09" w:rsidP="00114C09">
      <w:pPr>
        <w:pStyle w:val="a4"/>
        <w:numPr>
          <w:ilvl w:val="0"/>
          <w:numId w:val="12"/>
        </w:numPr>
        <w:shd w:val="clear" w:color="auto" w:fill="auto"/>
        <w:tabs>
          <w:tab w:val="left" w:pos="1327"/>
        </w:tabs>
        <w:spacing w:line="240" w:lineRule="auto"/>
        <w:ind w:left="60" w:right="40" w:firstLine="740"/>
        <w:rPr>
          <w:w w:val="100"/>
          <w:sz w:val="24"/>
          <w:szCs w:val="24"/>
        </w:rPr>
      </w:pPr>
      <w:r w:rsidRPr="00114C09">
        <w:rPr>
          <w:w w:val="100"/>
          <w:sz w:val="24"/>
          <w:szCs w:val="24"/>
        </w:rPr>
        <w:t>Контроль за предоставлением муниципальной функции, оказываемой МБУК «Рославльская МЦБС» осуществляет Комитет по культуре, спорту и  молодежной политике Администрации муниципального образования «Рославльский район» Смоленской области</w:t>
      </w:r>
    </w:p>
    <w:p w:rsidR="00114C09" w:rsidRPr="00114C09" w:rsidRDefault="00114C09" w:rsidP="00114C09">
      <w:pPr>
        <w:pStyle w:val="a4"/>
        <w:shd w:val="clear" w:color="auto" w:fill="auto"/>
        <w:spacing w:line="240" w:lineRule="auto"/>
        <w:ind w:left="40" w:right="20" w:firstLine="0"/>
        <w:rPr>
          <w:w w:val="100"/>
          <w:sz w:val="24"/>
          <w:szCs w:val="24"/>
        </w:rPr>
      </w:pPr>
      <w:r w:rsidRPr="00114C09">
        <w:rPr>
          <w:w w:val="100"/>
          <w:sz w:val="24"/>
          <w:szCs w:val="24"/>
        </w:rPr>
        <w:t>Контроль за полнотой и качеством исполнения муниципальной функции включает в себя проведение проверок, выявление и устранение нарушений прав заявителей (получателей) муниципальной функции, рассмотрение, принятие решений и подготовку ответов на обращения получателей муниципальной функции, содержащих жалобы на действия работников МБУК «Рославльская МЦБС» муниципального образования «Рославльский район» Смоленской области.</w:t>
      </w:r>
    </w:p>
    <w:p w:rsidR="00114C09" w:rsidRPr="00114C09" w:rsidRDefault="00114C09" w:rsidP="00114C09">
      <w:pPr>
        <w:pStyle w:val="a4"/>
        <w:shd w:val="clear" w:color="auto" w:fill="auto"/>
        <w:spacing w:line="240" w:lineRule="auto"/>
        <w:ind w:left="40" w:right="20" w:firstLine="720"/>
        <w:rPr>
          <w:w w:val="100"/>
          <w:sz w:val="24"/>
          <w:szCs w:val="24"/>
        </w:rPr>
      </w:pPr>
      <w:r w:rsidRPr="00114C09">
        <w:rPr>
          <w:w w:val="100"/>
          <w:sz w:val="24"/>
          <w:szCs w:val="24"/>
        </w:rPr>
        <w:t>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w:t>
      </w:r>
    </w:p>
    <w:p w:rsidR="00114C09" w:rsidRPr="00114C09" w:rsidRDefault="00114C09" w:rsidP="00114C09">
      <w:pPr>
        <w:pStyle w:val="a4"/>
        <w:shd w:val="clear" w:color="auto" w:fill="auto"/>
        <w:spacing w:line="240" w:lineRule="auto"/>
        <w:ind w:left="40" w:right="20" w:firstLine="720"/>
        <w:rPr>
          <w:w w:val="100"/>
          <w:sz w:val="24"/>
          <w:szCs w:val="24"/>
        </w:rPr>
      </w:pPr>
      <w:r w:rsidRPr="00114C09">
        <w:rPr>
          <w:w w:val="100"/>
          <w:sz w:val="24"/>
          <w:szCs w:val="24"/>
        </w:rPr>
        <w:t>Периодичность проведения проверок может носить плановый характер (осуществляться на основании ежеквартальных, полугодовых или годовых планов работы), тематический характер (проверка исполнения муниципальной функции отдельным категориям получателей муниципальной функции или отдельных видов услуг) и внеплановый характер (по конкретному обращению получателя муниципальной функции).</w:t>
      </w:r>
    </w:p>
    <w:p w:rsidR="00114C09" w:rsidRPr="00114C09" w:rsidRDefault="00114C09" w:rsidP="00114C09">
      <w:pPr>
        <w:pStyle w:val="a4"/>
        <w:shd w:val="clear" w:color="auto" w:fill="auto"/>
        <w:spacing w:line="240" w:lineRule="auto"/>
        <w:ind w:left="40" w:right="20" w:firstLine="720"/>
        <w:rPr>
          <w:w w:val="100"/>
          <w:sz w:val="24"/>
          <w:szCs w:val="24"/>
        </w:rPr>
      </w:pPr>
    </w:p>
    <w:p w:rsidR="00114C09" w:rsidRPr="00BB18D0" w:rsidRDefault="00114C09" w:rsidP="00BB18D0">
      <w:pPr>
        <w:pStyle w:val="41"/>
        <w:keepNext/>
        <w:keepLines/>
        <w:shd w:val="clear" w:color="auto" w:fill="auto"/>
        <w:spacing w:before="0" w:after="0" w:line="240" w:lineRule="auto"/>
        <w:ind w:left="40"/>
        <w:jc w:val="center"/>
        <w:rPr>
          <w:rStyle w:val="40"/>
          <w:b/>
          <w:w w:val="100"/>
          <w:sz w:val="24"/>
          <w:szCs w:val="24"/>
        </w:rPr>
      </w:pPr>
      <w:bookmarkStart w:id="6" w:name="bookmark5"/>
      <w:r w:rsidRPr="00BB18D0">
        <w:rPr>
          <w:rStyle w:val="40"/>
          <w:b/>
          <w:w w:val="100"/>
          <w:sz w:val="24"/>
          <w:szCs w:val="24"/>
        </w:rPr>
        <w:t>6. Порядок обжалования действия (бездействия) и решений, осуществляемых (принятых)</w:t>
      </w:r>
      <w:bookmarkStart w:id="7" w:name="bookmark6"/>
      <w:bookmarkEnd w:id="6"/>
      <w:r w:rsidR="00BB18D0">
        <w:rPr>
          <w:rStyle w:val="40"/>
          <w:b/>
          <w:w w:val="100"/>
          <w:sz w:val="24"/>
          <w:szCs w:val="24"/>
        </w:rPr>
        <w:t xml:space="preserve"> </w:t>
      </w:r>
      <w:r w:rsidRPr="00BB18D0">
        <w:rPr>
          <w:rStyle w:val="40"/>
          <w:b/>
          <w:w w:val="100"/>
          <w:sz w:val="24"/>
          <w:szCs w:val="24"/>
        </w:rPr>
        <w:t>в ходе исполнения муниципальной функции</w:t>
      </w:r>
      <w:bookmarkEnd w:id="7"/>
    </w:p>
    <w:p w:rsidR="00114C09" w:rsidRPr="00114C09" w:rsidRDefault="00114C09" w:rsidP="00114C09">
      <w:pPr>
        <w:pStyle w:val="41"/>
        <w:keepNext/>
        <w:keepLines/>
        <w:shd w:val="clear" w:color="auto" w:fill="auto"/>
        <w:spacing w:before="0" w:after="0" w:line="240" w:lineRule="auto"/>
        <w:jc w:val="center"/>
        <w:rPr>
          <w:b w:val="0"/>
          <w:w w:val="100"/>
          <w:sz w:val="24"/>
          <w:szCs w:val="24"/>
        </w:rPr>
      </w:pPr>
    </w:p>
    <w:p w:rsidR="00114C09" w:rsidRPr="00114C09" w:rsidRDefault="00114C09" w:rsidP="00114C09">
      <w:pPr>
        <w:pStyle w:val="a4"/>
        <w:numPr>
          <w:ilvl w:val="0"/>
          <w:numId w:val="13"/>
        </w:numPr>
        <w:shd w:val="clear" w:color="auto" w:fill="auto"/>
        <w:tabs>
          <w:tab w:val="left" w:pos="1274"/>
        </w:tabs>
        <w:spacing w:line="240" w:lineRule="auto"/>
        <w:ind w:left="40" w:right="20" w:firstLine="720"/>
        <w:rPr>
          <w:w w:val="100"/>
          <w:sz w:val="24"/>
          <w:szCs w:val="24"/>
        </w:rPr>
      </w:pPr>
      <w:r w:rsidRPr="00114C09">
        <w:rPr>
          <w:w w:val="100"/>
          <w:sz w:val="24"/>
          <w:szCs w:val="24"/>
        </w:rPr>
        <w:t>Заявители (получатели) могут сообщить в Комитет по культуре, спорту и молодежной политике Администрации муниципального образования «Рославльский район» Смоленской области о нарушении своих прав и законных интересов, противоправных решениях, действиях (бездействии) сотрудников, участвующих в исполнении муниципальной функции, нарушении настоящего Административного регламента, некорректном поведении или нарушении служебной этики.</w:t>
      </w:r>
    </w:p>
    <w:p w:rsidR="00114C09" w:rsidRPr="00114C09" w:rsidRDefault="00114C09" w:rsidP="00114C09">
      <w:pPr>
        <w:pStyle w:val="a4"/>
        <w:numPr>
          <w:ilvl w:val="0"/>
          <w:numId w:val="13"/>
        </w:numPr>
        <w:shd w:val="clear" w:color="auto" w:fill="auto"/>
        <w:tabs>
          <w:tab w:val="left" w:pos="1245"/>
          <w:tab w:val="left" w:pos="5574"/>
        </w:tabs>
        <w:spacing w:line="240" w:lineRule="auto"/>
        <w:ind w:left="40" w:right="20" w:firstLine="720"/>
        <w:rPr>
          <w:w w:val="100"/>
          <w:sz w:val="24"/>
          <w:szCs w:val="24"/>
        </w:rPr>
      </w:pPr>
      <w:r w:rsidRPr="00114C09">
        <w:rPr>
          <w:w w:val="100"/>
          <w:sz w:val="24"/>
          <w:szCs w:val="24"/>
        </w:rPr>
        <w:t xml:space="preserve">Заявители имеют право на обжалование решений, принятых в ходе исполнения муниципальной функции, действий или бездействия сотрудников учреждения в вышестоящий орган или в судебном порядке. Порядок судебного обжалования действий (бездействия) и решений соответственно осуществляемых и принимаемых в ходе </w:t>
      </w:r>
      <w:r w:rsidRPr="00114C09">
        <w:rPr>
          <w:w w:val="100"/>
          <w:sz w:val="24"/>
          <w:szCs w:val="24"/>
        </w:rPr>
        <w:lastRenderedPageBreak/>
        <w:t>исполнения муниципальной функции, определяется законодательством Российской Федерации о гражданском судопроизводстве и судопроизводстве в арбитражном суде.</w:t>
      </w:r>
    </w:p>
    <w:p w:rsidR="00114C09" w:rsidRPr="00114C09" w:rsidRDefault="00114C09" w:rsidP="00114C09">
      <w:pPr>
        <w:pStyle w:val="a4"/>
        <w:numPr>
          <w:ilvl w:val="0"/>
          <w:numId w:val="13"/>
        </w:numPr>
        <w:shd w:val="clear" w:color="auto" w:fill="auto"/>
        <w:tabs>
          <w:tab w:val="left" w:pos="1269"/>
        </w:tabs>
        <w:spacing w:line="240" w:lineRule="auto"/>
        <w:ind w:left="40" w:right="20" w:firstLine="720"/>
        <w:rPr>
          <w:w w:val="100"/>
          <w:sz w:val="24"/>
          <w:szCs w:val="24"/>
        </w:rPr>
      </w:pPr>
      <w:r w:rsidRPr="00114C09">
        <w:rPr>
          <w:w w:val="100"/>
          <w:sz w:val="24"/>
          <w:szCs w:val="24"/>
        </w:rPr>
        <w:t>Заявители имеют право обратиться с жалобой лично, через своего законного представителя или направить письменное обращение, жалобу (претензию).</w:t>
      </w:r>
    </w:p>
    <w:p w:rsidR="00114C09" w:rsidRPr="00114C09" w:rsidRDefault="00114C09" w:rsidP="00114C09">
      <w:pPr>
        <w:pStyle w:val="a4"/>
        <w:numPr>
          <w:ilvl w:val="0"/>
          <w:numId w:val="13"/>
        </w:numPr>
        <w:shd w:val="clear" w:color="auto" w:fill="auto"/>
        <w:tabs>
          <w:tab w:val="left" w:pos="1182"/>
        </w:tabs>
        <w:spacing w:line="240" w:lineRule="auto"/>
        <w:ind w:left="40" w:firstLine="720"/>
        <w:rPr>
          <w:w w:val="100"/>
          <w:sz w:val="24"/>
          <w:szCs w:val="24"/>
        </w:rPr>
      </w:pPr>
      <w:r w:rsidRPr="00114C09">
        <w:rPr>
          <w:w w:val="100"/>
          <w:sz w:val="24"/>
          <w:szCs w:val="24"/>
        </w:rPr>
        <w:t>Обращение заявителя не подлежит рассмотрению в следующих случаях:</w:t>
      </w:r>
    </w:p>
    <w:p w:rsidR="00114C09" w:rsidRPr="00114C09" w:rsidRDefault="00114C09" w:rsidP="00114C09">
      <w:pPr>
        <w:pStyle w:val="a4"/>
        <w:numPr>
          <w:ilvl w:val="0"/>
          <w:numId w:val="8"/>
        </w:numPr>
        <w:shd w:val="clear" w:color="auto" w:fill="auto"/>
        <w:tabs>
          <w:tab w:val="left" w:pos="1470"/>
        </w:tabs>
        <w:spacing w:line="240" w:lineRule="auto"/>
        <w:ind w:left="40" w:right="20" w:firstLine="720"/>
        <w:rPr>
          <w:w w:val="100"/>
          <w:sz w:val="24"/>
          <w:szCs w:val="24"/>
        </w:rPr>
      </w:pPr>
      <w:r w:rsidRPr="00114C09">
        <w:rPr>
          <w:w w:val="100"/>
          <w:sz w:val="24"/>
          <w:szCs w:val="24"/>
        </w:rPr>
        <w:t>отсутствия сведений о лице, обратившемся с жалобой (фамилии, имени, отчества, почтового адреса места жительства), об обжалуемом решении, действии либо бездействии (в чем выразилось, кем принято);</w:t>
      </w:r>
    </w:p>
    <w:p w:rsidR="00114C09" w:rsidRPr="00114C09" w:rsidRDefault="00114C09" w:rsidP="00114C09">
      <w:pPr>
        <w:pStyle w:val="a4"/>
        <w:numPr>
          <w:ilvl w:val="0"/>
          <w:numId w:val="8"/>
        </w:numPr>
        <w:shd w:val="clear" w:color="auto" w:fill="auto"/>
        <w:tabs>
          <w:tab w:val="left" w:pos="1466"/>
        </w:tabs>
        <w:spacing w:line="240" w:lineRule="auto"/>
        <w:ind w:left="40" w:right="20" w:firstLine="720"/>
        <w:rPr>
          <w:w w:val="100"/>
          <w:sz w:val="24"/>
          <w:szCs w:val="24"/>
        </w:rPr>
      </w:pPr>
      <w:r w:rsidRPr="00114C09">
        <w:rPr>
          <w:w w:val="100"/>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сотрудника, а также членов его семьи.</w:t>
      </w:r>
    </w:p>
    <w:p w:rsidR="00114C09" w:rsidRPr="00114C09" w:rsidRDefault="00114C09" w:rsidP="00114C09">
      <w:pPr>
        <w:pStyle w:val="a4"/>
        <w:numPr>
          <w:ilvl w:val="0"/>
          <w:numId w:val="13"/>
        </w:numPr>
        <w:shd w:val="clear" w:color="auto" w:fill="auto"/>
        <w:tabs>
          <w:tab w:val="left" w:pos="1336"/>
        </w:tabs>
        <w:spacing w:line="240" w:lineRule="auto"/>
        <w:ind w:left="40" w:right="20" w:firstLine="720"/>
        <w:rPr>
          <w:w w:val="100"/>
          <w:sz w:val="24"/>
          <w:szCs w:val="24"/>
        </w:rPr>
      </w:pPr>
      <w:r w:rsidRPr="00114C09">
        <w:rPr>
          <w:w w:val="100"/>
          <w:sz w:val="24"/>
          <w:szCs w:val="24"/>
        </w:rPr>
        <w:t>По результатам рассмотрения жалобы должно быть принято решение об удовлетворении требований гражданина либо об отказе в удовлетворении жалобы.</w:t>
      </w:r>
    </w:p>
    <w:p w:rsidR="00114C09" w:rsidRDefault="00114C09" w:rsidP="00114C09">
      <w:pPr>
        <w:pStyle w:val="a4"/>
        <w:shd w:val="clear" w:color="auto" w:fill="auto"/>
        <w:spacing w:line="240" w:lineRule="auto"/>
        <w:ind w:left="40" w:right="20" w:firstLine="720"/>
        <w:rPr>
          <w:w w:val="100"/>
          <w:sz w:val="24"/>
          <w:szCs w:val="24"/>
        </w:rPr>
      </w:pPr>
      <w:r w:rsidRPr="00114C09">
        <w:rPr>
          <w:w w:val="100"/>
          <w:sz w:val="24"/>
          <w:szCs w:val="24"/>
        </w:rPr>
        <w:t>Письменный ответ, содержащий результаты рассмотрения обращения, направляется гражданину.</w:t>
      </w:r>
    </w:p>
    <w:p w:rsidR="00DC0345" w:rsidRDefault="00DC0345" w:rsidP="00114C09">
      <w:pPr>
        <w:pStyle w:val="a4"/>
        <w:shd w:val="clear" w:color="auto" w:fill="auto"/>
        <w:spacing w:line="240" w:lineRule="auto"/>
        <w:ind w:left="40" w:right="20" w:firstLine="720"/>
        <w:rPr>
          <w:w w:val="100"/>
          <w:sz w:val="24"/>
          <w:szCs w:val="24"/>
        </w:rPr>
      </w:pPr>
    </w:p>
    <w:p w:rsidR="00BB18D0" w:rsidRDefault="00BB18D0" w:rsidP="00114C09">
      <w:pPr>
        <w:pStyle w:val="a4"/>
        <w:shd w:val="clear" w:color="auto" w:fill="auto"/>
        <w:spacing w:line="240" w:lineRule="auto"/>
        <w:ind w:left="40" w:right="20" w:firstLine="720"/>
        <w:rPr>
          <w:w w:val="100"/>
          <w:sz w:val="24"/>
          <w:szCs w:val="24"/>
        </w:rPr>
      </w:pPr>
    </w:p>
    <w:p w:rsidR="00BB18D0" w:rsidRDefault="00BB18D0" w:rsidP="00114C09">
      <w:pPr>
        <w:pStyle w:val="a4"/>
        <w:shd w:val="clear" w:color="auto" w:fill="auto"/>
        <w:spacing w:line="240" w:lineRule="auto"/>
        <w:ind w:left="40" w:right="20" w:firstLine="720"/>
        <w:rPr>
          <w:w w:val="100"/>
          <w:sz w:val="24"/>
          <w:szCs w:val="24"/>
        </w:rPr>
      </w:pPr>
    </w:p>
    <w:p w:rsidR="00E701D5" w:rsidRDefault="00E701D5" w:rsidP="00BB18D0">
      <w:pPr>
        <w:pStyle w:val="a4"/>
        <w:shd w:val="clear" w:color="auto" w:fill="auto"/>
        <w:spacing w:after="497" w:line="326" w:lineRule="exact"/>
        <w:ind w:left="6237" w:right="-1" w:firstLine="0"/>
        <w:jc w:val="right"/>
      </w:pPr>
      <w:bookmarkStart w:id="8" w:name="bookmark11"/>
    </w:p>
    <w:p w:rsidR="00E701D5" w:rsidRDefault="00E701D5" w:rsidP="00BB18D0">
      <w:pPr>
        <w:pStyle w:val="a4"/>
        <w:shd w:val="clear" w:color="auto" w:fill="auto"/>
        <w:spacing w:after="497" w:line="326" w:lineRule="exact"/>
        <w:ind w:left="6237" w:right="-1" w:firstLine="0"/>
        <w:jc w:val="right"/>
      </w:pPr>
    </w:p>
    <w:p w:rsidR="00E701D5" w:rsidRDefault="00E701D5" w:rsidP="00BB18D0">
      <w:pPr>
        <w:pStyle w:val="a4"/>
        <w:shd w:val="clear" w:color="auto" w:fill="auto"/>
        <w:spacing w:after="497" w:line="326" w:lineRule="exact"/>
        <w:ind w:left="6237" w:right="-1" w:firstLine="0"/>
        <w:jc w:val="right"/>
      </w:pPr>
    </w:p>
    <w:p w:rsidR="00E701D5" w:rsidRDefault="00E701D5" w:rsidP="00BB18D0">
      <w:pPr>
        <w:pStyle w:val="a4"/>
        <w:shd w:val="clear" w:color="auto" w:fill="auto"/>
        <w:spacing w:after="497" w:line="326" w:lineRule="exact"/>
        <w:ind w:left="6237" w:right="-1" w:firstLine="0"/>
        <w:jc w:val="right"/>
      </w:pPr>
    </w:p>
    <w:p w:rsidR="00E701D5" w:rsidRDefault="00E701D5" w:rsidP="00BB18D0">
      <w:pPr>
        <w:pStyle w:val="a4"/>
        <w:shd w:val="clear" w:color="auto" w:fill="auto"/>
        <w:spacing w:after="497" w:line="326" w:lineRule="exact"/>
        <w:ind w:left="6237" w:right="-1" w:firstLine="0"/>
        <w:jc w:val="right"/>
      </w:pPr>
    </w:p>
    <w:p w:rsidR="00E701D5" w:rsidRDefault="00E701D5" w:rsidP="00BB18D0">
      <w:pPr>
        <w:pStyle w:val="a4"/>
        <w:shd w:val="clear" w:color="auto" w:fill="auto"/>
        <w:spacing w:after="497" w:line="326" w:lineRule="exact"/>
        <w:ind w:left="6237" w:right="-1" w:firstLine="0"/>
        <w:jc w:val="right"/>
      </w:pPr>
    </w:p>
    <w:p w:rsidR="00E701D5" w:rsidRDefault="00E701D5" w:rsidP="00BB18D0">
      <w:pPr>
        <w:pStyle w:val="a4"/>
        <w:shd w:val="clear" w:color="auto" w:fill="auto"/>
        <w:spacing w:after="497" w:line="326" w:lineRule="exact"/>
        <w:ind w:left="6237" w:right="-1" w:firstLine="0"/>
        <w:jc w:val="right"/>
      </w:pPr>
    </w:p>
    <w:p w:rsidR="00E701D5" w:rsidRDefault="00E701D5" w:rsidP="00BB18D0">
      <w:pPr>
        <w:pStyle w:val="a4"/>
        <w:shd w:val="clear" w:color="auto" w:fill="auto"/>
        <w:spacing w:after="497" w:line="326" w:lineRule="exact"/>
        <w:ind w:left="6237" w:right="-1" w:firstLine="0"/>
        <w:jc w:val="right"/>
      </w:pPr>
    </w:p>
    <w:p w:rsidR="009367BD" w:rsidRDefault="009367BD" w:rsidP="00BB18D0">
      <w:pPr>
        <w:pStyle w:val="a4"/>
        <w:shd w:val="clear" w:color="auto" w:fill="auto"/>
        <w:spacing w:after="497" w:line="326" w:lineRule="exact"/>
        <w:ind w:left="6237" w:right="-1" w:firstLine="0"/>
        <w:jc w:val="right"/>
        <w:rPr>
          <w:w w:val="100"/>
          <w:sz w:val="28"/>
          <w:szCs w:val="28"/>
        </w:rPr>
      </w:pPr>
    </w:p>
    <w:p w:rsidR="009367BD" w:rsidRDefault="009367BD" w:rsidP="00BB18D0">
      <w:pPr>
        <w:pStyle w:val="a4"/>
        <w:shd w:val="clear" w:color="auto" w:fill="auto"/>
        <w:spacing w:after="497" w:line="326" w:lineRule="exact"/>
        <w:ind w:left="6237" w:right="-1" w:firstLine="0"/>
        <w:jc w:val="right"/>
        <w:rPr>
          <w:w w:val="100"/>
          <w:sz w:val="28"/>
          <w:szCs w:val="28"/>
        </w:rPr>
      </w:pPr>
    </w:p>
    <w:p w:rsidR="009367BD" w:rsidRDefault="009367BD" w:rsidP="00BB18D0">
      <w:pPr>
        <w:pStyle w:val="a4"/>
        <w:shd w:val="clear" w:color="auto" w:fill="auto"/>
        <w:spacing w:after="497" w:line="326" w:lineRule="exact"/>
        <w:ind w:left="6237" w:right="-1" w:firstLine="0"/>
        <w:jc w:val="right"/>
        <w:rPr>
          <w:w w:val="100"/>
          <w:sz w:val="28"/>
          <w:szCs w:val="28"/>
        </w:rPr>
      </w:pPr>
    </w:p>
    <w:p w:rsidR="009367BD" w:rsidRDefault="009367BD" w:rsidP="00BB18D0">
      <w:pPr>
        <w:pStyle w:val="a4"/>
        <w:shd w:val="clear" w:color="auto" w:fill="auto"/>
        <w:spacing w:after="497" w:line="326" w:lineRule="exact"/>
        <w:ind w:left="6237" w:right="-1" w:firstLine="0"/>
        <w:jc w:val="right"/>
        <w:rPr>
          <w:w w:val="100"/>
          <w:sz w:val="28"/>
          <w:szCs w:val="28"/>
        </w:rPr>
      </w:pPr>
    </w:p>
    <w:p w:rsidR="009367BD" w:rsidRDefault="009367BD" w:rsidP="00BB18D0">
      <w:pPr>
        <w:pStyle w:val="a4"/>
        <w:shd w:val="clear" w:color="auto" w:fill="auto"/>
        <w:spacing w:after="497" w:line="326" w:lineRule="exact"/>
        <w:ind w:left="6237" w:right="-1" w:firstLine="0"/>
        <w:jc w:val="right"/>
        <w:rPr>
          <w:w w:val="100"/>
          <w:sz w:val="28"/>
          <w:szCs w:val="28"/>
        </w:rPr>
      </w:pPr>
    </w:p>
    <w:p w:rsidR="00BB18D0" w:rsidRPr="007E691E" w:rsidRDefault="00BB18D0" w:rsidP="00BB18D0">
      <w:pPr>
        <w:pStyle w:val="a4"/>
        <w:shd w:val="clear" w:color="auto" w:fill="auto"/>
        <w:spacing w:after="497" w:line="326" w:lineRule="exact"/>
        <w:ind w:left="6237" w:right="-1" w:firstLine="0"/>
        <w:jc w:val="right"/>
        <w:rPr>
          <w:w w:val="100"/>
          <w:sz w:val="28"/>
          <w:szCs w:val="28"/>
        </w:rPr>
      </w:pPr>
      <w:r w:rsidRPr="007E691E">
        <w:rPr>
          <w:w w:val="100"/>
          <w:sz w:val="28"/>
          <w:szCs w:val="28"/>
        </w:rPr>
        <w:lastRenderedPageBreak/>
        <w:t>Приложение №1 к Административному регламенту</w:t>
      </w:r>
      <w:bookmarkEnd w:id="8"/>
    </w:p>
    <w:p w:rsidR="00BB18D0" w:rsidRPr="007E691E" w:rsidRDefault="00BB18D0" w:rsidP="00BB18D0">
      <w:pPr>
        <w:pStyle w:val="a4"/>
        <w:shd w:val="clear" w:color="auto" w:fill="auto"/>
        <w:spacing w:after="247" w:line="230" w:lineRule="exact"/>
        <w:ind w:left="160" w:firstLine="0"/>
        <w:jc w:val="center"/>
        <w:rPr>
          <w:w w:val="100"/>
          <w:sz w:val="28"/>
          <w:szCs w:val="28"/>
        </w:rPr>
      </w:pPr>
      <w:bookmarkStart w:id="9" w:name="bookmark12"/>
      <w:r w:rsidRPr="007E691E">
        <w:rPr>
          <w:w w:val="100"/>
          <w:sz w:val="28"/>
          <w:szCs w:val="28"/>
        </w:rPr>
        <w:t>БЛОК - СХЕМА</w:t>
      </w:r>
      <w:bookmarkEnd w:id="9"/>
    </w:p>
    <w:p w:rsidR="00BB18D0" w:rsidRPr="007E691E" w:rsidRDefault="00BB18D0" w:rsidP="00BB18D0">
      <w:pPr>
        <w:pStyle w:val="a4"/>
        <w:shd w:val="clear" w:color="auto" w:fill="auto"/>
        <w:spacing w:line="278" w:lineRule="exact"/>
        <w:ind w:left="160" w:firstLine="0"/>
        <w:jc w:val="center"/>
        <w:rPr>
          <w:w w:val="100"/>
          <w:sz w:val="28"/>
          <w:szCs w:val="28"/>
        </w:rPr>
      </w:pPr>
      <w:bookmarkStart w:id="10" w:name="bookmark13"/>
      <w:r w:rsidRPr="007E691E">
        <w:rPr>
          <w:w w:val="100"/>
          <w:sz w:val="28"/>
          <w:szCs w:val="28"/>
        </w:rPr>
        <w:t>ПОСЛЕДОВАТЕЛЬНОСТИ АДМИНИСТРАТИВНЫХ ДЕЙСТВИЙ ПРИ ИСПОЛНЕНИИ МУНИЦИПАЛЬНОЙ ФУНКЦИИ «ОРГАНИЗАЦИЯ БИБЛИОТЕЧНОГО ОБСЛУЖИВАНИЯ</w:t>
      </w:r>
      <w:bookmarkEnd w:id="10"/>
    </w:p>
    <w:p w:rsidR="00BB18D0" w:rsidRPr="007E691E" w:rsidRDefault="00B417D0" w:rsidP="00BB18D0">
      <w:pPr>
        <w:pStyle w:val="a4"/>
        <w:shd w:val="clear" w:color="auto" w:fill="auto"/>
        <w:spacing w:after="491" w:line="278" w:lineRule="exact"/>
        <w:ind w:left="160" w:firstLine="0"/>
        <w:jc w:val="center"/>
        <w:rPr>
          <w:w w:val="100"/>
          <w:sz w:val="28"/>
          <w:szCs w:val="28"/>
        </w:rPr>
      </w:pPr>
      <w:bookmarkStart w:id="11" w:name="bookmark14"/>
      <w:r w:rsidRPr="007E691E">
        <w:rPr>
          <w:noProof/>
          <w:w w:val="100"/>
          <w:sz w:val="28"/>
          <w:szCs w:val="28"/>
        </w:rPr>
        <w:pict>
          <v:rect id="_x0000_s1026" style="position:absolute;left:0;text-align:left;margin-left:114.05pt;margin-top:29.05pt;width:278.55pt;height:23.25pt;z-index:-251656192"/>
        </w:pict>
      </w:r>
      <w:r w:rsidR="00BB18D0" w:rsidRPr="007E691E">
        <w:rPr>
          <w:w w:val="100"/>
          <w:sz w:val="28"/>
          <w:szCs w:val="28"/>
        </w:rPr>
        <w:t>НАСЕЛЕНИЯ»</w:t>
      </w:r>
      <w:bookmarkEnd w:id="11"/>
    </w:p>
    <w:p w:rsidR="00BB18D0" w:rsidRPr="007E691E" w:rsidRDefault="00B417D0" w:rsidP="00BB18D0">
      <w:pPr>
        <w:pStyle w:val="60"/>
        <w:shd w:val="clear" w:color="auto" w:fill="auto"/>
        <w:spacing w:after="749" w:line="190" w:lineRule="exact"/>
        <w:ind w:left="160"/>
        <w:jc w:val="center"/>
        <w:rPr>
          <w:sz w:val="24"/>
          <w:szCs w:val="24"/>
        </w:rPr>
      </w:pPr>
      <w:r w:rsidRPr="007E691E">
        <w:rPr>
          <w:noProof/>
          <w:sz w:val="24"/>
          <w:szCs w:val="24"/>
        </w:rPr>
        <w:pict>
          <v:rect id="_x0000_s1027" style="position:absolute;left:0;text-align:left;margin-left:-18.3pt;margin-top:34.1pt;width:511.5pt;height:42.75pt;z-index:-251655168"/>
        </w:pict>
      </w:r>
      <w:r w:rsidRPr="007E691E">
        <w:rPr>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278.6pt;margin-top:13.85pt;width:.75pt;height:20.25pt;flip:x;z-index:251667456" o:connectortype="straight">
            <v:stroke endarrow="block"/>
          </v:shape>
        </w:pict>
      </w:r>
      <w:r w:rsidR="00BB18D0" w:rsidRPr="007E691E">
        <w:rPr>
          <w:sz w:val="24"/>
          <w:szCs w:val="24"/>
        </w:rPr>
        <w:t>Начало исполнения муниципальной функции</w:t>
      </w:r>
    </w:p>
    <w:p w:rsidR="00BB18D0" w:rsidRPr="007E691E" w:rsidRDefault="00B417D0" w:rsidP="00BB18D0">
      <w:pPr>
        <w:pStyle w:val="70"/>
        <w:shd w:val="clear" w:color="auto" w:fill="auto"/>
        <w:spacing w:before="0" w:after="879"/>
        <w:ind w:left="160"/>
        <w:rPr>
          <w:sz w:val="24"/>
          <w:szCs w:val="24"/>
        </w:rPr>
      </w:pPr>
      <w:r w:rsidRPr="007E691E">
        <w:rPr>
          <w:noProof/>
          <w:sz w:val="24"/>
          <w:szCs w:val="24"/>
        </w:rPr>
        <w:pict>
          <v:rect id="_x0000_s1028" style="position:absolute;left:0;text-align:left;margin-left:54.8pt;margin-top:50.15pt;width:390pt;height:39.95pt;z-index:-251654144"/>
        </w:pict>
      </w:r>
      <w:r w:rsidRPr="007E691E">
        <w:rPr>
          <w:noProof/>
          <w:sz w:val="24"/>
          <w:szCs w:val="24"/>
        </w:rPr>
        <w:pict>
          <v:shape id="_x0000_s1034" type="#_x0000_t32" style="position:absolute;left:0;text-align:left;margin-left:277.85pt;margin-top:29.9pt;width:.75pt;height:20.25pt;flip:x;z-index:251668480" o:connectortype="straight">
            <v:stroke endarrow="block"/>
          </v:shape>
        </w:pict>
      </w:r>
      <w:r w:rsidR="00BB18D0" w:rsidRPr="007E691E">
        <w:rPr>
          <w:sz w:val="24"/>
          <w:szCs w:val="24"/>
        </w:rPr>
        <w:t>Подготовка правового акта (постановление о создании, реорганизации, ликвидации МБУК "Рославльская МЦБС")</w:t>
      </w:r>
    </w:p>
    <w:p w:rsidR="00BB18D0" w:rsidRPr="007E691E" w:rsidRDefault="00B417D0" w:rsidP="00BB18D0">
      <w:pPr>
        <w:pStyle w:val="70"/>
        <w:shd w:val="clear" w:color="auto" w:fill="auto"/>
        <w:spacing w:before="0" w:after="795" w:line="210" w:lineRule="exact"/>
        <w:ind w:left="160"/>
        <w:rPr>
          <w:sz w:val="24"/>
          <w:szCs w:val="24"/>
        </w:rPr>
      </w:pPr>
      <w:r w:rsidRPr="007E691E">
        <w:rPr>
          <w:noProof/>
          <w:sz w:val="24"/>
          <w:szCs w:val="24"/>
        </w:rPr>
        <w:pict>
          <v:rect id="_x0000_s1029" style="position:absolute;left:0;text-align:left;margin-left:69.8pt;margin-top:40.5pt;width:354.4pt;height:29.25pt;z-index:-251653120"/>
        </w:pict>
      </w:r>
      <w:r w:rsidRPr="007E691E">
        <w:rPr>
          <w:noProof/>
          <w:sz w:val="24"/>
          <w:szCs w:val="24"/>
        </w:rPr>
        <w:pict>
          <v:shape id="_x0000_s1035" type="#_x0000_t32" style="position:absolute;left:0;text-align:left;margin-left:277.1pt;margin-top:20.25pt;width:.75pt;height:20.25pt;flip:x;z-index:251669504" o:connectortype="straight">
            <v:stroke endarrow="block"/>
          </v:shape>
        </w:pict>
      </w:r>
      <w:r w:rsidR="00BB18D0" w:rsidRPr="007E691E">
        <w:rPr>
          <w:sz w:val="24"/>
          <w:szCs w:val="24"/>
        </w:rPr>
        <w:t>Разработка и регистрация новой редакции Устава МБУК "Рославльская МЦБС"</w:t>
      </w:r>
    </w:p>
    <w:p w:rsidR="00BB18D0" w:rsidRPr="007E691E" w:rsidRDefault="00B417D0" w:rsidP="00BB18D0">
      <w:pPr>
        <w:pStyle w:val="60"/>
        <w:shd w:val="clear" w:color="auto" w:fill="auto"/>
        <w:spacing w:after="1042" w:line="190" w:lineRule="exact"/>
        <w:ind w:left="160"/>
        <w:jc w:val="center"/>
        <w:rPr>
          <w:sz w:val="24"/>
          <w:szCs w:val="24"/>
        </w:rPr>
      </w:pPr>
      <w:r w:rsidRPr="007E691E">
        <w:rPr>
          <w:noProof/>
          <w:sz w:val="24"/>
          <w:szCs w:val="24"/>
        </w:rPr>
        <w:pict>
          <v:rect id="_x0000_s1030" style="position:absolute;left:0;text-align:left;margin-left:-39.7pt;margin-top:54pt;width:541.5pt;height:44.25pt;z-index:-251652096"/>
        </w:pict>
      </w:r>
      <w:r w:rsidRPr="007E691E">
        <w:rPr>
          <w:noProof/>
          <w:sz w:val="24"/>
          <w:szCs w:val="24"/>
        </w:rPr>
        <w:pict>
          <v:shape id="_x0000_s1036" type="#_x0000_t32" style="position:absolute;left:0;text-align:left;margin-left:277.1pt;margin-top:18pt;width:.75pt;height:36pt;flip:x;z-index:251670528" o:connectortype="straight">
            <v:stroke endarrow="block"/>
          </v:shape>
        </w:pict>
      </w:r>
      <w:r w:rsidR="00BB18D0" w:rsidRPr="007E691E">
        <w:rPr>
          <w:sz w:val="24"/>
          <w:szCs w:val="24"/>
        </w:rPr>
        <w:t>Организация и планирование деятельности МБУК "Рославльская МЦБС"</w:t>
      </w:r>
    </w:p>
    <w:p w:rsidR="00BB18D0" w:rsidRPr="007E691E" w:rsidRDefault="00BB18D0" w:rsidP="007E691E">
      <w:pPr>
        <w:pStyle w:val="70"/>
        <w:shd w:val="clear" w:color="auto" w:fill="auto"/>
        <w:spacing w:before="0" w:after="4" w:line="210" w:lineRule="exact"/>
        <w:ind w:left="160"/>
        <w:rPr>
          <w:sz w:val="24"/>
          <w:szCs w:val="24"/>
        </w:rPr>
      </w:pPr>
      <w:r w:rsidRPr="007E691E">
        <w:rPr>
          <w:sz w:val="24"/>
          <w:szCs w:val="24"/>
        </w:rPr>
        <w:t>Организация библиотечного обслуживания населения муниципал</w:t>
      </w:r>
      <w:r w:rsidR="007E691E">
        <w:rPr>
          <w:sz w:val="24"/>
          <w:szCs w:val="24"/>
        </w:rPr>
        <w:t>ьного образования «Рославльский р</w:t>
      </w:r>
      <w:r w:rsidRPr="007E691E">
        <w:rPr>
          <w:sz w:val="24"/>
          <w:szCs w:val="24"/>
        </w:rPr>
        <w:t>айон»</w:t>
      </w:r>
    </w:p>
    <w:p w:rsidR="00BB18D0" w:rsidRPr="007E691E" w:rsidRDefault="00B417D0" w:rsidP="007E691E">
      <w:pPr>
        <w:pStyle w:val="70"/>
        <w:shd w:val="clear" w:color="auto" w:fill="auto"/>
        <w:spacing w:before="0" w:after="498" w:line="210" w:lineRule="exact"/>
        <w:ind w:left="160"/>
        <w:rPr>
          <w:sz w:val="24"/>
          <w:szCs w:val="24"/>
        </w:rPr>
      </w:pPr>
      <w:r w:rsidRPr="007E691E">
        <w:rPr>
          <w:noProof/>
          <w:sz w:val="24"/>
          <w:szCs w:val="24"/>
        </w:rPr>
        <w:pict>
          <v:shape id="_x0000_s1045" type="#_x0000_t32" style="position:absolute;left:0;text-align:left;margin-left:477.45pt;margin-top:15.45pt;width:.75pt;height:20.25pt;flip:x;z-index:251679744" o:connectortype="straight">
            <v:stroke endarrow="block"/>
          </v:shape>
        </w:pict>
      </w:r>
      <w:r w:rsidRPr="007E691E">
        <w:rPr>
          <w:noProof/>
          <w:sz w:val="24"/>
          <w:szCs w:val="24"/>
        </w:rPr>
        <w:pict>
          <v:shape id="_x0000_s1044" type="#_x0000_t32" style="position:absolute;left:0;text-align:left;margin-left:397.95pt;margin-top:15.45pt;width:.75pt;height:20.25pt;flip:x;z-index:251678720" o:connectortype="straight">
            <v:stroke endarrow="block"/>
          </v:shape>
        </w:pict>
      </w:r>
      <w:r w:rsidRPr="007E691E">
        <w:rPr>
          <w:noProof/>
          <w:sz w:val="24"/>
          <w:szCs w:val="24"/>
        </w:rPr>
        <w:pict>
          <v:shape id="_x0000_s1043" type="#_x0000_t32" style="position:absolute;left:0;text-align:left;margin-left:319.2pt;margin-top:15.45pt;width:.75pt;height:20.25pt;flip:x;z-index:251677696" o:connectortype="straight">
            <v:stroke endarrow="block"/>
          </v:shape>
        </w:pict>
      </w:r>
      <w:r w:rsidRPr="007E691E">
        <w:rPr>
          <w:noProof/>
          <w:sz w:val="24"/>
          <w:szCs w:val="24"/>
        </w:rPr>
        <w:pict>
          <v:shape id="_x0000_s1037" type="#_x0000_t32" style="position:absolute;left:0;text-align:left;margin-left:223.95pt;margin-top:15.45pt;width:.75pt;height:20.25pt;flip:x;z-index:251671552" o:connectortype="straight">
            <v:stroke endarrow="block"/>
          </v:shape>
        </w:pict>
      </w:r>
      <w:r w:rsidRPr="007E691E">
        <w:rPr>
          <w:noProof/>
          <w:sz w:val="24"/>
          <w:szCs w:val="24"/>
        </w:rPr>
        <w:pict>
          <v:shape id="_x0000_s1042" type="#_x0000_t32" style="position:absolute;left:0;text-align:left;margin-left:154.2pt;margin-top:15.45pt;width:.75pt;height:20.25pt;flip:x;z-index:251676672" o:connectortype="straight">
            <v:stroke endarrow="block"/>
          </v:shape>
        </w:pict>
      </w:r>
      <w:r w:rsidRPr="007E691E">
        <w:rPr>
          <w:noProof/>
          <w:sz w:val="24"/>
          <w:szCs w:val="24"/>
        </w:rPr>
        <w:pict>
          <v:shape id="_x0000_s1041" type="#_x0000_t32" style="position:absolute;left:0;text-align:left;margin-left:83.7pt;margin-top:15.45pt;width:.75pt;height:20.25pt;flip:x;z-index:251675648" o:connectortype="straight">
            <v:stroke endarrow="block"/>
          </v:shape>
        </w:pict>
      </w:r>
      <w:r w:rsidRPr="007E691E">
        <w:rPr>
          <w:noProof/>
          <w:sz w:val="24"/>
          <w:szCs w:val="24"/>
        </w:rPr>
        <w:pict>
          <v:shape id="_x0000_s1040" type="#_x0000_t32" style="position:absolute;left:0;text-align:left;margin-left:11.7pt;margin-top:15.45pt;width:.75pt;height:20.25pt;flip:x;z-index:251674624" o:connectortype="straight">
            <v:stroke endarrow="block"/>
          </v:shape>
        </w:pict>
      </w:r>
      <w:r w:rsidR="00BB18D0" w:rsidRPr="007E691E">
        <w:rPr>
          <w:sz w:val="24"/>
          <w:szCs w:val="24"/>
        </w:rPr>
        <w:t>Смоленской области</w:t>
      </w:r>
    </w:p>
    <w:tbl>
      <w:tblPr>
        <w:tblW w:w="10643" w:type="dxa"/>
        <w:jc w:val="center"/>
        <w:tblLayout w:type="fixed"/>
        <w:tblCellMar>
          <w:left w:w="0" w:type="dxa"/>
          <w:right w:w="0" w:type="dxa"/>
        </w:tblCellMar>
        <w:tblLook w:val="0000"/>
      </w:tblPr>
      <w:tblGrid>
        <w:gridCol w:w="1417"/>
        <w:gridCol w:w="1772"/>
        <w:gridCol w:w="1365"/>
        <w:gridCol w:w="1527"/>
        <w:gridCol w:w="1915"/>
        <w:gridCol w:w="1223"/>
        <w:gridCol w:w="1424"/>
      </w:tblGrid>
      <w:tr w:rsidR="00BB18D0" w:rsidTr="007E691E">
        <w:trPr>
          <w:trHeight w:val="520"/>
          <w:jc w:val="center"/>
        </w:trPr>
        <w:tc>
          <w:tcPr>
            <w:tcW w:w="1417" w:type="dxa"/>
            <w:tcBorders>
              <w:top w:val="single" w:sz="4" w:space="0" w:color="auto"/>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240"/>
              <w:rPr>
                <w:sz w:val="22"/>
                <w:szCs w:val="22"/>
              </w:rPr>
            </w:pPr>
            <w:r w:rsidRPr="007E691E">
              <w:rPr>
                <w:sz w:val="22"/>
                <w:szCs w:val="22"/>
              </w:rPr>
              <w:t>Информация</w:t>
            </w:r>
          </w:p>
        </w:tc>
        <w:tc>
          <w:tcPr>
            <w:tcW w:w="1772" w:type="dxa"/>
            <w:tcBorders>
              <w:top w:val="single" w:sz="4" w:space="0" w:color="auto"/>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240"/>
              <w:rPr>
                <w:sz w:val="22"/>
                <w:szCs w:val="22"/>
              </w:rPr>
            </w:pPr>
            <w:r w:rsidRPr="007E691E">
              <w:rPr>
                <w:sz w:val="22"/>
                <w:szCs w:val="22"/>
              </w:rPr>
              <w:t>Комплектование</w:t>
            </w:r>
          </w:p>
        </w:tc>
        <w:tc>
          <w:tcPr>
            <w:tcW w:w="1365" w:type="dxa"/>
            <w:tcBorders>
              <w:top w:val="single" w:sz="4" w:space="0" w:color="auto"/>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380"/>
              <w:rPr>
                <w:sz w:val="22"/>
                <w:szCs w:val="22"/>
              </w:rPr>
            </w:pPr>
            <w:r w:rsidRPr="007E691E">
              <w:rPr>
                <w:sz w:val="22"/>
                <w:szCs w:val="22"/>
              </w:rPr>
              <w:t>Выдача</w:t>
            </w:r>
          </w:p>
        </w:tc>
        <w:tc>
          <w:tcPr>
            <w:tcW w:w="1527" w:type="dxa"/>
            <w:tcBorders>
              <w:top w:val="single" w:sz="4" w:space="0" w:color="auto"/>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180"/>
              <w:rPr>
                <w:sz w:val="22"/>
                <w:szCs w:val="22"/>
              </w:rPr>
            </w:pPr>
            <w:r w:rsidRPr="007E691E">
              <w:rPr>
                <w:sz w:val="22"/>
                <w:szCs w:val="22"/>
              </w:rPr>
              <w:t>Материально-</w:t>
            </w:r>
          </w:p>
        </w:tc>
        <w:tc>
          <w:tcPr>
            <w:tcW w:w="1915" w:type="dxa"/>
            <w:tcBorders>
              <w:top w:val="single" w:sz="4" w:space="0" w:color="auto"/>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440"/>
              <w:rPr>
                <w:sz w:val="22"/>
                <w:szCs w:val="22"/>
              </w:rPr>
            </w:pPr>
            <w:r w:rsidRPr="007E691E">
              <w:rPr>
                <w:sz w:val="22"/>
                <w:szCs w:val="22"/>
              </w:rPr>
              <w:t>Справочная и</w:t>
            </w:r>
          </w:p>
        </w:tc>
        <w:tc>
          <w:tcPr>
            <w:tcW w:w="1223" w:type="dxa"/>
            <w:tcBorders>
              <w:top w:val="single" w:sz="4" w:space="0" w:color="auto"/>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200"/>
              <w:rPr>
                <w:sz w:val="22"/>
                <w:szCs w:val="22"/>
              </w:rPr>
            </w:pPr>
            <w:r w:rsidRPr="007E691E">
              <w:rPr>
                <w:sz w:val="22"/>
                <w:szCs w:val="22"/>
              </w:rPr>
              <w:t>Содержание</w:t>
            </w:r>
          </w:p>
        </w:tc>
        <w:tc>
          <w:tcPr>
            <w:tcW w:w="1424" w:type="dxa"/>
            <w:tcBorders>
              <w:top w:val="single" w:sz="4" w:space="0" w:color="auto"/>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200"/>
              <w:rPr>
                <w:sz w:val="22"/>
                <w:szCs w:val="22"/>
              </w:rPr>
            </w:pPr>
            <w:r w:rsidRPr="007E691E">
              <w:rPr>
                <w:sz w:val="22"/>
                <w:szCs w:val="22"/>
              </w:rPr>
              <w:t>Проведение</w:t>
            </w:r>
          </w:p>
        </w:tc>
      </w:tr>
      <w:tr w:rsidR="00BB18D0" w:rsidTr="007E691E">
        <w:trPr>
          <w:trHeight w:val="236"/>
          <w:jc w:val="center"/>
        </w:trPr>
        <w:tc>
          <w:tcPr>
            <w:tcW w:w="1417"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240"/>
              <w:rPr>
                <w:sz w:val="22"/>
                <w:szCs w:val="22"/>
              </w:rPr>
            </w:pPr>
            <w:r w:rsidRPr="007E691E">
              <w:rPr>
                <w:sz w:val="22"/>
                <w:szCs w:val="22"/>
              </w:rPr>
              <w:t>о наличии</w:t>
            </w:r>
          </w:p>
        </w:tc>
        <w:tc>
          <w:tcPr>
            <w:tcW w:w="1772"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240"/>
              <w:rPr>
                <w:sz w:val="22"/>
                <w:szCs w:val="22"/>
              </w:rPr>
            </w:pPr>
            <w:r w:rsidRPr="007E691E">
              <w:rPr>
                <w:sz w:val="22"/>
                <w:szCs w:val="22"/>
              </w:rPr>
              <w:t>библиотечных</w:t>
            </w:r>
          </w:p>
        </w:tc>
        <w:tc>
          <w:tcPr>
            <w:tcW w:w="1365"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160"/>
              <w:rPr>
                <w:sz w:val="22"/>
                <w:szCs w:val="22"/>
              </w:rPr>
            </w:pPr>
            <w:r w:rsidRPr="007E691E">
              <w:rPr>
                <w:sz w:val="22"/>
                <w:szCs w:val="22"/>
              </w:rPr>
              <w:t>документов</w:t>
            </w:r>
          </w:p>
        </w:tc>
        <w:tc>
          <w:tcPr>
            <w:tcW w:w="1527"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320"/>
              <w:rPr>
                <w:sz w:val="22"/>
                <w:szCs w:val="22"/>
              </w:rPr>
            </w:pPr>
            <w:r w:rsidRPr="007E691E">
              <w:rPr>
                <w:sz w:val="22"/>
                <w:szCs w:val="22"/>
              </w:rPr>
              <w:t>техническое</w:t>
            </w:r>
          </w:p>
        </w:tc>
        <w:tc>
          <w:tcPr>
            <w:tcW w:w="1915"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180"/>
              <w:rPr>
                <w:sz w:val="22"/>
                <w:szCs w:val="22"/>
              </w:rPr>
            </w:pPr>
            <w:r w:rsidRPr="007E691E">
              <w:rPr>
                <w:sz w:val="22"/>
                <w:szCs w:val="22"/>
              </w:rPr>
              <w:t>консультационная</w:t>
            </w:r>
          </w:p>
        </w:tc>
        <w:tc>
          <w:tcPr>
            <w:tcW w:w="1223"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200"/>
              <w:rPr>
                <w:sz w:val="22"/>
                <w:szCs w:val="22"/>
              </w:rPr>
            </w:pPr>
            <w:r w:rsidRPr="007E691E">
              <w:rPr>
                <w:sz w:val="22"/>
                <w:szCs w:val="22"/>
              </w:rPr>
              <w:t>помещения</w:t>
            </w:r>
          </w:p>
        </w:tc>
        <w:tc>
          <w:tcPr>
            <w:tcW w:w="1424"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200"/>
              <w:rPr>
                <w:sz w:val="22"/>
                <w:szCs w:val="22"/>
              </w:rPr>
            </w:pPr>
            <w:r w:rsidRPr="007E691E">
              <w:rPr>
                <w:sz w:val="22"/>
                <w:szCs w:val="22"/>
              </w:rPr>
              <w:t>мероприятии</w:t>
            </w:r>
          </w:p>
        </w:tc>
      </w:tr>
      <w:tr w:rsidR="00BB18D0" w:rsidTr="007E691E">
        <w:trPr>
          <w:trHeight w:val="227"/>
          <w:jc w:val="center"/>
        </w:trPr>
        <w:tc>
          <w:tcPr>
            <w:tcW w:w="1417"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240"/>
              <w:rPr>
                <w:sz w:val="22"/>
                <w:szCs w:val="22"/>
              </w:rPr>
            </w:pPr>
            <w:r w:rsidRPr="007E691E">
              <w:rPr>
                <w:sz w:val="22"/>
                <w:szCs w:val="22"/>
              </w:rPr>
              <w:t>документов</w:t>
            </w:r>
          </w:p>
        </w:tc>
        <w:tc>
          <w:tcPr>
            <w:tcW w:w="1772"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600"/>
              <w:rPr>
                <w:sz w:val="22"/>
                <w:szCs w:val="22"/>
              </w:rPr>
            </w:pPr>
            <w:r w:rsidRPr="007E691E">
              <w:rPr>
                <w:sz w:val="22"/>
                <w:szCs w:val="22"/>
              </w:rPr>
              <w:t>фондов</w:t>
            </w:r>
          </w:p>
        </w:tc>
        <w:tc>
          <w:tcPr>
            <w:tcW w:w="1365"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160"/>
              <w:rPr>
                <w:sz w:val="22"/>
                <w:szCs w:val="22"/>
              </w:rPr>
            </w:pPr>
            <w:r w:rsidRPr="007E691E">
              <w:rPr>
                <w:sz w:val="22"/>
                <w:szCs w:val="22"/>
              </w:rPr>
              <w:t>во временное</w:t>
            </w:r>
          </w:p>
        </w:tc>
        <w:tc>
          <w:tcPr>
            <w:tcW w:w="1527"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320"/>
              <w:rPr>
                <w:sz w:val="22"/>
                <w:szCs w:val="22"/>
              </w:rPr>
            </w:pPr>
            <w:r w:rsidRPr="007E691E">
              <w:rPr>
                <w:sz w:val="22"/>
                <w:szCs w:val="22"/>
              </w:rPr>
              <w:t>оснащении</w:t>
            </w:r>
          </w:p>
        </w:tc>
        <w:tc>
          <w:tcPr>
            <w:tcW w:w="1915"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180"/>
              <w:rPr>
                <w:sz w:val="22"/>
                <w:szCs w:val="22"/>
              </w:rPr>
            </w:pPr>
            <w:r w:rsidRPr="007E691E">
              <w:rPr>
                <w:sz w:val="22"/>
                <w:szCs w:val="22"/>
              </w:rPr>
              <w:t>помощь в поиске и</w:t>
            </w:r>
          </w:p>
        </w:tc>
        <w:tc>
          <w:tcPr>
            <w:tcW w:w="1223"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620"/>
              <w:rPr>
                <w:sz w:val="22"/>
                <w:szCs w:val="22"/>
              </w:rPr>
            </w:pPr>
            <w:r w:rsidRPr="007E691E">
              <w:rPr>
                <w:sz w:val="22"/>
                <w:szCs w:val="22"/>
              </w:rPr>
              <w:t>со</w:t>
            </w:r>
          </w:p>
        </w:tc>
        <w:tc>
          <w:tcPr>
            <w:tcW w:w="1424"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420"/>
              <w:rPr>
                <w:sz w:val="22"/>
                <w:szCs w:val="22"/>
              </w:rPr>
            </w:pPr>
            <w:r w:rsidRPr="007E691E">
              <w:rPr>
                <w:sz w:val="22"/>
                <w:szCs w:val="22"/>
              </w:rPr>
              <w:t>с целью</w:t>
            </w:r>
          </w:p>
        </w:tc>
      </w:tr>
      <w:tr w:rsidR="00BB18D0" w:rsidTr="007E691E">
        <w:trPr>
          <w:trHeight w:val="246"/>
          <w:jc w:val="center"/>
        </w:trPr>
        <w:tc>
          <w:tcPr>
            <w:tcW w:w="1417" w:type="dxa"/>
            <w:tcBorders>
              <w:top w:val="nil"/>
              <w:left w:val="single" w:sz="4" w:space="0" w:color="auto"/>
              <w:bottom w:val="nil"/>
              <w:right w:val="single" w:sz="4" w:space="0" w:color="auto"/>
            </w:tcBorders>
            <w:shd w:val="clear" w:color="auto" w:fill="FFFFFF"/>
          </w:tcPr>
          <w:p w:rsidR="00BB18D0" w:rsidRPr="007E691E" w:rsidRDefault="00BB18D0" w:rsidP="007E691E">
            <w:pPr>
              <w:framePr w:wrap="notBeside" w:vAnchor="text" w:hAnchor="text" w:xAlign="center" w:y="1"/>
            </w:pPr>
          </w:p>
        </w:tc>
        <w:tc>
          <w:tcPr>
            <w:tcW w:w="1772" w:type="dxa"/>
            <w:tcBorders>
              <w:top w:val="nil"/>
              <w:left w:val="single" w:sz="4" w:space="0" w:color="auto"/>
              <w:bottom w:val="nil"/>
              <w:right w:val="single" w:sz="4" w:space="0" w:color="auto"/>
            </w:tcBorders>
            <w:shd w:val="clear" w:color="auto" w:fill="FFFFFF"/>
          </w:tcPr>
          <w:p w:rsidR="00BB18D0" w:rsidRPr="007E691E" w:rsidRDefault="00BB18D0" w:rsidP="007E691E">
            <w:pPr>
              <w:framePr w:wrap="notBeside" w:vAnchor="text" w:hAnchor="text" w:xAlign="center" w:y="1"/>
            </w:pPr>
          </w:p>
        </w:tc>
        <w:tc>
          <w:tcPr>
            <w:tcW w:w="1365"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160"/>
              <w:rPr>
                <w:sz w:val="22"/>
                <w:szCs w:val="22"/>
              </w:rPr>
            </w:pPr>
            <w:r w:rsidRPr="007E691E">
              <w:rPr>
                <w:sz w:val="22"/>
                <w:szCs w:val="22"/>
              </w:rPr>
              <w:t>пользование</w:t>
            </w:r>
          </w:p>
        </w:tc>
        <w:tc>
          <w:tcPr>
            <w:tcW w:w="1527"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320"/>
              <w:rPr>
                <w:sz w:val="22"/>
                <w:szCs w:val="22"/>
              </w:rPr>
            </w:pPr>
            <w:r w:rsidRPr="007E691E">
              <w:rPr>
                <w:sz w:val="22"/>
                <w:szCs w:val="22"/>
              </w:rPr>
              <w:t>процесса</w:t>
            </w:r>
          </w:p>
        </w:tc>
        <w:tc>
          <w:tcPr>
            <w:tcW w:w="1915"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620"/>
              <w:rPr>
                <w:sz w:val="22"/>
                <w:szCs w:val="22"/>
              </w:rPr>
            </w:pPr>
            <w:r w:rsidRPr="007E691E">
              <w:rPr>
                <w:sz w:val="22"/>
                <w:szCs w:val="22"/>
              </w:rPr>
              <w:t>подборе</w:t>
            </w:r>
          </w:p>
        </w:tc>
        <w:tc>
          <w:tcPr>
            <w:tcW w:w="1223"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200"/>
              <w:rPr>
                <w:sz w:val="22"/>
                <w:szCs w:val="22"/>
              </w:rPr>
            </w:pPr>
            <w:r w:rsidRPr="007E691E">
              <w:rPr>
                <w:sz w:val="22"/>
                <w:szCs w:val="22"/>
              </w:rPr>
              <w:t>стандартами</w:t>
            </w:r>
          </w:p>
        </w:tc>
        <w:tc>
          <w:tcPr>
            <w:tcW w:w="1424"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200"/>
              <w:rPr>
                <w:sz w:val="22"/>
                <w:szCs w:val="22"/>
              </w:rPr>
            </w:pPr>
            <w:r w:rsidRPr="007E691E">
              <w:rPr>
                <w:sz w:val="22"/>
                <w:szCs w:val="22"/>
              </w:rPr>
              <w:t>продвижения</w:t>
            </w:r>
          </w:p>
        </w:tc>
      </w:tr>
      <w:tr w:rsidR="00BB18D0" w:rsidTr="007E691E">
        <w:trPr>
          <w:trHeight w:val="193"/>
          <w:jc w:val="center"/>
        </w:trPr>
        <w:tc>
          <w:tcPr>
            <w:tcW w:w="1417" w:type="dxa"/>
            <w:tcBorders>
              <w:top w:val="nil"/>
              <w:left w:val="single" w:sz="4" w:space="0" w:color="auto"/>
              <w:bottom w:val="nil"/>
              <w:right w:val="single" w:sz="4" w:space="0" w:color="auto"/>
            </w:tcBorders>
            <w:shd w:val="clear" w:color="auto" w:fill="FFFFFF"/>
          </w:tcPr>
          <w:p w:rsidR="00BB18D0" w:rsidRPr="007E691E" w:rsidRDefault="00BB18D0" w:rsidP="007E691E">
            <w:pPr>
              <w:framePr w:wrap="notBeside" w:vAnchor="text" w:hAnchor="text" w:xAlign="center" w:y="1"/>
            </w:pPr>
          </w:p>
        </w:tc>
        <w:tc>
          <w:tcPr>
            <w:tcW w:w="1772" w:type="dxa"/>
            <w:tcBorders>
              <w:top w:val="nil"/>
              <w:left w:val="single" w:sz="4" w:space="0" w:color="auto"/>
              <w:bottom w:val="nil"/>
              <w:right w:val="single" w:sz="4" w:space="0" w:color="auto"/>
            </w:tcBorders>
            <w:shd w:val="clear" w:color="auto" w:fill="FFFFFF"/>
          </w:tcPr>
          <w:p w:rsidR="00BB18D0" w:rsidRPr="007E691E" w:rsidRDefault="00BB18D0" w:rsidP="007E691E">
            <w:pPr>
              <w:framePr w:wrap="notBeside" w:vAnchor="text" w:hAnchor="text" w:xAlign="center" w:y="1"/>
            </w:pPr>
          </w:p>
        </w:tc>
        <w:tc>
          <w:tcPr>
            <w:tcW w:w="1365" w:type="dxa"/>
            <w:tcBorders>
              <w:top w:val="nil"/>
              <w:left w:val="single" w:sz="4" w:space="0" w:color="auto"/>
              <w:bottom w:val="nil"/>
              <w:right w:val="single" w:sz="4" w:space="0" w:color="auto"/>
            </w:tcBorders>
            <w:shd w:val="clear" w:color="auto" w:fill="FFFFFF"/>
          </w:tcPr>
          <w:p w:rsidR="00BB18D0" w:rsidRPr="007E691E" w:rsidRDefault="00BB18D0" w:rsidP="007E691E">
            <w:pPr>
              <w:framePr w:wrap="notBeside" w:vAnchor="text" w:hAnchor="text" w:xAlign="center" w:y="1"/>
            </w:pPr>
          </w:p>
        </w:tc>
        <w:tc>
          <w:tcPr>
            <w:tcW w:w="1527" w:type="dxa"/>
            <w:tcBorders>
              <w:top w:val="nil"/>
              <w:left w:val="single" w:sz="4" w:space="0" w:color="auto"/>
              <w:bottom w:val="nil"/>
              <w:right w:val="single" w:sz="4" w:space="0" w:color="auto"/>
            </w:tcBorders>
            <w:shd w:val="clear" w:color="auto" w:fill="FFFFFF"/>
          </w:tcPr>
          <w:p w:rsidR="00BB18D0" w:rsidRPr="007E691E" w:rsidRDefault="00BB18D0" w:rsidP="007E691E">
            <w:pPr>
              <w:framePr w:wrap="notBeside" w:vAnchor="text" w:hAnchor="text" w:xAlign="center" w:y="1"/>
            </w:pPr>
          </w:p>
        </w:tc>
        <w:tc>
          <w:tcPr>
            <w:tcW w:w="1915"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440"/>
              <w:rPr>
                <w:sz w:val="22"/>
                <w:szCs w:val="22"/>
              </w:rPr>
            </w:pPr>
            <w:r w:rsidRPr="007E691E">
              <w:rPr>
                <w:sz w:val="22"/>
                <w:szCs w:val="22"/>
              </w:rPr>
              <w:t>источников</w:t>
            </w:r>
          </w:p>
        </w:tc>
        <w:tc>
          <w:tcPr>
            <w:tcW w:w="1223"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340"/>
              <w:rPr>
                <w:sz w:val="22"/>
                <w:szCs w:val="22"/>
              </w:rPr>
            </w:pPr>
            <w:r w:rsidRPr="007E691E">
              <w:rPr>
                <w:sz w:val="22"/>
                <w:szCs w:val="22"/>
              </w:rPr>
              <w:t>качества</w:t>
            </w:r>
          </w:p>
        </w:tc>
        <w:tc>
          <w:tcPr>
            <w:tcW w:w="1424" w:type="dxa"/>
            <w:tcBorders>
              <w:top w:val="nil"/>
              <w:left w:val="single" w:sz="4" w:space="0" w:color="auto"/>
              <w:bottom w:val="nil"/>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420"/>
              <w:rPr>
                <w:sz w:val="22"/>
                <w:szCs w:val="22"/>
              </w:rPr>
            </w:pPr>
            <w:r w:rsidRPr="007E691E">
              <w:rPr>
                <w:sz w:val="22"/>
                <w:szCs w:val="22"/>
              </w:rPr>
              <w:t>чтения</w:t>
            </w:r>
          </w:p>
        </w:tc>
      </w:tr>
      <w:tr w:rsidR="00BB18D0" w:rsidTr="007E691E">
        <w:trPr>
          <w:trHeight w:val="251"/>
          <w:jc w:val="center"/>
        </w:trPr>
        <w:tc>
          <w:tcPr>
            <w:tcW w:w="1417" w:type="dxa"/>
            <w:tcBorders>
              <w:top w:val="nil"/>
              <w:left w:val="single" w:sz="4" w:space="0" w:color="auto"/>
              <w:bottom w:val="single" w:sz="4" w:space="0" w:color="auto"/>
              <w:right w:val="single" w:sz="4" w:space="0" w:color="auto"/>
            </w:tcBorders>
            <w:shd w:val="clear" w:color="auto" w:fill="FFFFFF"/>
          </w:tcPr>
          <w:p w:rsidR="00BB18D0" w:rsidRPr="007E691E" w:rsidRDefault="00BB18D0" w:rsidP="007E691E">
            <w:pPr>
              <w:framePr w:wrap="notBeside" w:vAnchor="text" w:hAnchor="text" w:xAlign="center" w:y="1"/>
            </w:pPr>
          </w:p>
        </w:tc>
        <w:tc>
          <w:tcPr>
            <w:tcW w:w="1772" w:type="dxa"/>
            <w:tcBorders>
              <w:top w:val="nil"/>
              <w:left w:val="single" w:sz="4" w:space="0" w:color="auto"/>
              <w:bottom w:val="single" w:sz="4" w:space="0" w:color="auto"/>
              <w:right w:val="single" w:sz="4" w:space="0" w:color="auto"/>
            </w:tcBorders>
            <w:shd w:val="clear" w:color="auto" w:fill="FFFFFF"/>
          </w:tcPr>
          <w:p w:rsidR="00BB18D0" w:rsidRPr="007E691E" w:rsidRDefault="00BB18D0" w:rsidP="007E691E">
            <w:pPr>
              <w:framePr w:wrap="notBeside" w:vAnchor="text" w:hAnchor="text" w:xAlign="center" w:y="1"/>
            </w:pPr>
          </w:p>
        </w:tc>
        <w:tc>
          <w:tcPr>
            <w:tcW w:w="1365" w:type="dxa"/>
            <w:tcBorders>
              <w:top w:val="nil"/>
              <w:left w:val="single" w:sz="4" w:space="0" w:color="auto"/>
              <w:bottom w:val="single" w:sz="4" w:space="0" w:color="auto"/>
              <w:right w:val="single" w:sz="4" w:space="0" w:color="auto"/>
            </w:tcBorders>
            <w:shd w:val="clear" w:color="auto" w:fill="FFFFFF"/>
          </w:tcPr>
          <w:p w:rsidR="00BB18D0" w:rsidRPr="007E691E" w:rsidRDefault="00BB18D0" w:rsidP="007E691E">
            <w:pPr>
              <w:framePr w:wrap="notBeside" w:vAnchor="text" w:hAnchor="text" w:xAlign="center" w:y="1"/>
            </w:pPr>
          </w:p>
        </w:tc>
        <w:tc>
          <w:tcPr>
            <w:tcW w:w="1527" w:type="dxa"/>
            <w:tcBorders>
              <w:top w:val="nil"/>
              <w:left w:val="single" w:sz="4" w:space="0" w:color="auto"/>
              <w:bottom w:val="single" w:sz="4" w:space="0" w:color="auto"/>
              <w:right w:val="single" w:sz="4" w:space="0" w:color="auto"/>
            </w:tcBorders>
            <w:shd w:val="clear" w:color="auto" w:fill="FFFFFF"/>
          </w:tcPr>
          <w:p w:rsidR="00BB18D0" w:rsidRPr="007E691E" w:rsidRDefault="00BB18D0" w:rsidP="007E691E">
            <w:pPr>
              <w:framePr w:wrap="notBeside" w:vAnchor="text" w:hAnchor="text" w:xAlign="center" w:y="1"/>
            </w:pPr>
          </w:p>
        </w:tc>
        <w:tc>
          <w:tcPr>
            <w:tcW w:w="1915" w:type="dxa"/>
            <w:tcBorders>
              <w:top w:val="nil"/>
              <w:left w:val="single" w:sz="4" w:space="0" w:color="auto"/>
              <w:bottom w:val="single" w:sz="4" w:space="0" w:color="auto"/>
              <w:right w:val="single" w:sz="4" w:space="0" w:color="auto"/>
            </w:tcBorders>
            <w:shd w:val="clear" w:color="auto" w:fill="FFFFFF"/>
          </w:tcPr>
          <w:p w:rsidR="00BB18D0" w:rsidRPr="007E691E" w:rsidRDefault="00BB18D0" w:rsidP="007E691E">
            <w:pPr>
              <w:pStyle w:val="60"/>
              <w:framePr w:wrap="notBeside" w:vAnchor="text" w:hAnchor="text" w:xAlign="center" w:y="1"/>
              <w:shd w:val="clear" w:color="auto" w:fill="auto"/>
              <w:spacing w:line="240" w:lineRule="auto"/>
              <w:ind w:left="440"/>
              <w:rPr>
                <w:sz w:val="22"/>
                <w:szCs w:val="22"/>
              </w:rPr>
            </w:pPr>
            <w:r w:rsidRPr="007E691E">
              <w:rPr>
                <w:sz w:val="22"/>
                <w:szCs w:val="22"/>
              </w:rPr>
              <w:t>информации</w:t>
            </w:r>
          </w:p>
        </w:tc>
        <w:tc>
          <w:tcPr>
            <w:tcW w:w="1223" w:type="dxa"/>
            <w:tcBorders>
              <w:top w:val="nil"/>
              <w:left w:val="single" w:sz="4" w:space="0" w:color="auto"/>
              <w:bottom w:val="single" w:sz="4" w:space="0" w:color="auto"/>
              <w:right w:val="single" w:sz="4" w:space="0" w:color="auto"/>
            </w:tcBorders>
            <w:shd w:val="clear" w:color="auto" w:fill="FFFFFF"/>
          </w:tcPr>
          <w:p w:rsidR="00BB18D0" w:rsidRPr="007E691E" w:rsidRDefault="00BB18D0" w:rsidP="007E691E">
            <w:pPr>
              <w:framePr w:wrap="notBeside" w:vAnchor="text" w:hAnchor="text" w:xAlign="center" w:y="1"/>
            </w:pPr>
          </w:p>
        </w:tc>
        <w:tc>
          <w:tcPr>
            <w:tcW w:w="1424" w:type="dxa"/>
            <w:tcBorders>
              <w:top w:val="nil"/>
              <w:left w:val="single" w:sz="4" w:space="0" w:color="auto"/>
              <w:bottom w:val="single" w:sz="4" w:space="0" w:color="auto"/>
              <w:right w:val="single" w:sz="4" w:space="0" w:color="auto"/>
            </w:tcBorders>
            <w:shd w:val="clear" w:color="auto" w:fill="FFFFFF"/>
          </w:tcPr>
          <w:p w:rsidR="00BB18D0" w:rsidRPr="007E691E" w:rsidRDefault="00BB18D0" w:rsidP="007E691E">
            <w:pPr>
              <w:framePr w:wrap="notBeside" w:vAnchor="text" w:hAnchor="text" w:xAlign="center" w:y="1"/>
            </w:pPr>
          </w:p>
        </w:tc>
      </w:tr>
    </w:tbl>
    <w:p w:rsidR="00BB18D0" w:rsidRDefault="007E691E" w:rsidP="00BB18D0">
      <w:pPr>
        <w:rPr>
          <w:sz w:val="2"/>
          <w:szCs w:val="2"/>
        </w:rPr>
      </w:pPr>
      <w:r w:rsidRPr="007E691E">
        <w:rPr>
          <w:noProof/>
        </w:rPr>
        <w:pict>
          <v:shape id="_x0000_s1038" type="#_x0000_t32" style="position:absolute;margin-left:249.75pt;margin-top:131.15pt;width:0;height:26.9pt;z-index:251672576;mso-position-horizontal-relative:text;mso-position-vertical-relative:text" o:connectortype="straight">
            <v:stroke endarrow="block"/>
          </v:shape>
        </w:pict>
      </w:r>
    </w:p>
    <w:p w:rsidR="00BB18D0" w:rsidRDefault="00B417D0" w:rsidP="00BB18D0">
      <w:pPr>
        <w:pStyle w:val="a4"/>
        <w:shd w:val="clear" w:color="auto" w:fill="auto"/>
        <w:spacing w:after="324" w:line="230" w:lineRule="exact"/>
        <w:ind w:left="160" w:firstLine="0"/>
        <w:jc w:val="center"/>
      </w:pPr>
      <w:bookmarkStart w:id="12" w:name="bookmark15"/>
      <w:r>
        <w:rPr>
          <w:noProof/>
        </w:rPr>
        <w:pict>
          <v:rect id="_x0000_s1031" style="position:absolute;left:0;text-align:left;margin-left:98.7pt;margin-top:15.65pt;width:300.75pt;height:32.25pt;z-index:-251651072"/>
        </w:pict>
      </w:r>
    </w:p>
    <w:p w:rsidR="00BB18D0" w:rsidRPr="007E691E" w:rsidRDefault="00B417D0" w:rsidP="00BB18D0">
      <w:pPr>
        <w:pStyle w:val="a4"/>
        <w:shd w:val="clear" w:color="auto" w:fill="auto"/>
        <w:spacing w:after="324" w:line="230" w:lineRule="exact"/>
        <w:ind w:left="160" w:firstLine="0"/>
        <w:jc w:val="center"/>
        <w:rPr>
          <w:sz w:val="24"/>
          <w:szCs w:val="24"/>
        </w:rPr>
      </w:pPr>
      <w:r w:rsidRPr="007E691E">
        <w:rPr>
          <w:noProof/>
          <w:sz w:val="24"/>
          <w:szCs w:val="24"/>
        </w:rPr>
        <w:pict>
          <v:shape id="_x0000_s1039" type="#_x0000_t32" style="position:absolute;left:0;text-align:left;margin-left:240.45pt;margin-top:20.2pt;width:.75pt;height:20.25pt;flip:x;z-index:251673600" o:connectortype="straight">
            <v:stroke endarrow="block"/>
          </v:shape>
        </w:pict>
      </w:r>
      <w:r w:rsidR="00BB18D0" w:rsidRPr="007E691E">
        <w:rPr>
          <w:sz w:val="24"/>
          <w:szCs w:val="24"/>
        </w:rPr>
        <w:t>Контроль за деятельностью МБУК "Рославльская МЦБС"</w:t>
      </w:r>
      <w:bookmarkEnd w:id="12"/>
    </w:p>
    <w:p w:rsidR="00BB18D0" w:rsidRDefault="00BB18D0" w:rsidP="00BB18D0">
      <w:pPr>
        <w:pStyle w:val="a4"/>
        <w:shd w:val="clear" w:color="auto" w:fill="auto"/>
        <w:spacing w:line="230" w:lineRule="exact"/>
        <w:ind w:left="160" w:firstLine="0"/>
        <w:jc w:val="center"/>
      </w:pPr>
      <w:bookmarkStart w:id="13" w:name="bookmark16"/>
    </w:p>
    <w:p w:rsidR="00BB18D0" w:rsidRDefault="00B417D0" w:rsidP="00BB18D0">
      <w:pPr>
        <w:pStyle w:val="a4"/>
        <w:shd w:val="clear" w:color="auto" w:fill="auto"/>
        <w:spacing w:line="230" w:lineRule="exact"/>
        <w:ind w:left="160" w:firstLine="0"/>
        <w:jc w:val="center"/>
      </w:pPr>
      <w:r>
        <w:rPr>
          <w:noProof/>
        </w:rPr>
        <w:pict>
          <v:rect id="_x0000_s1032" style="position:absolute;left:0;text-align:left;margin-left:105.45pt;margin-top:1.25pt;width:281.25pt;height:36.75pt;z-index:-251650048"/>
        </w:pict>
      </w:r>
    </w:p>
    <w:p w:rsidR="00BB18D0" w:rsidRPr="007E691E" w:rsidRDefault="00BB18D0" w:rsidP="00BB18D0">
      <w:pPr>
        <w:pStyle w:val="a4"/>
        <w:shd w:val="clear" w:color="auto" w:fill="auto"/>
        <w:spacing w:line="230" w:lineRule="exact"/>
        <w:ind w:left="160" w:firstLine="0"/>
        <w:jc w:val="center"/>
        <w:rPr>
          <w:sz w:val="24"/>
          <w:szCs w:val="24"/>
        </w:rPr>
      </w:pPr>
      <w:r w:rsidRPr="007E691E">
        <w:rPr>
          <w:sz w:val="24"/>
          <w:szCs w:val="24"/>
        </w:rPr>
        <w:t>Исполнение муниципальной функции завершено</w:t>
      </w:r>
      <w:bookmarkEnd w:id="13"/>
    </w:p>
    <w:p w:rsidR="00BB18D0" w:rsidRPr="00114C09" w:rsidRDefault="00BB18D0" w:rsidP="007E691E">
      <w:pPr>
        <w:pStyle w:val="a4"/>
        <w:shd w:val="clear" w:color="auto" w:fill="auto"/>
        <w:spacing w:line="240" w:lineRule="auto"/>
        <w:ind w:left="40" w:right="20" w:firstLine="720"/>
        <w:jc w:val="center"/>
        <w:rPr>
          <w:w w:val="100"/>
          <w:sz w:val="24"/>
          <w:szCs w:val="24"/>
        </w:rPr>
      </w:pPr>
    </w:p>
    <w:p w:rsidR="00FF5F1D" w:rsidRDefault="00FF5F1D"/>
    <w:p w:rsidR="00BB18D0" w:rsidRDefault="00BB18D0"/>
    <w:p w:rsidR="009367BD" w:rsidRDefault="009367BD" w:rsidP="009367BD">
      <w:pPr>
        <w:spacing w:after="0" w:line="240" w:lineRule="auto"/>
        <w:jc w:val="right"/>
        <w:rPr>
          <w:rFonts w:ascii="Times New Roman" w:hAnsi="Times New Roman"/>
          <w:sz w:val="24"/>
          <w:szCs w:val="24"/>
        </w:rPr>
      </w:pPr>
    </w:p>
    <w:p w:rsidR="009367BD" w:rsidRDefault="009367BD" w:rsidP="009367BD">
      <w:pPr>
        <w:spacing w:after="0" w:line="240" w:lineRule="auto"/>
        <w:jc w:val="right"/>
        <w:rPr>
          <w:rFonts w:ascii="Times New Roman" w:hAnsi="Times New Roman"/>
          <w:sz w:val="24"/>
          <w:szCs w:val="24"/>
        </w:rPr>
      </w:pPr>
    </w:p>
    <w:p w:rsidR="00BB18D0" w:rsidRPr="00BB18D0" w:rsidRDefault="00BB18D0" w:rsidP="009367BD">
      <w:pPr>
        <w:spacing w:after="0" w:line="240" w:lineRule="auto"/>
        <w:jc w:val="right"/>
        <w:rPr>
          <w:rFonts w:ascii="Times New Roman" w:hAnsi="Times New Roman"/>
          <w:sz w:val="24"/>
          <w:szCs w:val="24"/>
        </w:rPr>
      </w:pPr>
      <w:r w:rsidRPr="00BB18D0">
        <w:rPr>
          <w:rFonts w:ascii="Times New Roman" w:hAnsi="Times New Roman"/>
          <w:sz w:val="24"/>
          <w:szCs w:val="24"/>
        </w:rPr>
        <w:lastRenderedPageBreak/>
        <w:t>Приложение №2</w:t>
      </w:r>
    </w:p>
    <w:p w:rsidR="00BB18D0" w:rsidRPr="00BB18D0" w:rsidRDefault="00BB18D0" w:rsidP="009367BD">
      <w:pPr>
        <w:spacing w:after="0" w:line="240" w:lineRule="auto"/>
        <w:jc w:val="right"/>
        <w:rPr>
          <w:rFonts w:ascii="Times New Roman" w:hAnsi="Times New Roman"/>
          <w:sz w:val="24"/>
          <w:szCs w:val="24"/>
        </w:rPr>
      </w:pPr>
      <w:r w:rsidRPr="00BB18D0">
        <w:rPr>
          <w:rFonts w:ascii="Times New Roman" w:hAnsi="Times New Roman"/>
          <w:sz w:val="24"/>
          <w:szCs w:val="24"/>
        </w:rPr>
        <w:t>к Административному регламенту</w:t>
      </w:r>
    </w:p>
    <w:p w:rsidR="003D7E49" w:rsidRDefault="003D7E49" w:rsidP="009367BD">
      <w:pPr>
        <w:spacing w:after="0" w:line="240" w:lineRule="auto"/>
        <w:jc w:val="center"/>
        <w:rPr>
          <w:rFonts w:ascii="Times New Roman" w:hAnsi="Times New Roman"/>
          <w:b/>
          <w:sz w:val="24"/>
          <w:szCs w:val="24"/>
        </w:rPr>
      </w:pPr>
    </w:p>
    <w:p w:rsidR="00BB18D0" w:rsidRPr="00BB18D0" w:rsidRDefault="00BB18D0" w:rsidP="009367BD">
      <w:pPr>
        <w:spacing w:after="0" w:line="240" w:lineRule="auto"/>
        <w:jc w:val="center"/>
        <w:rPr>
          <w:rFonts w:ascii="Times New Roman" w:hAnsi="Times New Roman"/>
          <w:b/>
          <w:sz w:val="24"/>
          <w:szCs w:val="24"/>
        </w:rPr>
      </w:pPr>
      <w:r w:rsidRPr="00BB18D0">
        <w:rPr>
          <w:rFonts w:ascii="Times New Roman" w:hAnsi="Times New Roman"/>
          <w:b/>
          <w:sz w:val="24"/>
          <w:szCs w:val="24"/>
        </w:rPr>
        <w:t>Перечень</w:t>
      </w:r>
    </w:p>
    <w:p w:rsidR="00BB18D0" w:rsidRDefault="00BB18D0" w:rsidP="009367BD">
      <w:pPr>
        <w:spacing w:after="0" w:line="240" w:lineRule="auto"/>
        <w:jc w:val="center"/>
        <w:rPr>
          <w:rFonts w:ascii="Times New Roman" w:hAnsi="Times New Roman"/>
          <w:b/>
          <w:sz w:val="24"/>
          <w:szCs w:val="24"/>
        </w:rPr>
      </w:pPr>
      <w:r w:rsidRPr="00BB18D0">
        <w:rPr>
          <w:rFonts w:ascii="Times New Roman" w:hAnsi="Times New Roman"/>
          <w:b/>
          <w:sz w:val="24"/>
          <w:szCs w:val="24"/>
        </w:rPr>
        <w:t>библиотек – филиалов М</w:t>
      </w:r>
      <w:r>
        <w:rPr>
          <w:rFonts w:ascii="Times New Roman" w:hAnsi="Times New Roman"/>
          <w:b/>
          <w:sz w:val="24"/>
          <w:szCs w:val="24"/>
        </w:rPr>
        <w:t>Б</w:t>
      </w:r>
      <w:r w:rsidRPr="00BB18D0">
        <w:rPr>
          <w:rFonts w:ascii="Times New Roman" w:hAnsi="Times New Roman"/>
          <w:b/>
          <w:sz w:val="24"/>
          <w:szCs w:val="24"/>
        </w:rPr>
        <w:t>УК «Рославльская МЦБС»</w:t>
      </w:r>
    </w:p>
    <w:p w:rsidR="009367BD" w:rsidRPr="00BB18D0" w:rsidRDefault="009367BD" w:rsidP="009367BD">
      <w:pPr>
        <w:spacing w:after="0" w:line="240" w:lineRule="auto"/>
        <w:jc w:val="center"/>
        <w:rPr>
          <w:rFonts w:ascii="Times New Roman" w:hAnsi="Times New Roman"/>
          <w:b/>
          <w:sz w:val="24"/>
          <w:szCs w:val="24"/>
        </w:rPr>
      </w:pPr>
    </w:p>
    <w:tbl>
      <w:tblPr>
        <w:tblW w:w="1094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003"/>
        <w:gridCol w:w="2708"/>
        <w:gridCol w:w="1276"/>
        <w:gridCol w:w="1773"/>
        <w:gridCol w:w="2655"/>
      </w:tblGrid>
      <w:tr w:rsidR="00BB18D0" w:rsidRPr="00BB18D0" w:rsidTr="00BB18D0">
        <w:tc>
          <w:tcPr>
            <w:tcW w:w="534"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№п/п</w:t>
            </w:r>
          </w:p>
        </w:tc>
        <w:tc>
          <w:tcPr>
            <w:tcW w:w="2003"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Название библиотеки</w:t>
            </w:r>
          </w:p>
        </w:tc>
        <w:tc>
          <w:tcPr>
            <w:tcW w:w="2708"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Адрес</w:t>
            </w:r>
          </w:p>
        </w:tc>
        <w:tc>
          <w:tcPr>
            <w:tcW w:w="1276"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Телефон</w:t>
            </w:r>
          </w:p>
        </w:tc>
        <w:tc>
          <w:tcPr>
            <w:tcW w:w="1773"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Электронный адрес</w:t>
            </w:r>
          </w:p>
        </w:tc>
        <w:tc>
          <w:tcPr>
            <w:tcW w:w="2655"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График работы</w:t>
            </w:r>
          </w:p>
        </w:tc>
      </w:tr>
      <w:tr w:rsidR="00BB18D0" w:rsidRPr="00BB18D0" w:rsidTr="00BB18D0">
        <w:tc>
          <w:tcPr>
            <w:tcW w:w="534"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1</w:t>
            </w:r>
          </w:p>
        </w:tc>
        <w:tc>
          <w:tcPr>
            <w:tcW w:w="2003"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Центральная библиотека им.</w:t>
            </w:r>
          </w:p>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 xml:space="preserve"> Н. И Рыленкова</w:t>
            </w:r>
          </w:p>
        </w:tc>
        <w:tc>
          <w:tcPr>
            <w:tcW w:w="2708"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216 500 г. Рославль ул. Пролетарская, д. 66</w:t>
            </w:r>
          </w:p>
        </w:tc>
        <w:tc>
          <w:tcPr>
            <w:tcW w:w="1276"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6-56-33 – директор</w:t>
            </w:r>
          </w:p>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6-44 -11 – ЦПИ</w:t>
            </w:r>
          </w:p>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4- 02 -49 - абонемент</w:t>
            </w:r>
          </w:p>
        </w:tc>
        <w:tc>
          <w:tcPr>
            <w:tcW w:w="1773"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library@roslavl.ru</w:t>
            </w:r>
          </w:p>
        </w:tc>
        <w:tc>
          <w:tcPr>
            <w:tcW w:w="2655" w:type="dxa"/>
          </w:tcPr>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10.00 – 19.00</w:t>
            </w:r>
          </w:p>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 xml:space="preserve">выходной – суббота </w:t>
            </w:r>
          </w:p>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BB18D0" w:rsidRPr="00BB18D0" w:rsidTr="00BB18D0">
        <w:tc>
          <w:tcPr>
            <w:tcW w:w="534"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2</w:t>
            </w:r>
          </w:p>
        </w:tc>
        <w:tc>
          <w:tcPr>
            <w:tcW w:w="2003"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Центральная детская библиотека</w:t>
            </w:r>
          </w:p>
        </w:tc>
        <w:tc>
          <w:tcPr>
            <w:tcW w:w="2708"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216 500г. Рославль ул. Пролетарская, д. 66</w:t>
            </w:r>
          </w:p>
        </w:tc>
        <w:tc>
          <w:tcPr>
            <w:tcW w:w="1276"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6-65-45 – абонемент</w:t>
            </w:r>
          </w:p>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6-69- 71 – чит. зал</w:t>
            </w:r>
          </w:p>
        </w:tc>
        <w:tc>
          <w:tcPr>
            <w:tcW w:w="1773" w:type="dxa"/>
          </w:tcPr>
          <w:p w:rsidR="00BB18D0" w:rsidRPr="00BB18D0" w:rsidRDefault="00BB18D0" w:rsidP="00BB18D0">
            <w:pPr>
              <w:spacing w:after="0" w:line="240" w:lineRule="auto"/>
              <w:jc w:val="center"/>
              <w:rPr>
                <w:rFonts w:ascii="Times New Roman" w:hAnsi="Times New Roman"/>
                <w:sz w:val="24"/>
                <w:szCs w:val="24"/>
              </w:rPr>
            </w:pPr>
          </w:p>
        </w:tc>
        <w:tc>
          <w:tcPr>
            <w:tcW w:w="2655" w:type="dxa"/>
          </w:tcPr>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10.00 – 18.00</w:t>
            </w:r>
          </w:p>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 xml:space="preserve">выходной – суббота </w:t>
            </w:r>
          </w:p>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BB18D0" w:rsidRPr="00BB18D0" w:rsidTr="00BB18D0">
        <w:tc>
          <w:tcPr>
            <w:tcW w:w="534"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 xml:space="preserve">3 </w:t>
            </w:r>
          </w:p>
        </w:tc>
        <w:tc>
          <w:tcPr>
            <w:tcW w:w="2003" w:type="dxa"/>
          </w:tcPr>
          <w:p w:rsidR="003D7E49"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 xml:space="preserve">Городская библиотека, </w:t>
            </w:r>
          </w:p>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ф. 1</w:t>
            </w:r>
          </w:p>
        </w:tc>
        <w:tc>
          <w:tcPr>
            <w:tcW w:w="2708"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216500 г. Рославль, пл. Бернардоса, 3</w:t>
            </w:r>
          </w:p>
        </w:tc>
        <w:tc>
          <w:tcPr>
            <w:tcW w:w="1276" w:type="dxa"/>
          </w:tcPr>
          <w:p w:rsidR="00BB18D0" w:rsidRPr="00BB18D0" w:rsidRDefault="00BB18D0" w:rsidP="00BB18D0">
            <w:pPr>
              <w:spacing w:after="0" w:line="240" w:lineRule="auto"/>
              <w:jc w:val="center"/>
              <w:rPr>
                <w:rFonts w:ascii="Times New Roman" w:hAnsi="Times New Roman"/>
                <w:sz w:val="24"/>
                <w:szCs w:val="24"/>
              </w:rPr>
            </w:pPr>
          </w:p>
        </w:tc>
        <w:tc>
          <w:tcPr>
            <w:tcW w:w="1773" w:type="dxa"/>
          </w:tcPr>
          <w:p w:rsidR="00BB18D0" w:rsidRPr="00BB18D0" w:rsidRDefault="00BB18D0" w:rsidP="00BB18D0">
            <w:pPr>
              <w:spacing w:after="0" w:line="240" w:lineRule="auto"/>
              <w:jc w:val="center"/>
              <w:rPr>
                <w:rFonts w:ascii="Times New Roman" w:hAnsi="Times New Roman"/>
                <w:sz w:val="24"/>
                <w:szCs w:val="24"/>
              </w:rPr>
            </w:pPr>
          </w:p>
        </w:tc>
        <w:tc>
          <w:tcPr>
            <w:tcW w:w="2655" w:type="dxa"/>
          </w:tcPr>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10.00 – 18.00</w:t>
            </w:r>
          </w:p>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 xml:space="preserve">выходной – суббота, воскресенье </w:t>
            </w:r>
          </w:p>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BB18D0" w:rsidRPr="00BB18D0" w:rsidTr="00BB18D0">
        <w:tc>
          <w:tcPr>
            <w:tcW w:w="534"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4</w:t>
            </w:r>
          </w:p>
        </w:tc>
        <w:tc>
          <w:tcPr>
            <w:tcW w:w="2003" w:type="dxa"/>
          </w:tcPr>
          <w:p w:rsidR="003D7E49"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 xml:space="preserve">Городская библиотека, </w:t>
            </w:r>
          </w:p>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ф. 2</w:t>
            </w:r>
          </w:p>
        </w:tc>
        <w:tc>
          <w:tcPr>
            <w:tcW w:w="2708"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216507 г. Рославль, 17мкр. д. 2б- б</w:t>
            </w:r>
          </w:p>
        </w:tc>
        <w:tc>
          <w:tcPr>
            <w:tcW w:w="1276"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2-02-93</w:t>
            </w:r>
          </w:p>
        </w:tc>
        <w:tc>
          <w:tcPr>
            <w:tcW w:w="1773" w:type="dxa"/>
          </w:tcPr>
          <w:p w:rsidR="00BB18D0" w:rsidRPr="00BB18D0" w:rsidRDefault="00BB18D0" w:rsidP="00BB18D0">
            <w:pPr>
              <w:spacing w:after="0" w:line="240" w:lineRule="auto"/>
              <w:jc w:val="center"/>
              <w:rPr>
                <w:rFonts w:ascii="Times New Roman" w:hAnsi="Times New Roman"/>
                <w:sz w:val="24"/>
                <w:szCs w:val="24"/>
              </w:rPr>
            </w:pPr>
          </w:p>
        </w:tc>
        <w:tc>
          <w:tcPr>
            <w:tcW w:w="2655" w:type="dxa"/>
          </w:tcPr>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10.00 – 18.00</w:t>
            </w:r>
          </w:p>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 xml:space="preserve">выходной – суббота </w:t>
            </w:r>
          </w:p>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BB18D0" w:rsidRPr="00BB18D0" w:rsidTr="00BB18D0">
        <w:tc>
          <w:tcPr>
            <w:tcW w:w="534"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5</w:t>
            </w:r>
          </w:p>
        </w:tc>
        <w:tc>
          <w:tcPr>
            <w:tcW w:w="2003" w:type="dxa"/>
          </w:tcPr>
          <w:p w:rsidR="003D7E49"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 xml:space="preserve">Городская библиотека, </w:t>
            </w:r>
          </w:p>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ф. 3</w:t>
            </w:r>
          </w:p>
        </w:tc>
        <w:tc>
          <w:tcPr>
            <w:tcW w:w="2708"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216509 г. Рославль,</w:t>
            </w:r>
          </w:p>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16 мкр. д. 9</w:t>
            </w:r>
          </w:p>
        </w:tc>
        <w:tc>
          <w:tcPr>
            <w:tcW w:w="1276"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2-08 -84</w:t>
            </w:r>
          </w:p>
        </w:tc>
        <w:tc>
          <w:tcPr>
            <w:tcW w:w="1773" w:type="dxa"/>
          </w:tcPr>
          <w:p w:rsidR="00BB18D0" w:rsidRPr="00BB18D0" w:rsidRDefault="00BB18D0" w:rsidP="00BB18D0">
            <w:pPr>
              <w:spacing w:after="0" w:line="240" w:lineRule="auto"/>
              <w:jc w:val="center"/>
              <w:rPr>
                <w:rFonts w:ascii="Times New Roman" w:hAnsi="Times New Roman"/>
                <w:sz w:val="24"/>
                <w:szCs w:val="24"/>
              </w:rPr>
            </w:pPr>
          </w:p>
        </w:tc>
        <w:tc>
          <w:tcPr>
            <w:tcW w:w="2655" w:type="dxa"/>
          </w:tcPr>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10.00 – 18.00</w:t>
            </w:r>
          </w:p>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 xml:space="preserve">выходной – суббота </w:t>
            </w:r>
          </w:p>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BB18D0" w:rsidRPr="00BB18D0" w:rsidTr="00BB18D0">
        <w:tc>
          <w:tcPr>
            <w:tcW w:w="534"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6</w:t>
            </w:r>
          </w:p>
        </w:tc>
        <w:tc>
          <w:tcPr>
            <w:tcW w:w="2003"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Городская библиотека,</w:t>
            </w:r>
          </w:p>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 xml:space="preserve"> ф. 38</w:t>
            </w:r>
          </w:p>
        </w:tc>
        <w:tc>
          <w:tcPr>
            <w:tcW w:w="2708"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216500 г. Рославль,</w:t>
            </w:r>
          </w:p>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 xml:space="preserve"> ул. Пушкина, д. 64</w:t>
            </w:r>
          </w:p>
        </w:tc>
        <w:tc>
          <w:tcPr>
            <w:tcW w:w="1276" w:type="dxa"/>
          </w:tcPr>
          <w:p w:rsidR="00BB18D0" w:rsidRPr="00BB18D0" w:rsidRDefault="00BB18D0" w:rsidP="00BB18D0">
            <w:pPr>
              <w:spacing w:after="0" w:line="240" w:lineRule="auto"/>
              <w:jc w:val="center"/>
              <w:rPr>
                <w:rFonts w:ascii="Times New Roman" w:hAnsi="Times New Roman"/>
                <w:sz w:val="24"/>
                <w:szCs w:val="24"/>
              </w:rPr>
            </w:pPr>
          </w:p>
        </w:tc>
        <w:tc>
          <w:tcPr>
            <w:tcW w:w="1773" w:type="dxa"/>
          </w:tcPr>
          <w:p w:rsidR="00BB18D0" w:rsidRPr="00BB18D0" w:rsidRDefault="00BB18D0" w:rsidP="00BB18D0">
            <w:pPr>
              <w:spacing w:after="0" w:line="240" w:lineRule="auto"/>
              <w:jc w:val="center"/>
              <w:rPr>
                <w:rFonts w:ascii="Times New Roman" w:hAnsi="Times New Roman"/>
                <w:sz w:val="24"/>
                <w:szCs w:val="24"/>
              </w:rPr>
            </w:pPr>
          </w:p>
        </w:tc>
        <w:tc>
          <w:tcPr>
            <w:tcW w:w="2655" w:type="dxa"/>
          </w:tcPr>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10.00 – 18.00</w:t>
            </w:r>
          </w:p>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 xml:space="preserve">выходной – суббота </w:t>
            </w:r>
          </w:p>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BB18D0" w:rsidRPr="00BB18D0" w:rsidTr="00BB18D0">
        <w:tc>
          <w:tcPr>
            <w:tcW w:w="534"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7</w:t>
            </w:r>
          </w:p>
        </w:tc>
        <w:tc>
          <w:tcPr>
            <w:tcW w:w="2003"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 xml:space="preserve">Городская библиотека, </w:t>
            </w:r>
          </w:p>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ф. 39</w:t>
            </w:r>
          </w:p>
        </w:tc>
        <w:tc>
          <w:tcPr>
            <w:tcW w:w="2708"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216500 г.Рославль,</w:t>
            </w:r>
          </w:p>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 xml:space="preserve"> ул. Республиканская, </w:t>
            </w:r>
          </w:p>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д. 7</w:t>
            </w:r>
          </w:p>
        </w:tc>
        <w:tc>
          <w:tcPr>
            <w:tcW w:w="1276"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4-16-55</w:t>
            </w:r>
          </w:p>
        </w:tc>
        <w:tc>
          <w:tcPr>
            <w:tcW w:w="1773" w:type="dxa"/>
          </w:tcPr>
          <w:p w:rsidR="00BB18D0" w:rsidRPr="00BB18D0" w:rsidRDefault="00BB18D0" w:rsidP="00BB18D0">
            <w:pPr>
              <w:spacing w:after="0" w:line="240" w:lineRule="auto"/>
              <w:jc w:val="center"/>
              <w:rPr>
                <w:rFonts w:ascii="Times New Roman" w:hAnsi="Times New Roman"/>
                <w:sz w:val="24"/>
                <w:szCs w:val="24"/>
              </w:rPr>
            </w:pPr>
          </w:p>
        </w:tc>
        <w:tc>
          <w:tcPr>
            <w:tcW w:w="2655" w:type="dxa"/>
          </w:tcPr>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10.00 – 18.00</w:t>
            </w:r>
          </w:p>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 xml:space="preserve">выходной – суббота </w:t>
            </w:r>
          </w:p>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BB18D0" w:rsidRPr="00BB18D0" w:rsidTr="00BB18D0">
        <w:tc>
          <w:tcPr>
            <w:tcW w:w="534"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8</w:t>
            </w:r>
          </w:p>
        </w:tc>
        <w:tc>
          <w:tcPr>
            <w:tcW w:w="2003"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 xml:space="preserve">Остерская сельская б-ка, </w:t>
            </w:r>
          </w:p>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ф. №5</w:t>
            </w:r>
          </w:p>
        </w:tc>
        <w:tc>
          <w:tcPr>
            <w:tcW w:w="2708" w:type="dxa"/>
          </w:tcPr>
          <w:p w:rsidR="00BB18D0" w:rsidRPr="00BB18D0" w:rsidRDefault="00BB18D0" w:rsidP="00BB18D0">
            <w:pPr>
              <w:spacing w:after="0" w:line="240" w:lineRule="auto"/>
              <w:jc w:val="center"/>
              <w:rPr>
                <w:rFonts w:ascii="Times New Roman" w:hAnsi="Times New Roman"/>
                <w:sz w:val="24"/>
                <w:szCs w:val="24"/>
              </w:rPr>
            </w:pPr>
            <w:r w:rsidRPr="00BB18D0">
              <w:rPr>
                <w:rFonts w:ascii="Times New Roman" w:hAnsi="Times New Roman"/>
                <w:sz w:val="24"/>
                <w:szCs w:val="24"/>
              </w:rPr>
              <w:t>216440 Рославльский р-н,д. Остер</w:t>
            </w:r>
          </w:p>
        </w:tc>
        <w:tc>
          <w:tcPr>
            <w:tcW w:w="1276" w:type="dxa"/>
          </w:tcPr>
          <w:p w:rsidR="00BB18D0" w:rsidRPr="00BB18D0" w:rsidRDefault="00BB18D0" w:rsidP="00BB18D0">
            <w:pPr>
              <w:spacing w:after="0" w:line="240" w:lineRule="auto"/>
              <w:jc w:val="center"/>
              <w:rPr>
                <w:rFonts w:ascii="Times New Roman" w:hAnsi="Times New Roman"/>
                <w:sz w:val="24"/>
                <w:szCs w:val="24"/>
              </w:rPr>
            </w:pPr>
          </w:p>
        </w:tc>
        <w:tc>
          <w:tcPr>
            <w:tcW w:w="1773" w:type="dxa"/>
          </w:tcPr>
          <w:p w:rsidR="00BB18D0" w:rsidRPr="00BB18D0" w:rsidRDefault="00BB18D0" w:rsidP="00BB18D0">
            <w:pPr>
              <w:spacing w:after="0" w:line="240" w:lineRule="auto"/>
              <w:jc w:val="center"/>
              <w:rPr>
                <w:rFonts w:ascii="Times New Roman" w:hAnsi="Times New Roman"/>
                <w:sz w:val="24"/>
                <w:szCs w:val="24"/>
              </w:rPr>
            </w:pPr>
          </w:p>
        </w:tc>
        <w:tc>
          <w:tcPr>
            <w:tcW w:w="2655" w:type="dxa"/>
          </w:tcPr>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11.00 – 19.00</w:t>
            </w:r>
          </w:p>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выходной – пятница</w:t>
            </w:r>
          </w:p>
          <w:p w:rsidR="00BB18D0" w:rsidRPr="00BB18D0" w:rsidRDefault="00BB18D0" w:rsidP="00BB18D0">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9367BD" w:rsidRPr="00BB18D0" w:rsidTr="00BB18D0">
        <w:tc>
          <w:tcPr>
            <w:tcW w:w="534" w:type="dxa"/>
          </w:tcPr>
          <w:p w:rsidR="009367BD" w:rsidRPr="00BB18D0" w:rsidRDefault="009367BD" w:rsidP="000733C7">
            <w:pPr>
              <w:spacing w:after="0" w:line="240" w:lineRule="auto"/>
              <w:jc w:val="center"/>
              <w:rPr>
                <w:rFonts w:ascii="Times New Roman" w:hAnsi="Times New Roman"/>
                <w:sz w:val="24"/>
                <w:szCs w:val="24"/>
              </w:rPr>
            </w:pPr>
            <w:r w:rsidRPr="00BB18D0">
              <w:rPr>
                <w:rFonts w:ascii="Times New Roman" w:hAnsi="Times New Roman"/>
                <w:sz w:val="24"/>
                <w:szCs w:val="24"/>
              </w:rPr>
              <w:t>9</w:t>
            </w:r>
          </w:p>
        </w:tc>
        <w:tc>
          <w:tcPr>
            <w:tcW w:w="2003" w:type="dxa"/>
          </w:tcPr>
          <w:p w:rsidR="009367BD" w:rsidRPr="00BB18D0" w:rsidRDefault="009367BD" w:rsidP="000733C7">
            <w:pPr>
              <w:spacing w:after="0" w:line="240" w:lineRule="auto"/>
              <w:jc w:val="center"/>
              <w:rPr>
                <w:rFonts w:ascii="Times New Roman" w:hAnsi="Times New Roman"/>
                <w:sz w:val="24"/>
                <w:szCs w:val="24"/>
              </w:rPr>
            </w:pPr>
            <w:r w:rsidRPr="00BB18D0">
              <w:rPr>
                <w:rFonts w:ascii="Times New Roman" w:hAnsi="Times New Roman"/>
                <w:sz w:val="24"/>
                <w:szCs w:val="24"/>
              </w:rPr>
              <w:t>Екимовичская сельская б-ка,</w:t>
            </w:r>
          </w:p>
          <w:p w:rsidR="009367BD" w:rsidRPr="00BB18D0" w:rsidRDefault="009367BD" w:rsidP="000733C7">
            <w:pPr>
              <w:spacing w:after="0" w:line="240" w:lineRule="auto"/>
              <w:jc w:val="center"/>
              <w:rPr>
                <w:rFonts w:ascii="Times New Roman" w:hAnsi="Times New Roman"/>
                <w:sz w:val="24"/>
                <w:szCs w:val="24"/>
              </w:rPr>
            </w:pPr>
            <w:r w:rsidRPr="00BB18D0">
              <w:rPr>
                <w:rFonts w:ascii="Times New Roman" w:hAnsi="Times New Roman"/>
                <w:sz w:val="24"/>
                <w:szCs w:val="24"/>
              </w:rPr>
              <w:t xml:space="preserve"> ф. 6</w:t>
            </w:r>
          </w:p>
        </w:tc>
        <w:tc>
          <w:tcPr>
            <w:tcW w:w="2708" w:type="dxa"/>
          </w:tcPr>
          <w:p w:rsidR="009367BD" w:rsidRDefault="009367BD" w:rsidP="000733C7">
            <w:pPr>
              <w:spacing w:after="0" w:line="240" w:lineRule="auto"/>
              <w:jc w:val="center"/>
              <w:rPr>
                <w:rFonts w:ascii="Times New Roman" w:hAnsi="Times New Roman"/>
                <w:sz w:val="24"/>
                <w:szCs w:val="24"/>
              </w:rPr>
            </w:pPr>
            <w:r w:rsidRPr="00BB18D0">
              <w:rPr>
                <w:rFonts w:ascii="Times New Roman" w:hAnsi="Times New Roman"/>
                <w:sz w:val="24"/>
                <w:szCs w:val="24"/>
              </w:rPr>
              <w:t>216533 Рославльский</w:t>
            </w:r>
          </w:p>
          <w:p w:rsidR="009367BD" w:rsidRPr="00BB18D0" w:rsidRDefault="009367BD" w:rsidP="000733C7">
            <w:pPr>
              <w:spacing w:after="0" w:line="240" w:lineRule="auto"/>
              <w:jc w:val="center"/>
              <w:rPr>
                <w:rFonts w:ascii="Times New Roman" w:hAnsi="Times New Roman"/>
                <w:sz w:val="24"/>
                <w:szCs w:val="24"/>
              </w:rPr>
            </w:pPr>
            <w:r w:rsidRPr="00BB18D0">
              <w:rPr>
                <w:rFonts w:ascii="Times New Roman" w:hAnsi="Times New Roman"/>
                <w:sz w:val="24"/>
                <w:szCs w:val="24"/>
              </w:rPr>
              <w:t xml:space="preserve"> р-н, д. Екимовичи, </w:t>
            </w:r>
          </w:p>
          <w:p w:rsidR="009367BD" w:rsidRPr="00BB18D0" w:rsidRDefault="009367BD" w:rsidP="000733C7">
            <w:pPr>
              <w:spacing w:after="0" w:line="240" w:lineRule="auto"/>
              <w:jc w:val="center"/>
              <w:rPr>
                <w:rFonts w:ascii="Times New Roman" w:hAnsi="Times New Roman"/>
                <w:sz w:val="24"/>
                <w:szCs w:val="24"/>
              </w:rPr>
            </w:pPr>
            <w:r w:rsidRPr="00BB18D0">
              <w:rPr>
                <w:rFonts w:ascii="Times New Roman" w:hAnsi="Times New Roman"/>
                <w:sz w:val="24"/>
                <w:szCs w:val="24"/>
              </w:rPr>
              <w:t>ул. Школьная, д. 9</w:t>
            </w:r>
          </w:p>
        </w:tc>
        <w:tc>
          <w:tcPr>
            <w:tcW w:w="1276" w:type="dxa"/>
          </w:tcPr>
          <w:p w:rsidR="009367BD" w:rsidRPr="00BB18D0" w:rsidRDefault="009367BD" w:rsidP="000733C7">
            <w:pPr>
              <w:spacing w:after="0" w:line="240" w:lineRule="auto"/>
              <w:jc w:val="center"/>
              <w:rPr>
                <w:rFonts w:ascii="Times New Roman" w:hAnsi="Times New Roman"/>
                <w:sz w:val="24"/>
                <w:szCs w:val="24"/>
              </w:rPr>
            </w:pPr>
          </w:p>
        </w:tc>
        <w:tc>
          <w:tcPr>
            <w:tcW w:w="1773" w:type="dxa"/>
          </w:tcPr>
          <w:p w:rsidR="009367BD" w:rsidRPr="00BB18D0" w:rsidRDefault="009367BD" w:rsidP="000733C7">
            <w:pPr>
              <w:spacing w:after="0" w:line="240" w:lineRule="auto"/>
              <w:jc w:val="center"/>
              <w:rPr>
                <w:rFonts w:ascii="Times New Roman" w:hAnsi="Times New Roman"/>
                <w:sz w:val="24"/>
                <w:szCs w:val="24"/>
              </w:rPr>
            </w:pPr>
          </w:p>
        </w:tc>
        <w:tc>
          <w:tcPr>
            <w:tcW w:w="2655" w:type="dxa"/>
          </w:tcPr>
          <w:p w:rsidR="009367BD" w:rsidRPr="00BB18D0" w:rsidRDefault="009367BD" w:rsidP="000733C7">
            <w:pPr>
              <w:spacing w:after="0" w:line="240" w:lineRule="auto"/>
              <w:rPr>
                <w:rFonts w:ascii="Times New Roman" w:hAnsi="Times New Roman"/>
                <w:sz w:val="24"/>
                <w:szCs w:val="24"/>
              </w:rPr>
            </w:pPr>
            <w:r w:rsidRPr="00BB18D0">
              <w:rPr>
                <w:rFonts w:ascii="Times New Roman" w:hAnsi="Times New Roman"/>
                <w:sz w:val="24"/>
                <w:szCs w:val="24"/>
              </w:rPr>
              <w:t>11.00 – 19.00</w:t>
            </w:r>
          </w:p>
          <w:p w:rsidR="009367BD" w:rsidRPr="00BB18D0" w:rsidRDefault="009367BD" w:rsidP="000733C7">
            <w:pPr>
              <w:spacing w:after="0" w:line="240" w:lineRule="auto"/>
              <w:rPr>
                <w:rFonts w:ascii="Times New Roman" w:hAnsi="Times New Roman"/>
                <w:sz w:val="24"/>
                <w:szCs w:val="24"/>
              </w:rPr>
            </w:pPr>
            <w:r w:rsidRPr="00BB18D0">
              <w:rPr>
                <w:rFonts w:ascii="Times New Roman" w:hAnsi="Times New Roman"/>
                <w:sz w:val="24"/>
                <w:szCs w:val="24"/>
              </w:rPr>
              <w:t xml:space="preserve">выходной – воскресенье </w:t>
            </w:r>
          </w:p>
          <w:p w:rsidR="009367BD" w:rsidRPr="00BB18D0" w:rsidRDefault="009367BD" w:rsidP="000733C7">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BB18D0">
        <w:tc>
          <w:tcPr>
            <w:tcW w:w="534" w:type="dxa"/>
          </w:tcPr>
          <w:p w:rsidR="003D7E49" w:rsidRPr="00BB18D0" w:rsidRDefault="003D7E49" w:rsidP="00B17B26">
            <w:pPr>
              <w:spacing w:after="0" w:line="240" w:lineRule="auto"/>
              <w:jc w:val="center"/>
              <w:rPr>
                <w:rFonts w:ascii="Times New Roman" w:hAnsi="Times New Roman"/>
                <w:sz w:val="24"/>
                <w:szCs w:val="24"/>
              </w:rPr>
            </w:pPr>
            <w:r>
              <w:rPr>
                <w:rFonts w:ascii="Times New Roman" w:hAnsi="Times New Roman"/>
                <w:sz w:val="24"/>
                <w:szCs w:val="24"/>
              </w:rPr>
              <w:t>1</w:t>
            </w:r>
            <w:r w:rsidRPr="00BB18D0">
              <w:rPr>
                <w:rFonts w:ascii="Times New Roman" w:hAnsi="Times New Roman"/>
                <w:sz w:val="24"/>
                <w:szCs w:val="24"/>
              </w:rPr>
              <w:t>0</w:t>
            </w:r>
          </w:p>
        </w:tc>
        <w:tc>
          <w:tcPr>
            <w:tcW w:w="2003" w:type="dxa"/>
          </w:tcPr>
          <w:p w:rsidR="003D7E49" w:rsidRPr="00BB18D0" w:rsidRDefault="003D7E49" w:rsidP="00B17B26">
            <w:pPr>
              <w:spacing w:after="0" w:line="240" w:lineRule="auto"/>
              <w:jc w:val="center"/>
              <w:rPr>
                <w:rFonts w:ascii="Times New Roman" w:hAnsi="Times New Roman"/>
                <w:sz w:val="24"/>
                <w:szCs w:val="24"/>
              </w:rPr>
            </w:pPr>
            <w:r w:rsidRPr="00BB18D0">
              <w:rPr>
                <w:rFonts w:ascii="Times New Roman" w:hAnsi="Times New Roman"/>
                <w:sz w:val="24"/>
                <w:szCs w:val="24"/>
              </w:rPr>
              <w:t>Пригорьевская сельская б-ка,</w:t>
            </w:r>
          </w:p>
          <w:p w:rsidR="003D7E49" w:rsidRPr="00BB18D0" w:rsidRDefault="003D7E49" w:rsidP="00B17B26">
            <w:pPr>
              <w:spacing w:after="0" w:line="240" w:lineRule="auto"/>
              <w:jc w:val="center"/>
              <w:rPr>
                <w:rFonts w:ascii="Times New Roman" w:hAnsi="Times New Roman"/>
                <w:sz w:val="24"/>
                <w:szCs w:val="24"/>
              </w:rPr>
            </w:pPr>
            <w:r w:rsidRPr="00BB18D0">
              <w:rPr>
                <w:rFonts w:ascii="Times New Roman" w:hAnsi="Times New Roman"/>
                <w:sz w:val="24"/>
                <w:szCs w:val="24"/>
              </w:rPr>
              <w:t>ф. 8</w:t>
            </w:r>
          </w:p>
        </w:tc>
        <w:tc>
          <w:tcPr>
            <w:tcW w:w="2708" w:type="dxa"/>
          </w:tcPr>
          <w:p w:rsidR="003D7E49" w:rsidRDefault="003D7E49" w:rsidP="00B17B26">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216556 Рославльский </w:t>
            </w:r>
          </w:p>
          <w:p w:rsidR="003D7E49" w:rsidRPr="00BB18D0" w:rsidRDefault="003D7E49" w:rsidP="00B17B26">
            <w:pPr>
              <w:spacing w:after="0" w:line="240" w:lineRule="auto"/>
              <w:jc w:val="center"/>
              <w:rPr>
                <w:rFonts w:ascii="Times New Roman" w:hAnsi="Times New Roman"/>
                <w:sz w:val="24"/>
                <w:szCs w:val="24"/>
              </w:rPr>
            </w:pPr>
            <w:r w:rsidRPr="00BB18D0">
              <w:rPr>
                <w:rFonts w:ascii="Times New Roman" w:hAnsi="Times New Roman"/>
                <w:sz w:val="24"/>
                <w:szCs w:val="24"/>
              </w:rPr>
              <w:t>р-н, д. Пригорье</w:t>
            </w:r>
          </w:p>
        </w:tc>
        <w:tc>
          <w:tcPr>
            <w:tcW w:w="1276" w:type="dxa"/>
          </w:tcPr>
          <w:p w:rsidR="003D7E49" w:rsidRPr="00BB18D0" w:rsidRDefault="003D7E49" w:rsidP="00B17B26">
            <w:pPr>
              <w:spacing w:after="0" w:line="240" w:lineRule="auto"/>
              <w:jc w:val="center"/>
              <w:rPr>
                <w:rFonts w:ascii="Times New Roman" w:hAnsi="Times New Roman"/>
                <w:sz w:val="24"/>
                <w:szCs w:val="24"/>
              </w:rPr>
            </w:pPr>
          </w:p>
        </w:tc>
        <w:tc>
          <w:tcPr>
            <w:tcW w:w="1773" w:type="dxa"/>
          </w:tcPr>
          <w:p w:rsidR="003D7E49" w:rsidRPr="00BB18D0" w:rsidRDefault="003D7E49" w:rsidP="00B17B26">
            <w:pPr>
              <w:spacing w:after="0" w:line="240" w:lineRule="auto"/>
              <w:jc w:val="center"/>
              <w:rPr>
                <w:rFonts w:ascii="Times New Roman" w:hAnsi="Times New Roman"/>
                <w:sz w:val="24"/>
                <w:szCs w:val="24"/>
              </w:rPr>
            </w:pPr>
          </w:p>
        </w:tc>
        <w:tc>
          <w:tcPr>
            <w:tcW w:w="2655" w:type="dxa"/>
          </w:tcPr>
          <w:p w:rsidR="003D7E49" w:rsidRPr="00BB18D0" w:rsidRDefault="003D7E49" w:rsidP="00B17B26">
            <w:pPr>
              <w:spacing w:after="0" w:line="240" w:lineRule="auto"/>
              <w:rPr>
                <w:rFonts w:ascii="Times New Roman" w:hAnsi="Times New Roman"/>
                <w:sz w:val="24"/>
                <w:szCs w:val="24"/>
              </w:rPr>
            </w:pPr>
            <w:r w:rsidRPr="00BB18D0">
              <w:rPr>
                <w:rFonts w:ascii="Times New Roman" w:hAnsi="Times New Roman"/>
                <w:sz w:val="24"/>
                <w:szCs w:val="24"/>
              </w:rPr>
              <w:t>10.00 – 17.00</w:t>
            </w:r>
          </w:p>
          <w:p w:rsidR="003D7E49" w:rsidRPr="00BB18D0" w:rsidRDefault="003D7E49" w:rsidP="00B17B26">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B17B26">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bl>
    <w:p w:rsidR="007E4610" w:rsidRDefault="007E4610" w:rsidP="00BB18D0">
      <w:pPr>
        <w:spacing w:after="0" w:line="240" w:lineRule="auto"/>
        <w:rPr>
          <w:rFonts w:ascii="Times New Roman" w:hAnsi="Times New Roman"/>
          <w:sz w:val="24"/>
          <w:szCs w:val="24"/>
        </w:rPr>
      </w:pPr>
    </w:p>
    <w:p w:rsidR="007E4610" w:rsidRDefault="007E4610" w:rsidP="00BB18D0">
      <w:pPr>
        <w:spacing w:after="0" w:line="240" w:lineRule="auto"/>
        <w:rPr>
          <w:rFonts w:ascii="Times New Roman" w:hAnsi="Times New Roman"/>
          <w:sz w:val="24"/>
          <w:szCs w:val="24"/>
        </w:rPr>
      </w:pPr>
    </w:p>
    <w:p w:rsidR="007E4610" w:rsidRDefault="007E4610" w:rsidP="00BB18D0">
      <w:pPr>
        <w:spacing w:after="0" w:line="240" w:lineRule="auto"/>
        <w:rPr>
          <w:rFonts w:ascii="Times New Roman" w:hAnsi="Times New Roman"/>
          <w:sz w:val="24"/>
          <w:szCs w:val="24"/>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2693"/>
        <w:gridCol w:w="1276"/>
        <w:gridCol w:w="1559"/>
        <w:gridCol w:w="2835"/>
      </w:tblGrid>
      <w:tr w:rsidR="003D7E49" w:rsidRPr="00BB18D0" w:rsidTr="009367BD">
        <w:tc>
          <w:tcPr>
            <w:tcW w:w="567" w:type="dxa"/>
          </w:tcPr>
          <w:p w:rsidR="003D7E49" w:rsidRPr="00BB18D0" w:rsidRDefault="003D7E49" w:rsidP="00CB34C6">
            <w:pPr>
              <w:spacing w:after="0" w:line="240" w:lineRule="auto"/>
              <w:jc w:val="center"/>
              <w:rPr>
                <w:rFonts w:ascii="Times New Roman" w:hAnsi="Times New Roman"/>
                <w:sz w:val="24"/>
                <w:szCs w:val="24"/>
              </w:rPr>
            </w:pPr>
            <w:r>
              <w:rPr>
                <w:rFonts w:ascii="Times New Roman" w:hAnsi="Times New Roman"/>
                <w:sz w:val="24"/>
                <w:szCs w:val="24"/>
              </w:rPr>
              <w:t>1</w:t>
            </w:r>
            <w:r w:rsidRPr="00BB18D0">
              <w:rPr>
                <w:rFonts w:ascii="Times New Roman" w:hAnsi="Times New Roman"/>
                <w:sz w:val="24"/>
                <w:szCs w:val="24"/>
              </w:rPr>
              <w:t>1</w:t>
            </w:r>
          </w:p>
        </w:tc>
        <w:tc>
          <w:tcPr>
            <w:tcW w:w="1985" w:type="dxa"/>
          </w:tcPr>
          <w:p w:rsidR="003D7E49" w:rsidRPr="00BB18D0"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Азобичская сельская б-ка, ф.9</w:t>
            </w:r>
          </w:p>
        </w:tc>
        <w:tc>
          <w:tcPr>
            <w:tcW w:w="2693" w:type="dxa"/>
          </w:tcPr>
          <w:p w:rsidR="003D7E49"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216555 Рославльский </w:t>
            </w:r>
          </w:p>
          <w:p w:rsidR="003D7E49" w:rsidRPr="00BB18D0"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р-н,д. Волковичи</w:t>
            </w:r>
          </w:p>
        </w:tc>
        <w:tc>
          <w:tcPr>
            <w:tcW w:w="1276" w:type="dxa"/>
          </w:tcPr>
          <w:p w:rsidR="003D7E49" w:rsidRPr="00BB18D0" w:rsidRDefault="003D7E49" w:rsidP="00CB34C6">
            <w:pPr>
              <w:spacing w:after="0" w:line="240" w:lineRule="auto"/>
              <w:jc w:val="center"/>
              <w:rPr>
                <w:rFonts w:ascii="Times New Roman" w:hAnsi="Times New Roman"/>
                <w:sz w:val="24"/>
                <w:szCs w:val="24"/>
              </w:rPr>
            </w:pPr>
          </w:p>
        </w:tc>
        <w:tc>
          <w:tcPr>
            <w:tcW w:w="1559" w:type="dxa"/>
          </w:tcPr>
          <w:p w:rsidR="003D7E49" w:rsidRPr="00BB18D0" w:rsidRDefault="003D7E49" w:rsidP="00CB34C6">
            <w:pPr>
              <w:spacing w:after="0" w:line="240" w:lineRule="auto"/>
              <w:jc w:val="center"/>
              <w:rPr>
                <w:rFonts w:ascii="Times New Roman" w:hAnsi="Times New Roman"/>
                <w:sz w:val="24"/>
                <w:szCs w:val="24"/>
              </w:rPr>
            </w:pPr>
          </w:p>
        </w:tc>
        <w:tc>
          <w:tcPr>
            <w:tcW w:w="2835" w:type="dxa"/>
          </w:tcPr>
          <w:p w:rsidR="003D7E49" w:rsidRPr="00BB18D0" w:rsidRDefault="003D7E49" w:rsidP="00CB34C6">
            <w:pPr>
              <w:spacing w:after="0" w:line="240" w:lineRule="auto"/>
              <w:rPr>
                <w:rFonts w:ascii="Times New Roman" w:hAnsi="Times New Roman"/>
                <w:sz w:val="24"/>
                <w:szCs w:val="24"/>
              </w:rPr>
            </w:pPr>
            <w:r w:rsidRPr="00BB18D0">
              <w:rPr>
                <w:rFonts w:ascii="Times New Roman" w:hAnsi="Times New Roman"/>
                <w:sz w:val="24"/>
                <w:szCs w:val="24"/>
              </w:rPr>
              <w:t>09.00 – 16.00</w:t>
            </w:r>
          </w:p>
          <w:p w:rsidR="003D7E49" w:rsidRPr="00BB18D0" w:rsidRDefault="003D7E49" w:rsidP="00CB34C6">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CB34C6">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9367BD">
        <w:tc>
          <w:tcPr>
            <w:tcW w:w="567" w:type="dxa"/>
          </w:tcPr>
          <w:p w:rsidR="003D7E49" w:rsidRPr="00BB18D0" w:rsidRDefault="003D7E49" w:rsidP="00CB34C6">
            <w:pPr>
              <w:spacing w:after="0" w:line="240" w:lineRule="auto"/>
              <w:jc w:val="center"/>
              <w:rPr>
                <w:rFonts w:ascii="Times New Roman" w:hAnsi="Times New Roman"/>
                <w:sz w:val="24"/>
                <w:szCs w:val="24"/>
              </w:rPr>
            </w:pPr>
            <w:r>
              <w:rPr>
                <w:rFonts w:ascii="Times New Roman" w:hAnsi="Times New Roman"/>
                <w:sz w:val="24"/>
                <w:szCs w:val="24"/>
              </w:rPr>
              <w:t>1</w:t>
            </w:r>
            <w:r w:rsidRPr="00BB18D0">
              <w:rPr>
                <w:rFonts w:ascii="Times New Roman" w:hAnsi="Times New Roman"/>
                <w:sz w:val="24"/>
                <w:szCs w:val="24"/>
              </w:rPr>
              <w:t>2</w:t>
            </w:r>
          </w:p>
        </w:tc>
        <w:tc>
          <w:tcPr>
            <w:tcW w:w="1985" w:type="dxa"/>
          </w:tcPr>
          <w:p w:rsidR="003D7E49" w:rsidRPr="00BB18D0"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Астапковичская сельская б-ка,</w:t>
            </w:r>
          </w:p>
          <w:p w:rsidR="003D7E49" w:rsidRPr="00BB18D0"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ф.11</w:t>
            </w:r>
          </w:p>
        </w:tc>
        <w:tc>
          <w:tcPr>
            <w:tcW w:w="2693" w:type="dxa"/>
          </w:tcPr>
          <w:p w:rsidR="003D7E49"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216521 Рославльский </w:t>
            </w:r>
          </w:p>
          <w:p w:rsidR="003D7E49" w:rsidRPr="00BB18D0"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р-н, д. Астапковичи</w:t>
            </w:r>
          </w:p>
        </w:tc>
        <w:tc>
          <w:tcPr>
            <w:tcW w:w="1276" w:type="dxa"/>
          </w:tcPr>
          <w:p w:rsidR="003D7E49" w:rsidRPr="00BB18D0" w:rsidRDefault="003D7E49" w:rsidP="00CB34C6">
            <w:pPr>
              <w:spacing w:after="0" w:line="240" w:lineRule="auto"/>
              <w:jc w:val="center"/>
              <w:rPr>
                <w:rFonts w:ascii="Times New Roman" w:hAnsi="Times New Roman"/>
                <w:sz w:val="24"/>
                <w:szCs w:val="24"/>
              </w:rPr>
            </w:pPr>
          </w:p>
        </w:tc>
        <w:tc>
          <w:tcPr>
            <w:tcW w:w="1559" w:type="dxa"/>
          </w:tcPr>
          <w:p w:rsidR="003D7E49" w:rsidRPr="00BB18D0" w:rsidRDefault="003D7E49" w:rsidP="00CB34C6">
            <w:pPr>
              <w:spacing w:after="0" w:line="240" w:lineRule="auto"/>
              <w:jc w:val="center"/>
              <w:rPr>
                <w:rFonts w:ascii="Times New Roman" w:hAnsi="Times New Roman"/>
                <w:sz w:val="24"/>
                <w:szCs w:val="24"/>
              </w:rPr>
            </w:pPr>
          </w:p>
        </w:tc>
        <w:tc>
          <w:tcPr>
            <w:tcW w:w="2835" w:type="dxa"/>
          </w:tcPr>
          <w:p w:rsidR="003D7E49" w:rsidRPr="00BB18D0" w:rsidRDefault="003D7E49" w:rsidP="00CB34C6">
            <w:pPr>
              <w:spacing w:after="0" w:line="240" w:lineRule="auto"/>
              <w:rPr>
                <w:rFonts w:ascii="Times New Roman" w:hAnsi="Times New Roman"/>
                <w:sz w:val="24"/>
                <w:szCs w:val="24"/>
              </w:rPr>
            </w:pPr>
            <w:r w:rsidRPr="00BB18D0">
              <w:rPr>
                <w:rFonts w:ascii="Times New Roman" w:hAnsi="Times New Roman"/>
                <w:sz w:val="24"/>
                <w:szCs w:val="24"/>
              </w:rPr>
              <w:t>10.00 – 17.00</w:t>
            </w:r>
          </w:p>
          <w:p w:rsidR="003D7E49" w:rsidRPr="00BB18D0" w:rsidRDefault="003D7E49" w:rsidP="00CB34C6">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CB34C6">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9367BD">
        <w:tc>
          <w:tcPr>
            <w:tcW w:w="567" w:type="dxa"/>
          </w:tcPr>
          <w:p w:rsidR="003D7E49" w:rsidRPr="00BB18D0" w:rsidRDefault="003D7E49" w:rsidP="00CB34C6">
            <w:pPr>
              <w:spacing w:after="0" w:line="240" w:lineRule="auto"/>
              <w:jc w:val="center"/>
              <w:rPr>
                <w:rFonts w:ascii="Times New Roman" w:hAnsi="Times New Roman"/>
                <w:sz w:val="24"/>
                <w:szCs w:val="24"/>
              </w:rPr>
            </w:pPr>
            <w:r>
              <w:rPr>
                <w:rFonts w:ascii="Times New Roman" w:hAnsi="Times New Roman"/>
                <w:sz w:val="24"/>
                <w:szCs w:val="24"/>
              </w:rPr>
              <w:t>1</w:t>
            </w:r>
            <w:r w:rsidRPr="00BB18D0">
              <w:rPr>
                <w:rFonts w:ascii="Times New Roman" w:hAnsi="Times New Roman"/>
                <w:sz w:val="24"/>
                <w:szCs w:val="24"/>
              </w:rPr>
              <w:t>3</w:t>
            </w:r>
          </w:p>
        </w:tc>
        <w:tc>
          <w:tcPr>
            <w:tcW w:w="1985" w:type="dxa"/>
          </w:tcPr>
          <w:p w:rsidR="003D7E49" w:rsidRDefault="003D7E49" w:rsidP="00CB34C6">
            <w:pPr>
              <w:spacing w:after="0" w:line="240" w:lineRule="auto"/>
              <w:ind w:right="-108"/>
              <w:jc w:val="center"/>
              <w:rPr>
                <w:rFonts w:ascii="Times New Roman" w:hAnsi="Times New Roman"/>
                <w:sz w:val="24"/>
                <w:szCs w:val="24"/>
              </w:rPr>
            </w:pPr>
            <w:r>
              <w:rPr>
                <w:rFonts w:ascii="Times New Roman" w:hAnsi="Times New Roman"/>
                <w:sz w:val="24"/>
                <w:szCs w:val="24"/>
              </w:rPr>
              <w:t xml:space="preserve">Богдановская сельская б - </w:t>
            </w:r>
            <w:r w:rsidRPr="00BB18D0">
              <w:rPr>
                <w:rFonts w:ascii="Times New Roman" w:hAnsi="Times New Roman"/>
                <w:sz w:val="24"/>
                <w:szCs w:val="24"/>
              </w:rPr>
              <w:t>ка,</w:t>
            </w:r>
          </w:p>
          <w:p w:rsidR="003D7E49" w:rsidRPr="00BB18D0" w:rsidRDefault="003D7E49" w:rsidP="00CB34C6">
            <w:pPr>
              <w:spacing w:after="0" w:line="240" w:lineRule="auto"/>
              <w:ind w:right="-108"/>
              <w:jc w:val="center"/>
              <w:rPr>
                <w:rFonts w:ascii="Times New Roman" w:hAnsi="Times New Roman"/>
                <w:sz w:val="24"/>
                <w:szCs w:val="24"/>
              </w:rPr>
            </w:pPr>
            <w:r w:rsidRPr="00BB18D0">
              <w:rPr>
                <w:rFonts w:ascii="Times New Roman" w:hAnsi="Times New Roman"/>
                <w:sz w:val="24"/>
                <w:szCs w:val="24"/>
              </w:rPr>
              <w:t>ф.12</w:t>
            </w:r>
          </w:p>
        </w:tc>
        <w:tc>
          <w:tcPr>
            <w:tcW w:w="2693" w:type="dxa"/>
          </w:tcPr>
          <w:p w:rsidR="003D7E49"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216524 Рославльский</w:t>
            </w:r>
          </w:p>
          <w:p w:rsidR="003D7E49" w:rsidRPr="00BB18D0"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 xml:space="preserve"> р-н, д. Богданово</w:t>
            </w:r>
          </w:p>
        </w:tc>
        <w:tc>
          <w:tcPr>
            <w:tcW w:w="1276" w:type="dxa"/>
          </w:tcPr>
          <w:p w:rsidR="003D7E49" w:rsidRPr="00BB18D0" w:rsidRDefault="003D7E49" w:rsidP="00CB34C6">
            <w:pPr>
              <w:spacing w:after="0" w:line="240" w:lineRule="auto"/>
              <w:jc w:val="center"/>
              <w:rPr>
                <w:rFonts w:ascii="Times New Roman" w:hAnsi="Times New Roman"/>
                <w:sz w:val="24"/>
                <w:szCs w:val="24"/>
              </w:rPr>
            </w:pPr>
          </w:p>
        </w:tc>
        <w:tc>
          <w:tcPr>
            <w:tcW w:w="1559" w:type="dxa"/>
          </w:tcPr>
          <w:p w:rsidR="003D7E49" w:rsidRPr="00BB18D0" w:rsidRDefault="003D7E49" w:rsidP="00CB34C6">
            <w:pPr>
              <w:spacing w:after="0" w:line="240" w:lineRule="auto"/>
              <w:jc w:val="center"/>
              <w:rPr>
                <w:rFonts w:ascii="Times New Roman" w:hAnsi="Times New Roman"/>
                <w:sz w:val="24"/>
                <w:szCs w:val="24"/>
              </w:rPr>
            </w:pPr>
          </w:p>
        </w:tc>
        <w:tc>
          <w:tcPr>
            <w:tcW w:w="2835" w:type="dxa"/>
          </w:tcPr>
          <w:p w:rsidR="003D7E49" w:rsidRPr="00BB18D0" w:rsidRDefault="003D7E49" w:rsidP="00CB34C6">
            <w:pPr>
              <w:spacing w:after="0" w:line="240" w:lineRule="auto"/>
              <w:rPr>
                <w:rFonts w:ascii="Times New Roman" w:hAnsi="Times New Roman"/>
                <w:sz w:val="24"/>
                <w:szCs w:val="24"/>
              </w:rPr>
            </w:pPr>
            <w:r w:rsidRPr="00BB18D0">
              <w:rPr>
                <w:rFonts w:ascii="Times New Roman" w:hAnsi="Times New Roman"/>
                <w:sz w:val="24"/>
                <w:szCs w:val="24"/>
              </w:rPr>
              <w:t>10.00 – 17.00</w:t>
            </w:r>
          </w:p>
          <w:p w:rsidR="003D7E49" w:rsidRPr="00BB18D0" w:rsidRDefault="003D7E49" w:rsidP="00CB34C6">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CB34C6">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9367BD">
        <w:tc>
          <w:tcPr>
            <w:tcW w:w="567" w:type="dxa"/>
          </w:tcPr>
          <w:p w:rsidR="003D7E49" w:rsidRPr="00BB18D0" w:rsidRDefault="003D7E49" w:rsidP="00CB34C6">
            <w:pPr>
              <w:spacing w:after="0" w:line="240" w:lineRule="auto"/>
              <w:jc w:val="center"/>
              <w:rPr>
                <w:rFonts w:ascii="Times New Roman" w:hAnsi="Times New Roman"/>
                <w:sz w:val="24"/>
                <w:szCs w:val="24"/>
              </w:rPr>
            </w:pPr>
            <w:r>
              <w:rPr>
                <w:rFonts w:ascii="Times New Roman" w:hAnsi="Times New Roman"/>
                <w:sz w:val="24"/>
                <w:szCs w:val="24"/>
              </w:rPr>
              <w:t>1</w:t>
            </w:r>
            <w:r w:rsidRPr="00BB18D0">
              <w:rPr>
                <w:rFonts w:ascii="Times New Roman" w:hAnsi="Times New Roman"/>
                <w:sz w:val="24"/>
                <w:szCs w:val="24"/>
              </w:rPr>
              <w:t>4</w:t>
            </w:r>
          </w:p>
        </w:tc>
        <w:tc>
          <w:tcPr>
            <w:tcW w:w="1985" w:type="dxa"/>
          </w:tcPr>
          <w:p w:rsidR="003D7E49" w:rsidRPr="00BB18D0"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Громашовская сельская б-ка,</w:t>
            </w:r>
          </w:p>
          <w:p w:rsidR="003D7E49" w:rsidRPr="00BB18D0"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 xml:space="preserve"> ф. 14</w:t>
            </w:r>
          </w:p>
        </w:tc>
        <w:tc>
          <w:tcPr>
            <w:tcW w:w="2693" w:type="dxa"/>
          </w:tcPr>
          <w:p w:rsidR="003D7E49" w:rsidRPr="00BB18D0"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216400 Рославльский</w:t>
            </w:r>
          </w:p>
          <w:p w:rsidR="003D7E49" w:rsidRPr="00BB18D0"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 xml:space="preserve"> р-н.</w:t>
            </w:r>
            <w:r>
              <w:rPr>
                <w:rFonts w:ascii="Times New Roman" w:hAnsi="Times New Roman"/>
                <w:sz w:val="24"/>
                <w:szCs w:val="24"/>
              </w:rPr>
              <w:t xml:space="preserve"> </w:t>
            </w:r>
            <w:r w:rsidRPr="00BB18D0">
              <w:rPr>
                <w:rFonts w:ascii="Times New Roman" w:hAnsi="Times New Roman"/>
                <w:sz w:val="24"/>
                <w:szCs w:val="24"/>
              </w:rPr>
              <w:t>д. Лахи</w:t>
            </w:r>
          </w:p>
        </w:tc>
        <w:tc>
          <w:tcPr>
            <w:tcW w:w="1276" w:type="dxa"/>
          </w:tcPr>
          <w:p w:rsidR="003D7E49" w:rsidRPr="00BB18D0" w:rsidRDefault="003D7E49" w:rsidP="00CB34C6">
            <w:pPr>
              <w:spacing w:after="0" w:line="240" w:lineRule="auto"/>
              <w:jc w:val="center"/>
              <w:rPr>
                <w:rFonts w:ascii="Times New Roman" w:hAnsi="Times New Roman"/>
                <w:sz w:val="24"/>
                <w:szCs w:val="24"/>
              </w:rPr>
            </w:pPr>
          </w:p>
        </w:tc>
        <w:tc>
          <w:tcPr>
            <w:tcW w:w="1559" w:type="dxa"/>
          </w:tcPr>
          <w:p w:rsidR="003D7E49" w:rsidRPr="00BB18D0" w:rsidRDefault="003D7E49" w:rsidP="00CB34C6">
            <w:pPr>
              <w:spacing w:after="0" w:line="240" w:lineRule="auto"/>
              <w:jc w:val="center"/>
              <w:rPr>
                <w:rFonts w:ascii="Times New Roman" w:hAnsi="Times New Roman"/>
                <w:sz w:val="24"/>
                <w:szCs w:val="24"/>
              </w:rPr>
            </w:pPr>
          </w:p>
        </w:tc>
        <w:tc>
          <w:tcPr>
            <w:tcW w:w="2835" w:type="dxa"/>
          </w:tcPr>
          <w:p w:rsidR="003D7E49" w:rsidRPr="00BB18D0" w:rsidRDefault="003D7E49" w:rsidP="00CB34C6">
            <w:pPr>
              <w:spacing w:after="0" w:line="240" w:lineRule="auto"/>
              <w:rPr>
                <w:rFonts w:ascii="Times New Roman" w:hAnsi="Times New Roman"/>
                <w:sz w:val="24"/>
                <w:szCs w:val="24"/>
              </w:rPr>
            </w:pPr>
            <w:r w:rsidRPr="00BB18D0">
              <w:rPr>
                <w:rFonts w:ascii="Times New Roman" w:hAnsi="Times New Roman"/>
                <w:sz w:val="24"/>
                <w:szCs w:val="24"/>
              </w:rPr>
              <w:t>10.00 – 17.00</w:t>
            </w:r>
          </w:p>
          <w:p w:rsidR="003D7E49" w:rsidRPr="00BB18D0" w:rsidRDefault="003D7E49" w:rsidP="00CB34C6">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CB34C6">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9367BD">
        <w:tc>
          <w:tcPr>
            <w:tcW w:w="567" w:type="dxa"/>
          </w:tcPr>
          <w:p w:rsidR="003D7E49" w:rsidRPr="00BB18D0" w:rsidRDefault="003D7E49" w:rsidP="00CB34C6">
            <w:pPr>
              <w:spacing w:after="0" w:line="240" w:lineRule="auto"/>
              <w:jc w:val="center"/>
              <w:rPr>
                <w:rFonts w:ascii="Times New Roman" w:hAnsi="Times New Roman"/>
                <w:sz w:val="24"/>
                <w:szCs w:val="24"/>
              </w:rPr>
            </w:pPr>
            <w:r>
              <w:rPr>
                <w:rFonts w:ascii="Times New Roman" w:hAnsi="Times New Roman"/>
                <w:sz w:val="24"/>
                <w:szCs w:val="24"/>
              </w:rPr>
              <w:t>1</w:t>
            </w:r>
            <w:r w:rsidRPr="00BB18D0">
              <w:rPr>
                <w:rFonts w:ascii="Times New Roman" w:hAnsi="Times New Roman"/>
                <w:sz w:val="24"/>
                <w:szCs w:val="24"/>
              </w:rPr>
              <w:t>5</w:t>
            </w:r>
          </w:p>
        </w:tc>
        <w:tc>
          <w:tcPr>
            <w:tcW w:w="1985" w:type="dxa"/>
          </w:tcPr>
          <w:p w:rsidR="003D7E49" w:rsidRPr="00BB18D0"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Грязенятская сельская б-ка,</w:t>
            </w:r>
          </w:p>
          <w:p w:rsidR="003D7E49" w:rsidRPr="00BB18D0"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ф.15</w:t>
            </w:r>
          </w:p>
        </w:tc>
        <w:tc>
          <w:tcPr>
            <w:tcW w:w="2693" w:type="dxa"/>
          </w:tcPr>
          <w:p w:rsidR="003D7E49" w:rsidRPr="00BB18D0"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216567 Рослальский </w:t>
            </w:r>
          </w:p>
          <w:p w:rsidR="003D7E49" w:rsidRPr="00BB18D0" w:rsidRDefault="003D7E49" w:rsidP="00CB34C6">
            <w:pPr>
              <w:spacing w:after="0" w:line="240" w:lineRule="auto"/>
              <w:jc w:val="center"/>
              <w:rPr>
                <w:rFonts w:ascii="Times New Roman" w:hAnsi="Times New Roman"/>
                <w:sz w:val="24"/>
                <w:szCs w:val="24"/>
              </w:rPr>
            </w:pPr>
            <w:r w:rsidRPr="00BB18D0">
              <w:rPr>
                <w:rFonts w:ascii="Times New Roman" w:hAnsi="Times New Roman"/>
                <w:sz w:val="24"/>
                <w:szCs w:val="24"/>
              </w:rPr>
              <w:t xml:space="preserve">р-н, д. Грязенять </w:t>
            </w:r>
          </w:p>
        </w:tc>
        <w:tc>
          <w:tcPr>
            <w:tcW w:w="1276" w:type="dxa"/>
          </w:tcPr>
          <w:p w:rsidR="003D7E49" w:rsidRPr="00BB18D0" w:rsidRDefault="003D7E49" w:rsidP="00CB34C6">
            <w:pPr>
              <w:spacing w:after="0" w:line="240" w:lineRule="auto"/>
              <w:jc w:val="center"/>
              <w:rPr>
                <w:rFonts w:ascii="Times New Roman" w:hAnsi="Times New Roman"/>
                <w:sz w:val="24"/>
                <w:szCs w:val="24"/>
              </w:rPr>
            </w:pPr>
          </w:p>
        </w:tc>
        <w:tc>
          <w:tcPr>
            <w:tcW w:w="1559" w:type="dxa"/>
          </w:tcPr>
          <w:p w:rsidR="003D7E49" w:rsidRPr="00BB18D0" w:rsidRDefault="003D7E49" w:rsidP="00CB34C6">
            <w:pPr>
              <w:spacing w:after="0" w:line="240" w:lineRule="auto"/>
              <w:jc w:val="center"/>
              <w:rPr>
                <w:rFonts w:ascii="Times New Roman" w:hAnsi="Times New Roman"/>
                <w:sz w:val="24"/>
                <w:szCs w:val="24"/>
              </w:rPr>
            </w:pPr>
          </w:p>
        </w:tc>
        <w:tc>
          <w:tcPr>
            <w:tcW w:w="2835" w:type="dxa"/>
          </w:tcPr>
          <w:p w:rsidR="003D7E49" w:rsidRPr="00BB18D0" w:rsidRDefault="003D7E49" w:rsidP="00CB34C6">
            <w:pPr>
              <w:spacing w:after="0" w:line="240" w:lineRule="auto"/>
              <w:rPr>
                <w:rFonts w:ascii="Times New Roman" w:hAnsi="Times New Roman"/>
                <w:sz w:val="24"/>
                <w:szCs w:val="24"/>
              </w:rPr>
            </w:pPr>
            <w:r w:rsidRPr="00BB18D0">
              <w:rPr>
                <w:rFonts w:ascii="Times New Roman" w:hAnsi="Times New Roman"/>
                <w:sz w:val="24"/>
                <w:szCs w:val="24"/>
              </w:rPr>
              <w:t>10.00 – 17.00</w:t>
            </w:r>
          </w:p>
          <w:p w:rsidR="003D7E49" w:rsidRPr="00BB18D0" w:rsidRDefault="003D7E49" w:rsidP="00CB34C6">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CB34C6">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9367BD">
        <w:tc>
          <w:tcPr>
            <w:tcW w:w="567" w:type="dxa"/>
          </w:tcPr>
          <w:p w:rsidR="003D7E49" w:rsidRPr="00BB18D0" w:rsidRDefault="003D7E49" w:rsidP="00096B82">
            <w:pPr>
              <w:spacing w:after="0" w:line="240" w:lineRule="auto"/>
              <w:jc w:val="center"/>
              <w:rPr>
                <w:rFonts w:ascii="Times New Roman" w:hAnsi="Times New Roman"/>
                <w:sz w:val="24"/>
                <w:szCs w:val="24"/>
              </w:rPr>
            </w:pPr>
            <w:r>
              <w:rPr>
                <w:rFonts w:ascii="Times New Roman" w:hAnsi="Times New Roman"/>
                <w:sz w:val="24"/>
                <w:szCs w:val="24"/>
              </w:rPr>
              <w:t>1</w:t>
            </w:r>
            <w:r w:rsidRPr="00BB18D0">
              <w:rPr>
                <w:rFonts w:ascii="Times New Roman" w:hAnsi="Times New Roman"/>
                <w:sz w:val="24"/>
                <w:szCs w:val="24"/>
              </w:rPr>
              <w:t>6</w:t>
            </w:r>
          </w:p>
        </w:tc>
        <w:tc>
          <w:tcPr>
            <w:tcW w:w="1985" w:type="dxa"/>
          </w:tcPr>
          <w:p w:rsidR="003D7E49" w:rsidRPr="00BB18D0" w:rsidRDefault="003D7E49" w:rsidP="00096B82">
            <w:pPr>
              <w:spacing w:after="0" w:line="240" w:lineRule="auto"/>
              <w:jc w:val="center"/>
              <w:rPr>
                <w:rFonts w:ascii="Times New Roman" w:hAnsi="Times New Roman"/>
                <w:sz w:val="24"/>
                <w:szCs w:val="24"/>
              </w:rPr>
            </w:pPr>
            <w:r>
              <w:rPr>
                <w:rFonts w:ascii="Times New Roman" w:hAnsi="Times New Roman"/>
                <w:sz w:val="24"/>
                <w:szCs w:val="24"/>
              </w:rPr>
              <w:t>Доротовская сельская б-ка, ф</w:t>
            </w:r>
            <w:r w:rsidRPr="00BB18D0">
              <w:rPr>
                <w:rFonts w:ascii="Times New Roman" w:hAnsi="Times New Roman"/>
                <w:sz w:val="24"/>
                <w:szCs w:val="24"/>
              </w:rPr>
              <w:t>.17</w:t>
            </w:r>
          </w:p>
        </w:tc>
        <w:tc>
          <w:tcPr>
            <w:tcW w:w="2693" w:type="dxa"/>
          </w:tcPr>
          <w:p w:rsidR="003D7E49" w:rsidRDefault="003D7E49" w:rsidP="00096B82">
            <w:pPr>
              <w:spacing w:after="0" w:line="240" w:lineRule="auto"/>
              <w:jc w:val="center"/>
              <w:rPr>
                <w:rFonts w:ascii="Times New Roman" w:hAnsi="Times New Roman"/>
                <w:sz w:val="24"/>
                <w:szCs w:val="24"/>
              </w:rPr>
            </w:pPr>
            <w:r w:rsidRPr="00BB18D0">
              <w:rPr>
                <w:rFonts w:ascii="Times New Roman" w:hAnsi="Times New Roman"/>
                <w:sz w:val="24"/>
                <w:szCs w:val="24"/>
              </w:rPr>
              <w:t>216548 Рославльский</w:t>
            </w:r>
          </w:p>
          <w:p w:rsidR="003D7E49" w:rsidRPr="00BB18D0" w:rsidRDefault="003D7E49" w:rsidP="00096B82">
            <w:pPr>
              <w:spacing w:after="0" w:line="240" w:lineRule="auto"/>
              <w:jc w:val="center"/>
              <w:rPr>
                <w:rFonts w:ascii="Times New Roman" w:hAnsi="Times New Roman"/>
                <w:sz w:val="24"/>
                <w:szCs w:val="24"/>
              </w:rPr>
            </w:pPr>
            <w:r w:rsidRPr="00BB18D0">
              <w:rPr>
                <w:rFonts w:ascii="Times New Roman" w:hAnsi="Times New Roman"/>
                <w:sz w:val="24"/>
                <w:szCs w:val="24"/>
              </w:rPr>
              <w:t xml:space="preserve"> р-н, д. Доротовка</w:t>
            </w:r>
          </w:p>
        </w:tc>
        <w:tc>
          <w:tcPr>
            <w:tcW w:w="1276" w:type="dxa"/>
          </w:tcPr>
          <w:p w:rsidR="003D7E49" w:rsidRPr="00BB18D0" w:rsidRDefault="003D7E49" w:rsidP="00096B82">
            <w:pPr>
              <w:spacing w:after="0" w:line="240" w:lineRule="auto"/>
              <w:jc w:val="center"/>
              <w:rPr>
                <w:rFonts w:ascii="Times New Roman" w:hAnsi="Times New Roman"/>
                <w:sz w:val="24"/>
                <w:szCs w:val="24"/>
              </w:rPr>
            </w:pPr>
          </w:p>
        </w:tc>
        <w:tc>
          <w:tcPr>
            <w:tcW w:w="1559" w:type="dxa"/>
          </w:tcPr>
          <w:p w:rsidR="003D7E49" w:rsidRPr="00BB18D0" w:rsidRDefault="003D7E49" w:rsidP="00096B82">
            <w:pPr>
              <w:spacing w:after="0" w:line="240" w:lineRule="auto"/>
              <w:jc w:val="center"/>
              <w:rPr>
                <w:rFonts w:ascii="Times New Roman" w:hAnsi="Times New Roman"/>
                <w:sz w:val="24"/>
                <w:szCs w:val="24"/>
              </w:rPr>
            </w:pPr>
          </w:p>
        </w:tc>
        <w:tc>
          <w:tcPr>
            <w:tcW w:w="2835" w:type="dxa"/>
          </w:tcPr>
          <w:p w:rsidR="003D7E49" w:rsidRPr="00BB18D0" w:rsidRDefault="003D7E49" w:rsidP="00096B82">
            <w:pPr>
              <w:spacing w:after="0" w:line="240" w:lineRule="auto"/>
              <w:rPr>
                <w:rFonts w:ascii="Times New Roman" w:hAnsi="Times New Roman"/>
                <w:sz w:val="24"/>
                <w:szCs w:val="24"/>
              </w:rPr>
            </w:pPr>
            <w:r w:rsidRPr="00BB18D0">
              <w:rPr>
                <w:rFonts w:ascii="Times New Roman" w:hAnsi="Times New Roman"/>
                <w:sz w:val="24"/>
                <w:szCs w:val="24"/>
              </w:rPr>
              <w:t>12.00 – 15.00</w:t>
            </w:r>
          </w:p>
          <w:p w:rsidR="003D7E49" w:rsidRPr="00BB18D0" w:rsidRDefault="003D7E49" w:rsidP="00096B82">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096B82">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9367BD">
        <w:tc>
          <w:tcPr>
            <w:tcW w:w="567" w:type="dxa"/>
          </w:tcPr>
          <w:p w:rsidR="003D7E49" w:rsidRPr="00BB18D0" w:rsidRDefault="003D7E49" w:rsidP="00096B82">
            <w:pPr>
              <w:spacing w:after="0" w:line="240" w:lineRule="auto"/>
              <w:jc w:val="center"/>
              <w:rPr>
                <w:rFonts w:ascii="Times New Roman" w:hAnsi="Times New Roman"/>
                <w:sz w:val="24"/>
                <w:szCs w:val="24"/>
              </w:rPr>
            </w:pPr>
            <w:r>
              <w:rPr>
                <w:rFonts w:ascii="Times New Roman" w:hAnsi="Times New Roman"/>
                <w:sz w:val="24"/>
                <w:szCs w:val="24"/>
              </w:rPr>
              <w:t>1</w:t>
            </w:r>
            <w:r w:rsidRPr="00BB18D0">
              <w:rPr>
                <w:rFonts w:ascii="Times New Roman" w:hAnsi="Times New Roman"/>
                <w:sz w:val="24"/>
                <w:szCs w:val="24"/>
              </w:rPr>
              <w:t>7</w:t>
            </w:r>
          </w:p>
        </w:tc>
        <w:tc>
          <w:tcPr>
            <w:tcW w:w="1985" w:type="dxa"/>
          </w:tcPr>
          <w:p w:rsidR="003D7E49" w:rsidRPr="00BB18D0" w:rsidRDefault="003D7E49" w:rsidP="00096B82">
            <w:pPr>
              <w:spacing w:after="0" w:line="240" w:lineRule="auto"/>
              <w:jc w:val="center"/>
              <w:rPr>
                <w:rFonts w:ascii="Times New Roman" w:hAnsi="Times New Roman"/>
                <w:sz w:val="24"/>
                <w:szCs w:val="24"/>
              </w:rPr>
            </w:pPr>
            <w:r w:rsidRPr="00BB18D0">
              <w:rPr>
                <w:rFonts w:ascii="Times New Roman" w:hAnsi="Times New Roman"/>
                <w:sz w:val="24"/>
                <w:szCs w:val="24"/>
              </w:rPr>
              <w:t xml:space="preserve">Дубровская сельская б-ка, </w:t>
            </w:r>
          </w:p>
          <w:p w:rsidR="003D7E49" w:rsidRPr="00BB18D0" w:rsidRDefault="003D7E49" w:rsidP="00096B82">
            <w:pPr>
              <w:spacing w:after="0" w:line="240" w:lineRule="auto"/>
              <w:jc w:val="center"/>
              <w:rPr>
                <w:rFonts w:ascii="Times New Roman" w:hAnsi="Times New Roman"/>
                <w:sz w:val="24"/>
                <w:szCs w:val="24"/>
              </w:rPr>
            </w:pPr>
            <w:r w:rsidRPr="00BB18D0">
              <w:rPr>
                <w:rFonts w:ascii="Times New Roman" w:hAnsi="Times New Roman"/>
                <w:sz w:val="24"/>
                <w:szCs w:val="24"/>
              </w:rPr>
              <w:t>ф. 18</w:t>
            </w:r>
          </w:p>
        </w:tc>
        <w:tc>
          <w:tcPr>
            <w:tcW w:w="2693" w:type="dxa"/>
          </w:tcPr>
          <w:p w:rsidR="003D7E49" w:rsidRDefault="003D7E49" w:rsidP="00096B82">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216535 Рославльский </w:t>
            </w:r>
          </w:p>
          <w:p w:rsidR="003D7E49" w:rsidRPr="00BB18D0" w:rsidRDefault="003D7E49" w:rsidP="00096B82">
            <w:pPr>
              <w:spacing w:after="0" w:line="240" w:lineRule="auto"/>
              <w:jc w:val="center"/>
              <w:rPr>
                <w:rFonts w:ascii="Times New Roman" w:hAnsi="Times New Roman"/>
                <w:sz w:val="24"/>
                <w:szCs w:val="24"/>
              </w:rPr>
            </w:pPr>
            <w:r w:rsidRPr="00BB18D0">
              <w:rPr>
                <w:rFonts w:ascii="Times New Roman" w:hAnsi="Times New Roman"/>
                <w:sz w:val="24"/>
                <w:szCs w:val="24"/>
              </w:rPr>
              <w:t>р-н, д. Ивановское</w:t>
            </w:r>
          </w:p>
        </w:tc>
        <w:tc>
          <w:tcPr>
            <w:tcW w:w="1276" w:type="dxa"/>
          </w:tcPr>
          <w:p w:rsidR="003D7E49" w:rsidRPr="00BB18D0" w:rsidRDefault="003D7E49" w:rsidP="00096B82">
            <w:pPr>
              <w:spacing w:after="0" w:line="240" w:lineRule="auto"/>
              <w:jc w:val="center"/>
              <w:rPr>
                <w:rFonts w:ascii="Times New Roman" w:hAnsi="Times New Roman"/>
                <w:sz w:val="24"/>
                <w:szCs w:val="24"/>
              </w:rPr>
            </w:pPr>
          </w:p>
        </w:tc>
        <w:tc>
          <w:tcPr>
            <w:tcW w:w="1559" w:type="dxa"/>
          </w:tcPr>
          <w:p w:rsidR="003D7E49" w:rsidRPr="00BB18D0" w:rsidRDefault="003D7E49" w:rsidP="00096B82">
            <w:pPr>
              <w:spacing w:after="0" w:line="240" w:lineRule="auto"/>
              <w:jc w:val="center"/>
              <w:rPr>
                <w:rFonts w:ascii="Times New Roman" w:hAnsi="Times New Roman"/>
                <w:sz w:val="24"/>
                <w:szCs w:val="24"/>
              </w:rPr>
            </w:pPr>
          </w:p>
        </w:tc>
        <w:tc>
          <w:tcPr>
            <w:tcW w:w="2835" w:type="dxa"/>
          </w:tcPr>
          <w:p w:rsidR="003D7E49" w:rsidRPr="00BB18D0" w:rsidRDefault="003D7E49" w:rsidP="00096B82">
            <w:pPr>
              <w:spacing w:after="0" w:line="240" w:lineRule="auto"/>
              <w:rPr>
                <w:rFonts w:ascii="Times New Roman" w:hAnsi="Times New Roman"/>
                <w:sz w:val="24"/>
                <w:szCs w:val="24"/>
              </w:rPr>
            </w:pPr>
            <w:r w:rsidRPr="00BB18D0">
              <w:rPr>
                <w:rFonts w:ascii="Times New Roman" w:hAnsi="Times New Roman"/>
                <w:sz w:val="24"/>
                <w:szCs w:val="24"/>
              </w:rPr>
              <w:t>09.00 – 17.00</w:t>
            </w:r>
          </w:p>
          <w:p w:rsidR="003D7E49" w:rsidRPr="00BB18D0" w:rsidRDefault="003D7E49" w:rsidP="00096B82">
            <w:pPr>
              <w:spacing w:after="0" w:line="240" w:lineRule="auto"/>
              <w:rPr>
                <w:rFonts w:ascii="Times New Roman" w:hAnsi="Times New Roman"/>
                <w:sz w:val="24"/>
                <w:szCs w:val="24"/>
              </w:rPr>
            </w:pPr>
            <w:r w:rsidRPr="00BB18D0">
              <w:rPr>
                <w:rFonts w:ascii="Times New Roman" w:hAnsi="Times New Roman"/>
                <w:sz w:val="24"/>
                <w:szCs w:val="24"/>
              </w:rPr>
              <w:t>выходной – пятница</w:t>
            </w:r>
          </w:p>
          <w:p w:rsidR="003D7E49" w:rsidRPr="00BB18D0" w:rsidRDefault="003D7E49" w:rsidP="00096B82">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9367BD">
        <w:tc>
          <w:tcPr>
            <w:tcW w:w="567" w:type="dxa"/>
          </w:tcPr>
          <w:p w:rsidR="003D7E49" w:rsidRPr="00BB18D0" w:rsidRDefault="003D7E49" w:rsidP="00096B82">
            <w:pPr>
              <w:spacing w:after="0" w:line="240" w:lineRule="auto"/>
              <w:jc w:val="center"/>
              <w:rPr>
                <w:rFonts w:ascii="Times New Roman" w:hAnsi="Times New Roman"/>
                <w:sz w:val="24"/>
                <w:szCs w:val="24"/>
              </w:rPr>
            </w:pPr>
            <w:r>
              <w:rPr>
                <w:rFonts w:ascii="Times New Roman" w:hAnsi="Times New Roman"/>
                <w:sz w:val="24"/>
                <w:szCs w:val="24"/>
              </w:rPr>
              <w:t>1</w:t>
            </w:r>
            <w:r w:rsidRPr="00BB18D0">
              <w:rPr>
                <w:rFonts w:ascii="Times New Roman" w:hAnsi="Times New Roman"/>
                <w:sz w:val="24"/>
                <w:szCs w:val="24"/>
              </w:rPr>
              <w:t>8</w:t>
            </w:r>
          </w:p>
        </w:tc>
        <w:tc>
          <w:tcPr>
            <w:tcW w:w="1985" w:type="dxa"/>
          </w:tcPr>
          <w:p w:rsidR="003D7E49" w:rsidRPr="00BB18D0" w:rsidRDefault="003D7E49" w:rsidP="00096B82">
            <w:pPr>
              <w:spacing w:after="0" w:line="240" w:lineRule="auto"/>
              <w:jc w:val="center"/>
              <w:rPr>
                <w:rFonts w:ascii="Times New Roman" w:hAnsi="Times New Roman"/>
                <w:sz w:val="24"/>
                <w:szCs w:val="24"/>
              </w:rPr>
            </w:pPr>
            <w:r w:rsidRPr="00BB18D0">
              <w:rPr>
                <w:rFonts w:ascii="Times New Roman" w:hAnsi="Times New Roman"/>
                <w:sz w:val="24"/>
                <w:szCs w:val="24"/>
              </w:rPr>
              <w:t>Епишевская сельская б-ка,</w:t>
            </w:r>
          </w:p>
          <w:p w:rsidR="003D7E49" w:rsidRPr="00BB18D0" w:rsidRDefault="003D7E49" w:rsidP="00096B82">
            <w:pPr>
              <w:spacing w:after="0" w:line="240" w:lineRule="auto"/>
              <w:jc w:val="center"/>
              <w:rPr>
                <w:rFonts w:ascii="Times New Roman" w:hAnsi="Times New Roman"/>
                <w:sz w:val="24"/>
                <w:szCs w:val="24"/>
              </w:rPr>
            </w:pPr>
            <w:r w:rsidRPr="00BB18D0">
              <w:rPr>
                <w:rFonts w:ascii="Times New Roman" w:hAnsi="Times New Roman"/>
                <w:sz w:val="24"/>
                <w:szCs w:val="24"/>
              </w:rPr>
              <w:t>ф.19</w:t>
            </w:r>
          </w:p>
        </w:tc>
        <w:tc>
          <w:tcPr>
            <w:tcW w:w="2693" w:type="dxa"/>
          </w:tcPr>
          <w:p w:rsidR="003D7E49" w:rsidRDefault="003D7E49" w:rsidP="00096B82">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216513Рославльский </w:t>
            </w:r>
          </w:p>
          <w:p w:rsidR="003D7E49" w:rsidRPr="00BB18D0" w:rsidRDefault="003D7E49" w:rsidP="00096B82">
            <w:pPr>
              <w:spacing w:after="0" w:line="240" w:lineRule="auto"/>
              <w:jc w:val="center"/>
              <w:rPr>
                <w:rFonts w:ascii="Times New Roman" w:hAnsi="Times New Roman"/>
                <w:sz w:val="24"/>
                <w:szCs w:val="24"/>
              </w:rPr>
            </w:pPr>
            <w:r w:rsidRPr="00BB18D0">
              <w:rPr>
                <w:rFonts w:ascii="Times New Roman" w:hAnsi="Times New Roman"/>
                <w:sz w:val="24"/>
                <w:szCs w:val="24"/>
              </w:rPr>
              <w:t>р-н, д. Епишево</w:t>
            </w:r>
          </w:p>
        </w:tc>
        <w:tc>
          <w:tcPr>
            <w:tcW w:w="1276" w:type="dxa"/>
          </w:tcPr>
          <w:p w:rsidR="003D7E49" w:rsidRPr="00BB18D0" w:rsidRDefault="003D7E49" w:rsidP="00096B82">
            <w:pPr>
              <w:spacing w:after="0" w:line="240" w:lineRule="auto"/>
              <w:jc w:val="center"/>
              <w:rPr>
                <w:rFonts w:ascii="Times New Roman" w:hAnsi="Times New Roman"/>
                <w:sz w:val="24"/>
                <w:szCs w:val="24"/>
              </w:rPr>
            </w:pPr>
          </w:p>
        </w:tc>
        <w:tc>
          <w:tcPr>
            <w:tcW w:w="1559" w:type="dxa"/>
          </w:tcPr>
          <w:p w:rsidR="003D7E49" w:rsidRPr="00BB18D0" w:rsidRDefault="003D7E49" w:rsidP="00096B82">
            <w:pPr>
              <w:spacing w:after="0" w:line="240" w:lineRule="auto"/>
              <w:jc w:val="center"/>
              <w:rPr>
                <w:rFonts w:ascii="Times New Roman" w:hAnsi="Times New Roman"/>
                <w:sz w:val="24"/>
                <w:szCs w:val="24"/>
              </w:rPr>
            </w:pPr>
          </w:p>
        </w:tc>
        <w:tc>
          <w:tcPr>
            <w:tcW w:w="2835" w:type="dxa"/>
          </w:tcPr>
          <w:p w:rsidR="003D7E49" w:rsidRPr="00BB18D0" w:rsidRDefault="003D7E49" w:rsidP="00096B82">
            <w:pPr>
              <w:spacing w:after="0" w:line="240" w:lineRule="auto"/>
              <w:rPr>
                <w:rFonts w:ascii="Times New Roman" w:hAnsi="Times New Roman"/>
                <w:sz w:val="24"/>
                <w:szCs w:val="24"/>
              </w:rPr>
            </w:pPr>
            <w:r w:rsidRPr="00BB18D0">
              <w:rPr>
                <w:rFonts w:ascii="Times New Roman" w:hAnsi="Times New Roman"/>
                <w:sz w:val="24"/>
                <w:szCs w:val="24"/>
              </w:rPr>
              <w:t>11.00 – 17.00</w:t>
            </w:r>
          </w:p>
          <w:p w:rsidR="003D7E49" w:rsidRPr="00BB18D0" w:rsidRDefault="003D7E49" w:rsidP="00096B82">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096B82">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9367BD">
        <w:tc>
          <w:tcPr>
            <w:tcW w:w="567" w:type="dxa"/>
          </w:tcPr>
          <w:p w:rsidR="003D7E49" w:rsidRPr="00BB18D0"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19</w:t>
            </w:r>
          </w:p>
        </w:tc>
        <w:tc>
          <w:tcPr>
            <w:tcW w:w="1985" w:type="dxa"/>
          </w:tcPr>
          <w:p w:rsidR="003D7E49"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 xml:space="preserve">Жарынская сельская б-ка, </w:t>
            </w:r>
          </w:p>
          <w:p w:rsidR="003D7E49" w:rsidRPr="00BB18D0"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ф. 20</w:t>
            </w:r>
          </w:p>
        </w:tc>
        <w:tc>
          <w:tcPr>
            <w:tcW w:w="2693" w:type="dxa"/>
          </w:tcPr>
          <w:p w:rsidR="003D7E49"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216564 Рославльский </w:t>
            </w:r>
          </w:p>
          <w:p w:rsidR="003D7E49" w:rsidRPr="00BB18D0"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р-н, д. Жарынь</w:t>
            </w:r>
          </w:p>
        </w:tc>
        <w:tc>
          <w:tcPr>
            <w:tcW w:w="1276" w:type="dxa"/>
          </w:tcPr>
          <w:p w:rsidR="003D7E49" w:rsidRPr="00BB18D0" w:rsidRDefault="003D7E49" w:rsidP="006402E7">
            <w:pPr>
              <w:spacing w:after="0" w:line="240" w:lineRule="auto"/>
              <w:jc w:val="center"/>
              <w:rPr>
                <w:rFonts w:ascii="Times New Roman" w:hAnsi="Times New Roman"/>
                <w:sz w:val="24"/>
                <w:szCs w:val="24"/>
              </w:rPr>
            </w:pPr>
          </w:p>
        </w:tc>
        <w:tc>
          <w:tcPr>
            <w:tcW w:w="1559" w:type="dxa"/>
          </w:tcPr>
          <w:p w:rsidR="003D7E49" w:rsidRPr="00BB18D0" w:rsidRDefault="003D7E49" w:rsidP="006402E7">
            <w:pPr>
              <w:spacing w:after="0" w:line="240" w:lineRule="auto"/>
              <w:jc w:val="center"/>
              <w:rPr>
                <w:rFonts w:ascii="Times New Roman" w:hAnsi="Times New Roman"/>
                <w:sz w:val="24"/>
                <w:szCs w:val="24"/>
              </w:rPr>
            </w:pPr>
          </w:p>
        </w:tc>
        <w:tc>
          <w:tcPr>
            <w:tcW w:w="2835" w:type="dxa"/>
          </w:tcPr>
          <w:p w:rsidR="003D7E49" w:rsidRPr="00BB18D0" w:rsidRDefault="003D7E49" w:rsidP="006402E7">
            <w:pPr>
              <w:spacing w:after="0" w:line="240" w:lineRule="auto"/>
              <w:rPr>
                <w:rFonts w:ascii="Times New Roman" w:hAnsi="Times New Roman"/>
                <w:sz w:val="24"/>
                <w:szCs w:val="24"/>
              </w:rPr>
            </w:pPr>
            <w:r w:rsidRPr="00BB18D0">
              <w:rPr>
                <w:rFonts w:ascii="Times New Roman" w:hAnsi="Times New Roman"/>
                <w:sz w:val="24"/>
                <w:szCs w:val="24"/>
              </w:rPr>
              <w:t>11.00 – 17.00</w:t>
            </w:r>
          </w:p>
          <w:p w:rsidR="003D7E49" w:rsidRPr="00BB18D0" w:rsidRDefault="003D7E49" w:rsidP="006402E7">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6402E7">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9367BD">
        <w:tc>
          <w:tcPr>
            <w:tcW w:w="567" w:type="dxa"/>
          </w:tcPr>
          <w:p w:rsidR="003D7E49" w:rsidRPr="00BB18D0"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20</w:t>
            </w:r>
          </w:p>
        </w:tc>
        <w:tc>
          <w:tcPr>
            <w:tcW w:w="1985" w:type="dxa"/>
          </w:tcPr>
          <w:p w:rsidR="003D7E49" w:rsidRPr="00BB18D0"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Кирилловская сельская  б-ка,</w:t>
            </w:r>
          </w:p>
          <w:p w:rsidR="003D7E49" w:rsidRPr="00BB18D0"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ф.21</w:t>
            </w:r>
          </w:p>
        </w:tc>
        <w:tc>
          <w:tcPr>
            <w:tcW w:w="2693" w:type="dxa"/>
          </w:tcPr>
          <w:p w:rsidR="003D7E49"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216520 Рославльский </w:t>
            </w:r>
          </w:p>
          <w:p w:rsidR="003D7E49" w:rsidRPr="00BB18D0"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р-н, д. М.Кириллы</w:t>
            </w:r>
          </w:p>
        </w:tc>
        <w:tc>
          <w:tcPr>
            <w:tcW w:w="1276" w:type="dxa"/>
          </w:tcPr>
          <w:p w:rsidR="003D7E49" w:rsidRPr="00BB18D0" w:rsidRDefault="003D7E49" w:rsidP="006402E7">
            <w:pPr>
              <w:spacing w:after="0" w:line="240" w:lineRule="auto"/>
              <w:jc w:val="center"/>
              <w:rPr>
                <w:rFonts w:ascii="Times New Roman" w:hAnsi="Times New Roman"/>
                <w:sz w:val="24"/>
                <w:szCs w:val="24"/>
              </w:rPr>
            </w:pPr>
          </w:p>
        </w:tc>
        <w:tc>
          <w:tcPr>
            <w:tcW w:w="1559" w:type="dxa"/>
          </w:tcPr>
          <w:p w:rsidR="003D7E49" w:rsidRPr="00BB18D0" w:rsidRDefault="003D7E49" w:rsidP="006402E7">
            <w:pPr>
              <w:spacing w:after="0" w:line="240" w:lineRule="auto"/>
              <w:jc w:val="center"/>
              <w:rPr>
                <w:rFonts w:ascii="Times New Roman" w:hAnsi="Times New Roman"/>
                <w:sz w:val="24"/>
                <w:szCs w:val="24"/>
              </w:rPr>
            </w:pPr>
          </w:p>
        </w:tc>
        <w:tc>
          <w:tcPr>
            <w:tcW w:w="2835" w:type="dxa"/>
          </w:tcPr>
          <w:p w:rsidR="003D7E49" w:rsidRPr="00BB18D0" w:rsidRDefault="003D7E49" w:rsidP="006402E7">
            <w:pPr>
              <w:spacing w:after="0" w:line="240" w:lineRule="auto"/>
              <w:rPr>
                <w:rFonts w:ascii="Times New Roman" w:hAnsi="Times New Roman"/>
                <w:sz w:val="24"/>
                <w:szCs w:val="24"/>
              </w:rPr>
            </w:pPr>
            <w:r w:rsidRPr="00BB18D0">
              <w:rPr>
                <w:rFonts w:ascii="Times New Roman" w:hAnsi="Times New Roman"/>
                <w:sz w:val="24"/>
                <w:szCs w:val="24"/>
              </w:rPr>
              <w:t>11.00 – 17.00</w:t>
            </w:r>
          </w:p>
          <w:p w:rsidR="003D7E49" w:rsidRPr="00BB18D0" w:rsidRDefault="003D7E49" w:rsidP="006402E7">
            <w:pPr>
              <w:spacing w:after="0" w:line="240" w:lineRule="auto"/>
              <w:rPr>
                <w:rFonts w:ascii="Times New Roman" w:hAnsi="Times New Roman"/>
                <w:sz w:val="24"/>
                <w:szCs w:val="24"/>
              </w:rPr>
            </w:pPr>
            <w:r w:rsidRPr="00BB18D0">
              <w:rPr>
                <w:rFonts w:ascii="Times New Roman" w:hAnsi="Times New Roman"/>
                <w:sz w:val="24"/>
                <w:szCs w:val="24"/>
              </w:rPr>
              <w:t>выходной – пятница</w:t>
            </w:r>
          </w:p>
          <w:p w:rsidR="003D7E49" w:rsidRPr="00BB18D0" w:rsidRDefault="003D7E49" w:rsidP="006402E7">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9367BD">
        <w:tc>
          <w:tcPr>
            <w:tcW w:w="567" w:type="dxa"/>
          </w:tcPr>
          <w:p w:rsidR="003D7E49" w:rsidRPr="00BB18D0"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21</w:t>
            </w:r>
          </w:p>
        </w:tc>
        <w:tc>
          <w:tcPr>
            <w:tcW w:w="1985" w:type="dxa"/>
          </w:tcPr>
          <w:p w:rsidR="003D7E49" w:rsidRPr="00BB18D0"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Козловская сельская б-ка,</w:t>
            </w:r>
          </w:p>
          <w:p w:rsidR="003D7E49" w:rsidRPr="00BB18D0"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ф.22</w:t>
            </w:r>
          </w:p>
        </w:tc>
        <w:tc>
          <w:tcPr>
            <w:tcW w:w="2693" w:type="dxa"/>
          </w:tcPr>
          <w:p w:rsidR="003D7E49"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216527 Рославльский </w:t>
            </w:r>
          </w:p>
          <w:p w:rsidR="003D7E49" w:rsidRPr="00BB18D0"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р-н, д. Павловка</w:t>
            </w:r>
          </w:p>
        </w:tc>
        <w:tc>
          <w:tcPr>
            <w:tcW w:w="1276" w:type="dxa"/>
          </w:tcPr>
          <w:p w:rsidR="003D7E49" w:rsidRPr="00BB18D0"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5-89-55</w:t>
            </w:r>
          </w:p>
        </w:tc>
        <w:tc>
          <w:tcPr>
            <w:tcW w:w="1559" w:type="dxa"/>
          </w:tcPr>
          <w:p w:rsidR="003D7E49" w:rsidRPr="00BB18D0" w:rsidRDefault="003D7E49" w:rsidP="006402E7">
            <w:pPr>
              <w:spacing w:after="0" w:line="240" w:lineRule="auto"/>
              <w:rPr>
                <w:rFonts w:ascii="Times New Roman" w:hAnsi="Times New Roman"/>
                <w:sz w:val="24"/>
                <w:szCs w:val="24"/>
                <w:lang w:val="en-US"/>
              </w:rPr>
            </w:pPr>
            <w:r w:rsidRPr="00BB18D0">
              <w:rPr>
                <w:rFonts w:ascii="Times New Roman" w:hAnsi="Times New Roman"/>
                <w:sz w:val="24"/>
                <w:szCs w:val="24"/>
                <w:lang w:val="en-US"/>
              </w:rPr>
              <w:t>libkozll@admin,sml</w:t>
            </w:r>
          </w:p>
          <w:p w:rsidR="003D7E49" w:rsidRPr="00BB18D0" w:rsidRDefault="003D7E49" w:rsidP="006402E7">
            <w:pPr>
              <w:pStyle w:val="a6"/>
              <w:jc w:val="both"/>
              <w:rPr>
                <w:sz w:val="24"/>
                <w:szCs w:val="24"/>
              </w:rPr>
            </w:pPr>
          </w:p>
        </w:tc>
        <w:tc>
          <w:tcPr>
            <w:tcW w:w="2835" w:type="dxa"/>
          </w:tcPr>
          <w:p w:rsidR="003D7E49" w:rsidRPr="00BB18D0" w:rsidRDefault="003D7E49" w:rsidP="006402E7">
            <w:pPr>
              <w:spacing w:after="0" w:line="240" w:lineRule="auto"/>
              <w:rPr>
                <w:rFonts w:ascii="Times New Roman" w:hAnsi="Times New Roman"/>
                <w:sz w:val="24"/>
                <w:szCs w:val="24"/>
              </w:rPr>
            </w:pPr>
            <w:r w:rsidRPr="00BB18D0">
              <w:rPr>
                <w:rFonts w:ascii="Times New Roman" w:hAnsi="Times New Roman"/>
                <w:sz w:val="24"/>
                <w:szCs w:val="24"/>
              </w:rPr>
              <w:t>11.00 – 17.00</w:t>
            </w:r>
          </w:p>
          <w:p w:rsidR="003D7E49" w:rsidRPr="00BB18D0" w:rsidRDefault="003D7E49" w:rsidP="006402E7">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6402E7">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9367BD">
        <w:tc>
          <w:tcPr>
            <w:tcW w:w="567" w:type="dxa"/>
          </w:tcPr>
          <w:p w:rsidR="003D7E49" w:rsidRPr="00BB18D0"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22</w:t>
            </w:r>
          </w:p>
        </w:tc>
        <w:tc>
          <w:tcPr>
            <w:tcW w:w="1985" w:type="dxa"/>
          </w:tcPr>
          <w:p w:rsidR="003D7E49" w:rsidRPr="00BB18D0"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 xml:space="preserve">Костыревская сельская </w:t>
            </w:r>
            <w:r>
              <w:rPr>
                <w:rFonts w:ascii="Times New Roman" w:hAnsi="Times New Roman"/>
                <w:sz w:val="24"/>
                <w:szCs w:val="24"/>
              </w:rPr>
              <w:t xml:space="preserve"> б-ка,</w:t>
            </w:r>
          </w:p>
          <w:p w:rsidR="003D7E49" w:rsidRPr="00BB18D0"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ф.23</w:t>
            </w:r>
          </w:p>
        </w:tc>
        <w:tc>
          <w:tcPr>
            <w:tcW w:w="2693" w:type="dxa"/>
          </w:tcPr>
          <w:p w:rsidR="003D7E49"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216522 Рославльский </w:t>
            </w:r>
          </w:p>
          <w:p w:rsidR="003D7E49" w:rsidRPr="00BB18D0" w:rsidRDefault="003D7E49" w:rsidP="006402E7">
            <w:pPr>
              <w:spacing w:after="0" w:line="240" w:lineRule="auto"/>
              <w:jc w:val="center"/>
              <w:rPr>
                <w:rFonts w:ascii="Times New Roman" w:hAnsi="Times New Roman"/>
                <w:sz w:val="24"/>
                <w:szCs w:val="24"/>
              </w:rPr>
            </w:pPr>
            <w:r w:rsidRPr="00BB18D0">
              <w:rPr>
                <w:rFonts w:ascii="Times New Roman" w:hAnsi="Times New Roman"/>
                <w:sz w:val="24"/>
                <w:szCs w:val="24"/>
              </w:rPr>
              <w:t>р-н, д. Костыри</w:t>
            </w:r>
          </w:p>
        </w:tc>
        <w:tc>
          <w:tcPr>
            <w:tcW w:w="1276" w:type="dxa"/>
          </w:tcPr>
          <w:p w:rsidR="003D7E49" w:rsidRPr="00BB18D0" w:rsidRDefault="003D7E49" w:rsidP="006402E7">
            <w:pPr>
              <w:spacing w:after="0" w:line="240" w:lineRule="auto"/>
              <w:jc w:val="center"/>
              <w:rPr>
                <w:rFonts w:ascii="Times New Roman" w:hAnsi="Times New Roman"/>
                <w:sz w:val="24"/>
                <w:szCs w:val="24"/>
              </w:rPr>
            </w:pPr>
          </w:p>
        </w:tc>
        <w:tc>
          <w:tcPr>
            <w:tcW w:w="1559" w:type="dxa"/>
          </w:tcPr>
          <w:p w:rsidR="003D7E49" w:rsidRPr="00BB18D0" w:rsidRDefault="003D7E49" w:rsidP="006402E7">
            <w:pPr>
              <w:spacing w:after="0" w:line="240" w:lineRule="auto"/>
              <w:jc w:val="center"/>
              <w:rPr>
                <w:rFonts w:ascii="Times New Roman" w:hAnsi="Times New Roman"/>
                <w:sz w:val="24"/>
                <w:szCs w:val="24"/>
              </w:rPr>
            </w:pPr>
          </w:p>
        </w:tc>
        <w:tc>
          <w:tcPr>
            <w:tcW w:w="2835" w:type="dxa"/>
          </w:tcPr>
          <w:p w:rsidR="003D7E49" w:rsidRPr="00BB18D0" w:rsidRDefault="003D7E49" w:rsidP="006402E7">
            <w:pPr>
              <w:spacing w:after="0" w:line="240" w:lineRule="auto"/>
              <w:rPr>
                <w:rFonts w:ascii="Times New Roman" w:hAnsi="Times New Roman"/>
                <w:sz w:val="24"/>
                <w:szCs w:val="24"/>
              </w:rPr>
            </w:pPr>
            <w:r w:rsidRPr="00BB18D0">
              <w:rPr>
                <w:rFonts w:ascii="Times New Roman" w:hAnsi="Times New Roman"/>
                <w:sz w:val="24"/>
                <w:szCs w:val="24"/>
              </w:rPr>
              <w:t>11.00 – 17.00</w:t>
            </w:r>
          </w:p>
          <w:p w:rsidR="003D7E49" w:rsidRPr="00BB18D0" w:rsidRDefault="003D7E49" w:rsidP="006402E7">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6402E7">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9367BD">
        <w:tc>
          <w:tcPr>
            <w:tcW w:w="567" w:type="dxa"/>
          </w:tcPr>
          <w:p w:rsidR="003D7E49" w:rsidRPr="00BB18D0" w:rsidRDefault="003D7E49" w:rsidP="00F663BB">
            <w:pPr>
              <w:spacing w:after="0" w:line="240" w:lineRule="auto"/>
              <w:jc w:val="center"/>
              <w:rPr>
                <w:rFonts w:ascii="Times New Roman" w:hAnsi="Times New Roman"/>
                <w:sz w:val="24"/>
                <w:szCs w:val="24"/>
              </w:rPr>
            </w:pPr>
            <w:r w:rsidRPr="00BB18D0">
              <w:rPr>
                <w:rFonts w:ascii="Times New Roman" w:hAnsi="Times New Roman"/>
                <w:sz w:val="24"/>
                <w:szCs w:val="24"/>
              </w:rPr>
              <w:t>23</w:t>
            </w:r>
          </w:p>
        </w:tc>
        <w:tc>
          <w:tcPr>
            <w:tcW w:w="1985" w:type="dxa"/>
          </w:tcPr>
          <w:p w:rsidR="003D7E49" w:rsidRPr="00BB18D0" w:rsidRDefault="003D7E49" w:rsidP="00F663BB">
            <w:pPr>
              <w:spacing w:after="0" w:line="240" w:lineRule="auto"/>
              <w:jc w:val="center"/>
              <w:rPr>
                <w:rFonts w:ascii="Times New Roman" w:hAnsi="Times New Roman"/>
                <w:sz w:val="24"/>
                <w:szCs w:val="24"/>
              </w:rPr>
            </w:pPr>
            <w:r w:rsidRPr="00BB18D0">
              <w:rPr>
                <w:rFonts w:ascii="Times New Roman" w:hAnsi="Times New Roman"/>
                <w:sz w:val="24"/>
                <w:szCs w:val="24"/>
              </w:rPr>
              <w:t>Кохановская сельская б-ка, ф.24</w:t>
            </w:r>
          </w:p>
        </w:tc>
        <w:tc>
          <w:tcPr>
            <w:tcW w:w="2693" w:type="dxa"/>
          </w:tcPr>
          <w:p w:rsidR="003D7E49" w:rsidRPr="00BB18D0" w:rsidRDefault="003D7E49" w:rsidP="00F663BB">
            <w:pPr>
              <w:spacing w:after="0" w:line="240" w:lineRule="auto"/>
              <w:jc w:val="center"/>
              <w:rPr>
                <w:rFonts w:ascii="Times New Roman" w:hAnsi="Times New Roman"/>
                <w:sz w:val="24"/>
                <w:szCs w:val="24"/>
              </w:rPr>
            </w:pPr>
            <w:r w:rsidRPr="00BB18D0">
              <w:rPr>
                <w:rFonts w:ascii="Times New Roman" w:hAnsi="Times New Roman"/>
                <w:sz w:val="24"/>
                <w:szCs w:val="24"/>
              </w:rPr>
              <w:t>216544 Рославльский</w:t>
            </w:r>
          </w:p>
          <w:p w:rsidR="003D7E49" w:rsidRPr="00BB18D0" w:rsidRDefault="003D7E49" w:rsidP="00F663BB">
            <w:pPr>
              <w:spacing w:after="0" w:line="240" w:lineRule="auto"/>
              <w:jc w:val="center"/>
              <w:rPr>
                <w:rFonts w:ascii="Times New Roman" w:hAnsi="Times New Roman"/>
                <w:sz w:val="24"/>
                <w:szCs w:val="24"/>
              </w:rPr>
            </w:pPr>
            <w:r w:rsidRPr="00BB18D0">
              <w:rPr>
                <w:rFonts w:ascii="Times New Roman" w:hAnsi="Times New Roman"/>
                <w:sz w:val="24"/>
                <w:szCs w:val="24"/>
              </w:rPr>
              <w:t xml:space="preserve"> р-н д. Коханы</w:t>
            </w:r>
          </w:p>
        </w:tc>
        <w:tc>
          <w:tcPr>
            <w:tcW w:w="1276" w:type="dxa"/>
          </w:tcPr>
          <w:p w:rsidR="003D7E49" w:rsidRPr="00BB18D0" w:rsidRDefault="003D7E49" w:rsidP="00F663BB">
            <w:pPr>
              <w:spacing w:after="0" w:line="240" w:lineRule="auto"/>
              <w:jc w:val="center"/>
              <w:rPr>
                <w:rFonts w:ascii="Times New Roman" w:hAnsi="Times New Roman"/>
                <w:sz w:val="24"/>
                <w:szCs w:val="24"/>
              </w:rPr>
            </w:pPr>
          </w:p>
        </w:tc>
        <w:tc>
          <w:tcPr>
            <w:tcW w:w="1559" w:type="dxa"/>
          </w:tcPr>
          <w:p w:rsidR="003D7E49" w:rsidRPr="00BB18D0" w:rsidRDefault="003D7E49" w:rsidP="00F663BB">
            <w:pPr>
              <w:spacing w:after="0" w:line="240" w:lineRule="auto"/>
              <w:jc w:val="center"/>
              <w:rPr>
                <w:rFonts w:ascii="Times New Roman" w:hAnsi="Times New Roman"/>
                <w:sz w:val="24"/>
                <w:szCs w:val="24"/>
              </w:rPr>
            </w:pPr>
          </w:p>
        </w:tc>
        <w:tc>
          <w:tcPr>
            <w:tcW w:w="2835" w:type="dxa"/>
          </w:tcPr>
          <w:p w:rsidR="003D7E49" w:rsidRPr="00BB18D0" w:rsidRDefault="003D7E49" w:rsidP="00F663BB">
            <w:pPr>
              <w:spacing w:after="0" w:line="240" w:lineRule="auto"/>
              <w:rPr>
                <w:rFonts w:ascii="Times New Roman" w:hAnsi="Times New Roman"/>
                <w:sz w:val="24"/>
                <w:szCs w:val="24"/>
              </w:rPr>
            </w:pPr>
            <w:r w:rsidRPr="00BB18D0">
              <w:rPr>
                <w:rFonts w:ascii="Times New Roman" w:hAnsi="Times New Roman"/>
                <w:sz w:val="24"/>
                <w:szCs w:val="24"/>
              </w:rPr>
              <w:t>11.00 – 14.00</w:t>
            </w:r>
          </w:p>
          <w:p w:rsidR="003D7E49" w:rsidRPr="00BB18D0" w:rsidRDefault="003D7E49" w:rsidP="00F663BB">
            <w:pPr>
              <w:spacing w:after="0" w:line="240" w:lineRule="auto"/>
              <w:rPr>
                <w:rFonts w:ascii="Times New Roman" w:hAnsi="Times New Roman"/>
                <w:sz w:val="24"/>
                <w:szCs w:val="24"/>
              </w:rPr>
            </w:pPr>
            <w:r w:rsidRPr="00BB18D0">
              <w:rPr>
                <w:rFonts w:ascii="Times New Roman" w:hAnsi="Times New Roman"/>
                <w:sz w:val="24"/>
                <w:szCs w:val="24"/>
              </w:rPr>
              <w:t>выходной – пятница</w:t>
            </w:r>
          </w:p>
          <w:p w:rsidR="003D7E49" w:rsidRPr="00BB18D0" w:rsidRDefault="003D7E49" w:rsidP="00F663BB">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bl>
    <w:p w:rsidR="007E4610" w:rsidRDefault="007E4610" w:rsidP="00BB18D0">
      <w:pPr>
        <w:spacing w:after="0" w:line="240" w:lineRule="auto"/>
        <w:rPr>
          <w:rFonts w:ascii="Times New Roman" w:hAnsi="Times New Roman"/>
          <w:sz w:val="24"/>
          <w:szCs w:val="24"/>
        </w:rPr>
      </w:pPr>
    </w:p>
    <w:p w:rsidR="007E4610" w:rsidRDefault="007E4610" w:rsidP="00BB18D0">
      <w:pPr>
        <w:spacing w:after="0" w:line="240" w:lineRule="auto"/>
        <w:rPr>
          <w:rFonts w:ascii="Times New Roman" w:hAnsi="Times New Roman"/>
          <w:sz w:val="24"/>
          <w:szCs w:val="24"/>
        </w:rPr>
      </w:pPr>
    </w:p>
    <w:p w:rsidR="009367BD" w:rsidRDefault="009367BD" w:rsidP="00BB18D0">
      <w:pPr>
        <w:spacing w:after="0" w:line="240" w:lineRule="auto"/>
        <w:rPr>
          <w:rFonts w:ascii="Times New Roman" w:hAnsi="Times New Roman"/>
          <w:sz w:val="24"/>
          <w:szCs w:val="24"/>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2693"/>
        <w:gridCol w:w="1276"/>
        <w:gridCol w:w="1701"/>
        <w:gridCol w:w="2693"/>
      </w:tblGrid>
      <w:tr w:rsidR="003D7E49" w:rsidRPr="00BB18D0" w:rsidTr="00542B14">
        <w:tc>
          <w:tcPr>
            <w:tcW w:w="567" w:type="dxa"/>
          </w:tcPr>
          <w:p w:rsidR="003D7E49" w:rsidRPr="00BB18D0"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24</w:t>
            </w:r>
          </w:p>
        </w:tc>
        <w:tc>
          <w:tcPr>
            <w:tcW w:w="1985" w:type="dxa"/>
          </w:tcPr>
          <w:p w:rsidR="003D7E49" w:rsidRPr="00BB18D0"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Крапивенская сельская</w:t>
            </w:r>
            <w:r>
              <w:rPr>
                <w:rFonts w:ascii="Times New Roman" w:hAnsi="Times New Roman"/>
                <w:sz w:val="24"/>
                <w:szCs w:val="24"/>
              </w:rPr>
              <w:t xml:space="preserve"> б-ка,</w:t>
            </w:r>
          </w:p>
          <w:p w:rsidR="003D7E49" w:rsidRPr="00BB18D0" w:rsidRDefault="003D7E49" w:rsidP="004F7ACA">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B18D0">
              <w:rPr>
                <w:rFonts w:ascii="Times New Roman" w:hAnsi="Times New Roman"/>
                <w:sz w:val="24"/>
                <w:szCs w:val="24"/>
              </w:rPr>
              <w:t>ф.25</w:t>
            </w:r>
          </w:p>
        </w:tc>
        <w:tc>
          <w:tcPr>
            <w:tcW w:w="2693" w:type="dxa"/>
          </w:tcPr>
          <w:p w:rsidR="003D7E49"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216543 Рославльский </w:t>
            </w:r>
          </w:p>
          <w:p w:rsidR="003D7E49" w:rsidRPr="00BB18D0"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р-н, д. Крапивна</w:t>
            </w:r>
          </w:p>
        </w:tc>
        <w:tc>
          <w:tcPr>
            <w:tcW w:w="1276" w:type="dxa"/>
          </w:tcPr>
          <w:p w:rsidR="003D7E49" w:rsidRPr="00BB18D0" w:rsidRDefault="003D7E49" w:rsidP="004F7ACA">
            <w:pPr>
              <w:spacing w:after="0" w:line="240" w:lineRule="auto"/>
              <w:jc w:val="center"/>
              <w:rPr>
                <w:rFonts w:ascii="Times New Roman" w:hAnsi="Times New Roman"/>
                <w:sz w:val="24"/>
                <w:szCs w:val="24"/>
              </w:rPr>
            </w:pPr>
          </w:p>
        </w:tc>
        <w:tc>
          <w:tcPr>
            <w:tcW w:w="1701" w:type="dxa"/>
          </w:tcPr>
          <w:p w:rsidR="003D7E49" w:rsidRPr="00BB18D0" w:rsidRDefault="003D7E49" w:rsidP="004F7ACA">
            <w:pPr>
              <w:spacing w:after="0" w:line="240" w:lineRule="auto"/>
              <w:jc w:val="center"/>
              <w:rPr>
                <w:rFonts w:ascii="Times New Roman" w:hAnsi="Times New Roman"/>
                <w:sz w:val="24"/>
                <w:szCs w:val="24"/>
              </w:rPr>
            </w:pPr>
          </w:p>
        </w:tc>
        <w:tc>
          <w:tcPr>
            <w:tcW w:w="2693" w:type="dxa"/>
          </w:tcPr>
          <w:p w:rsidR="003D7E49" w:rsidRPr="00BB18D0" w:rsidRDefault="003D7E49" w:rsidP="004F7ACA">
            <w:pPr>
              <w:spacing w:after="0" w:line="240" w:lineRule="auto"/>
              <w:rPr>
                <w:rFonts w:ascii="Times New Roman" w:hAnsi="Times New Roman"/>
                <w:sz w:val="24"/>
                <w:szCs w:val="24"/>
              </w:rPr>
            </w:pPr>
            <w:r w:rsidRPr="00BB18D0">
              <w:rPr>
                <w:rFonts w:ascii="Times New Roman" w:hAnsi="Times New Roman"/>
                <w:sz w:val="24"/>
                <w:szCs w:val="24"/>
              </w:rPr>
              <w:t>11.00 – 17.00</w:t>
            </w:r>
          </w:p>
          <w:p w:rsidR="003D7E49" w:rsidRPr="00BB18D0" w:rsidRDefault="003D7E49" w:rsidP="004F7ACA">
            <w:pPr>
              <w:spacing w:after="0" w:line="240" w:lineRule="auto"/>
              <w:rPr>
                <w:rFonts w:ascii="Times New Roman" w:hAnsi="Times New Roman"/>
                <w:sz w:val="24"/>
                <w:szCs w:val="24"/>
              </w:rPr>
            </w:pPr>
            <w:r w:rsidRPr="00BB18D0">
              <w:rPr>
                <w:rFonts w:ascii="Times New Roman" w:hAnsi="Times New Roman"/>
                <w:sz w:val="24"/>
                <w:szCs w:val="24"/>
              </w:rPr>
              <w:t>выходной – пятница</w:t>
            </w:r>
          </w:p>
          <w:p w:rsidR="003D7E49" w:rsidRPr="00BB18D0" w:rsidRDefault="003D7E49" w:rsidP="004F7ACA">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542B14">
        <w:tc>
          <w:tcPr>
            <w:tcW w:w="567" w:type="dxa"/>
          </w:tcPr>
          <w:p w:rsidR="003D7E49" w:rsidRPr="00BB18D0"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25</w:t>
            </w:r>
          </w:p>
        </w:tc>
        <w:tc>
          <w:tcPr>
            <w:tcW w:w="1985" w:type="dxa"/>
          </w:tcPr>
          <w:p w:rsidR="003D7E49" w:rsidRPr="00BB18D0"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Лесниковская сельская б-ка,</w:t>
            </w:r>
          </w:p>
          <w:p w:rsidR="003D7E49" w:rsidRPr="00BB18D0"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ф. 26</w:t>
            </w:r>
          </w:p>
        </w:tc>
        <w:tc>
          <w:tcPr>
            <w:tcW w:w="2693" w:type="dxa"/>
          </w:tcPr>
          <w:p w:rsidR="003D7E49"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216521 Рославльский </w:t>
            </w:r>
          </w:p>
          <w:p w:rsidR="003D7E49" w:rsidRPr="00BB18D0"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р-н, д. Лесники</w:t>
            </w:r>
          </w:p>
        </w:tc>
        <w:tc>
          <w:tcPr>
            <w:tcW w:w="1276" w:type="dxa"/>
          </w:tcPr>
          <w:p w:rsidR="003D7E49" w:rsidRPr="00BB18D0" w:rsidRDefault="003D7E49" w:rsidP="004F7ACA">
            <w:pPr>
              <w:spacing w:after="0" w:line="240" w:lineRule="auto"/>
              <w:jc w:val="center"/>
              <w:rPr>
                <w:rFonts w:ascii="Times New Roman" w:hAnsi="Times New Roman"/>
                <w:sz w:val="24"/>
                <w:szCs w:val="24"/>
              </w:rPr>
            </w:pPr>
          </w:p>
        </w:tc>
        <w:tc>
          <w:tcPr>
            <w:tcW w:w="1701" w:type="dxa"/>
          </w:tcPr>
          <w:p w:rsidR="003D7E49" w:rsidRPr="00BB18D0" w:rsidRDefault="003D7E49" w:rsidP="004F7ACA">
            <w:pPr>
              <w:spacing w:after="0" w:line="240" w:lineRule="auto"/>
              <w:jc w:val="center"/>
              <w:rPr>
                <w:rFonts w:ascii="Times New Roman" w:hAnsi="Times New Roman"/>
                <w:sz w:val="24"/>
                <w:szCs w:val="24"/>
              </w:rPr>
            </w:pPr>
          </w:p>
        </w:tc>
        <w:tc>
          <w:tcPr>
            <w:tcW w:w="2693" w:type="dxa"/>
          </w:tcPr>
          <w:p w:rsidR="003D7E49" w:rsidRPr="00BB18D0" w:rsidRDefault="003D7E49" w:rsidP="004F7ACA">
            <w:pPr>
              <w:spacing w:after="0" w:line="240" w:lineRule="auto"/>
              <w:rPr>
                <w:rFonts w:ascii="Times New Roman" w:hAnsi="Times New Roman"/>
                <w:sz w:val="24"/>
                <w:szCs w:val="24"/>
              </w:rPr>
            </w:pPr>
            <w:r w:rsidRPr="00BB18D0">
              <w:rPr>
                <w:rFonts w:ascii="Times New Roman" w:hAnsi="Times New Roman"/>
                <w:sz w:val="24"/>
                <w:szCs w:val="24"/>
              </w:rPr>
              <w:t>10.00 – 17.00</w:t>
            </w:r>
          </w:p>
          <w:p w:rsidR="003D7E49" w:rsidRPr="00BB18D0" w:rsidRDefault="003D7E49" w:rsidP="004F7ACA">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4F7ACA">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542B14">
        <w:tc>
          <w:tcPr>
            <w:tcW w:w="567" w:type="dxa"/>
          </w:tcPr>
          <w:p w:rsidR="003D7E49" w:rsidRPr="00BB18D0"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26</w:t>
            </w:r>
          </w:p>
        </w:tc>
        <w:tc>
          <w:tcPr>
            <w:tcW w:w="1985" w:type="dxa"/>
          </w:tcPr>
          <w:p w:rsidR="003D7E49" w:rsidRPr="00BB18D0"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 xml:space="preserve">Липовская сельская б-ка, </w:t>
            </w:r>
          </w:p>
          <w:p w:rsidR="003D7E49" w:rsidRPr="00BB18D0"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ф. 27</w:t>
            </w:r>
          </w:p>
        </w:tc>
        <w:tc>
          <w:tcPr>
            <w:tcW w:w="2693" w:type="dxa"/>
          </w:tcPr>
          <w:p w:rsidR="003D7E49"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216561 Рославльский </w:t>
            </w:r>
          </w:p>
          <w:p w:rsidR="003D7E49" w:rsidRPr="00BB18D0"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р-н, д. Липовка</w:t>
            </w:r>
          </w:p>
        </w:tc>
        <w:tc>
          <w:tcPr>
            <w:tcW w:w="1276" w:type="dxa"/>
          </w:tcPr>
          <w:p w:rsidR="003D7E49" w:rsidRPr="00BB18D0"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5-64 -44</w:t>
            </w:r>
          </w:p>
        </w:tc>
        <w:tc>
          <w:tcPr>
            <w:tcW w:w="1701" w:type="dxa"/>
          </w:tcPr>
          <w:p w:rsidR="003D7E49" w:rsidRPr="00BB18D0" w:rsidRDefault="003D7E49" w:rsidP="004F7ACA">
            <w:pPr>
              <w:spacing w:after="0" w:line="240" w:lineRule="auto"/>
              <w:rPr>
                <w:rFonts w:ascii="Times New Roman" w:hAnsi="Times New Roman"/>
                <w:sz w:val="24"/>
                <w:szCs w:val="24"/>
                <w:lang w:val="en-US"/>
              </w:rPr>
            </w:pPr>
            <w:r w:rsidRPr="00BB18D0">
              <w:rPr>
                <w:rFonts w:ascii="Times New Roman" w:hAnsi="Times New Roman"/>
                <w:sz w:val="24"/>
                <w:szCs w:val="24"/>
                <w:lang w:val="en-US"/>
              </w:rPr>
              <w:t>libekiml@admin,sml</w:t>
            </w:r>
          </w:p>
          <w:p w:rsidR="003D7E49" w:rsidRPr="00BB18D0" w:rsidRDefault="003D7E49" w:rsidP="004F7ACA">
            <w:pPr>
              <w:spacing w:after="0" w:line="240" w:lineRule="auto"/>
              <w:jc w:val="center"/>
              <w:rPr>
                <w:rFonts w:ascii="Times New Roman" w:hAnsi="Times New Roman"/>
                <w:sz w:val="24"/>
                <w:szCs w:val="24"/>
              </w:rPr>
            </w:pPr>
          </w:p>
        </w:tc>
        <w:tc>
          <w:tcPr>
            <w:tcW w:w="2693" w:type="dxa"/>
          </w:tcPr>
          <w:p w:rsidR="003D7E49" w:rsidRPr="00BB18D0" w:rsidRDefault="003D7E49" w:rsidP="004F7ACA">
            <w:pPr>
              <w:spacing w:after="0" w:line="240" w:lineRule="auto"/>
              <w:rPr>
                <w:rFonts w:ascii="Times New Roman" w:hAnsi="Times New Roman"/>
                <w:sz w:val="24"/>
                <w:szCs w:val="24"/>
              </w:rPr>
            </w:pPr>
            <w:r w:rsidRPr="00BB18D0">
              <w:rPr>
                <w:rFonts w:ascii="Times New Roman" w:hAnsi="Times New Roman"/>
                <w:sz w:val="24"/>
                <w:szCs w:val="24"/>
              </w:rPr>
              <w:t>11.00 – 17.00</w:t>
            </w:r>
          </w:p>
          <w:p w:rsidR="003D7E49" w:rsidRPr="00BB18D0" w:rsidRDefault="003D7E49" w:rsidP="004F7ACA">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4F7ACA">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542B14">
        <w:tc>
          <w:tcPr>
            <w:tcW w:w="567" w:type="dxa"/>
          </w:tcPr>
          <w:p w:rsidR="003D7E49" w:rsidRPr="00BB18D0"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27</w:t>
            </w:r>
          </w:p>
        </w:tc>
        <w:tc>
          <w:tcPr>
            <w:tcW w:w="1985" w:type="dxa"/>
          </w:tcPr>
          <w:p w:rsidR="003D7E49" w:rsidRPr="00BB18D0"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Любовская сельская б-ка,</w:t>
            </w:r>
          </w:p>
          <w:p w:rsidR="003D7E49" w:rsidRPr="00BB18D0"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ф. 28</w:t>
            </w:r>
          </w:p>
        </w:tc>
        <w:tc>
          <w:tcPr>
            <w:tcW w:w="2693" w:type="dxa"/>
          </w:tcPr>
          <w:p w:rsidR="003D7E49" w:rsidRPr="00BB18D0" w:rsidRDefault="003D7E49" w:rsidP="004F7ACA">
            <w:pPr>
              <w:spacing w:after="0" w:line="240" w:lineRule="auto"/>
              <w:jc w:val="center"/>
              <w:rPr>
                <w:rFonts w:ascii="Times New Roman" w:hAnsi="Times New Roman"/>
                <w:sz w:val="24"/>
                <w:szCs w:val="24"/>
              </w:rPr>
            </w:pPr>
            <w:r w:rsidRPr="00BB18D0">
              <w:rPr>
                <w:rFonts w:ascii="Times New Roman" w:hAnsi="Times New Roman"/>
                <w:sz w:val="24"/>
                <w:szCs w:val="24"/>
              </w:rPr>
              <w:t>216 530 Рославльский р-н, д. Коски</w:t>
            </w:r>
          </w:p>
        </w:tc>
        <w:tc>
          <w:tcPr>
            <w:tcW w:w="1276" w:type="dxa"/>
          </w:tcPr>
          <w:p w:rsidR="003D7E49" w:rsidRPr="00BB18D0" w:rsidRDefault="003D7E49" w:rsidP="004F7ACA">
            <w:pPr>
              <w:spacing w:after="0" w:line="240" w:lineRule="auto"/>
              <w:jc w:val="center"/>
              <w:rPr>
                <w:rFonts w:ascii="Times New Roman" w:hAnsi="Times New Roman"/>
                <w:sz w:val="24"/>
                <w:szCs w:val="24"/>
              </w:rPr>
            </w:pPr>
          </w:p>
        </w:tc>
        <w:tc>
          <w:tcPr>
            <w:tcW w:w="1701" w:type="dxa"/>
          </w:tcPr>
          <w:p w:rsidR="003D7E49" w:rsidRPr="00BB18D0" w:rsidRDefault="003D7E49" w:rsidP="004F7ACA">
            <w:pPr>
              <w:spacing w:after="0" w:line="240" w:lineRule="auto"/>
              <w:jc w:val="center"/>
              <w:rPr>
                <w:rFonts w:ascii="Times New Roman" w:hAnsi="Times New Roman"/>
                <w:sz w:val="24"/>
                <w:szCs w:val="24"/>
              </w:rPr>
            </w:pPr>
          </w:p>
        </w:tc>
        <w:tc>
          <w:tcPr>
            <w:tcW w:w="2693" w:type="dxa"/>
          </w:tcPr>
          <w:p w:rsidR="003D7E49" w:rsidRPr="00BB18D0" w:rsidRDefault="003D7E49" w:rsidP="004F7ACA">
            <w:pPr>
              <w:spacing w:after="0" w:line="240" w:lineRule="auto"/>
              <w:rPr>
                <w:rFonts w:ascii="Times New Roman" w:hAnsi="Times New Roman"/>
                <w:sz w:val="24"/>
                <w:szCs w:val="24"/>
              </w:rPr>
            </w:pPr>
            <w:r w:rsidRPr="00BB18D0">
              <w:rPr>
                <w:rFonts w:ascii="Times New Roman" w:hAnsi="Times New Roman"/>
                <w:sz w:val="24"/>
                <w:szCs w:val="24"/>
              </w:rPr>
              <w:t>10.00 – 17.00</w:t>
            </w:r>
          </w:p>
          <w:p w:rsidR="003D7E49" w:rsidRPr="00BB18D0" w:rsidRDefault="003D7E49" w:rsidP="004F7ACA">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4F7ACA">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542B14">
        <w:tc>
          <w:tcPr>
            <w:tcW w:w="567" w:type="dxa"/>
          </w:tcPr>
          <w:p w:rsidR="003D7E49" w:rsidRPr="00BB18D0" w:rsidRDefault="003D7E49" w:rsidP="002B63AE">
            <w:pPr>
              <w:spacing w:after="0" w:line="240" w:lineRule="auto"/>
              <w:jc w:val="center"/>
              <w:rPr>
                <w:rFonts w:ascii="Times New Roman" w:hAnsi="Times New Roman"/>
                <w:sz w:val="24"/>
                <w:szCs w:val="24"/>
              </w:rPr>
            </w:pPr>
            <w:r w:rsidRPr="00BB18D0">
              <w:rPr>
                <w:rFonts w:ascii="Times New Roman" w:hAnsi="Times New Roman"/>
                <w:sz w:val="24"/>
                <w:szCs w:val="24"/>
              </w:rPr>
              <w:t>28</w:t>
            </w:r>
          </w:p>
        </w:tc>
        <w:tc>
          <w:tcPr>
            <w:tcW w:w="1985" w:type="dxa"/>
          </w:tcPr>
          <w:p w:rsidR="003D7E49" w:rsidRPr="00BB18D0" w:rsidRDefault="003D7E49" w:rsidP="002B63AE">
            <w:pPr>
              <w:spacing w:after="0" w:line="240" w:lineRule="auto"/>
              <w:jc w:val="center"/>
              <w:rPr>
                <w:rFonts w:ascii="Times New Roman" w:hAnsi="Times New Roman"/>
                <w:sz w:val="24"/>
                <w:szCs w:val="24"/>
              </w:rPr>
            </w:pPr>
            <w:r w:rsidRPr="00BB18D0">
              <w:rPr>
                <w:rFonts w:ascii="Times New Roman" w:hAnsi="Times New Roman"/>
                <w:sz w:val="24"/>
                <w:szCs w:val="24"/>
              </w:rPr>
              <w:t xml:space="preserve">Волконщинская сельская б-ка, </w:t>
            </w:r>
          </w:p>
          <w:p w:rsidR="003D7E49" w:rsidRPr="00BB18D0" w:rsidRDefault="003D7E49" w:rsidP="002B63AE">
            <w:pPr>
              <w:spacing w:after="0" w:line="240" w:lineRule="auto"/>
              <w:jc w:val="center"/>
              <w:rPr>
                <w:rFonts w:ascii="Times New Roman" w:hAnsi="Times New Roman"/>
                <w:sz w:val="24"/>
                <w:szCs w:val="24"/>
              </w:rPr>
            </w:pPr>
            <w:r w:rsidRPr="00BB18D0">
              <w:rPr>
                <w:rFonts w:ascii="Times New Roman" w:hAnsi="Times New Roman"/>
                <w:sz w:val="24"/>
                <w:szCs w:val="24"/>
              </w:rPr>
              <w:t>ф. 29</w:t>
            </w:r>
          </w:p>
        </w:tc>
        <w:tc>
          <w:tcPr>
            <w:tcW w:w="2693" w:type="dxa"/>
          </w:tcPr>
          <w:p w:rsidR="003D7E49" w:rsidRDefault="003D7E49" w:rsidP="002B63AE">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216562 Рославльский </w:t>
            </w:r>
          </w:p>
          <w:p w:rsidR="003D7E49" w:rsidRPr="00BB18D0" w:rsidRDefault="003D7E49" w:rsidP="002B63AE">
            <w:pPr>
              <w:spacing w:after="0" w:line="240" w:lineRule="auto"/>
              <w:jc w:val="center"/>
              <w:rPr>
                <w:rFonts w:ascii="Times New Roman" w:hAnsi="Times New Roman"/>
                <w:sz w:val="24"/>
                <w:szCs w:val="24"/>
              </w:rPr>
            </w:pPr>
            <w:r w:rsidRPr="00BB18D0">
              <w:rPr>
                <w:rFonts w:ascii="Times New Roman" w:hAnsi="Times New Roman"/>
                <w:sz w:val="24"/>
                <w:szCs w:val="24"/>
              </w:rPr>
              <w:t>р-н, д. Волконщина</w:t>
            </w:r>
          </w:p>
        </w:tc>
        <w:tc>
          <w:tcPr>
            <w:tcW w:w="1276" w:type="dxa"/>
          </w:tcPr>
          <w:p w:rsidR="003D7E49" w:rsidRPr="00BB18D0" w:rsidRDefault="003D7E49" w:rsidP="002B63AE">
            <w:pPr>
              <w:spacing w:after="0" w:line="240" w:lineRule="auto"/>
              <w:jc w:val="center"/>
              <w:rPr>
                <w:rFonts w:ascii="Times New Roman" w:hAnsi="Times New Roman"/>
                <w:sz w:val="24"/>
                <w:szCs w:val="24"/>
              </w:rPr>
            </w:pPr>
          </w:p>
        </w:tc>
        <w:tc>
          <w:tcPr>
            <w:tcW w:w="1701" w:type="dxa"/>
          </w:tcPr>
          <w:p w:rsidR="003D7E49" w:rsidRPr="00BB18D0" w:rsidRDefault="003D7E49" w:rsidP="002B63AE">
            <w:pPr>
              <w:spacing w:after="0" w:line="240" w:lineRule="auto"/>
              <w:jc w:val="center"/>
              <w:rPr>
                <w:rFonts w:ascii="Times New Roman" w:hAnsi="Times New Roman"/>
                <w:sz w:val="24"/>
                <w:szCs w:val="24"/>
              </w:rPr>
            </w:pPr>
          </w:p>
        </w:tc>
        <w:tc>
          <w:tcPr>
            <w:tcW w:w="2693" w:type="dxa"/>
          </w:tcPr>
          <w:p w:rsidR="003D7E49" w:rsidRPr="00BB18D0" w:rsidRDefault="003D7E49" w:rsidP="002B63AE">
            <w:pPr>
              <w:spacing w:after="0" w:line="240" w:lineRule="auto"/>
              <w:rPr>
                <w:rFonts w:ascii="Times New Roman" w:hAnsi="Times New Roman"/>
                <w:sz w:val="24"/>
                <w:szCs w:val="24"/>
              </w:rPr>
            </w:pPr>
            <w:r w:rsidRPr="00BB18D0">
              <w:rPr>
                <w:rFonts w:ascii="Times New Roman" w:hAnsi="Times New Roman"/>
                <w:sz w:val="24"/>
                <w:szCs w:val="24"/>
              </w:rPr>
              <w:t>10.00 – 16.00</w:t>
            </w:r>
          </w:p>
          <w:p w:rsidR="003D7E49" w:rsidRPr="00BB18D0" w:rsidRDefault="003D7E49" w:rsidP="002B63AE">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2B63AE">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542B14">
        <w:tc>
          <w:tcPr>
            <w:tcW w:w="567" w:type="dxa"/>
          </w:tcPr>
          <w:p w:rsidR="003D7E49" w:rsidRPr="00BB18D0" w:rsidRDefault="003D7E49" w:rsidP="002B63AE">
            <w:pPr>
              <w:spacing w:after="0" w:line="240" w:lineRule="auto"/>
              <w:jc w:val="center"/>
              <w:rPr>
                <w:rFonts w:ascii="Times New Roman" w:hAnsi="Times New Roman"/>
                <w:sz w:val="24"/>
                <w:szCs w:val="24"/>
              </w:rPr>
            </w:pPr>
            <w:r w:rsidRPr="00BB18D0">
              <w:rPr>
                <w:rFonts w:ascii="Times New Roman" w:hAnsi="Times New Roman"/>
                <w:sz w:val="24"/>
                <w:szCs w:val="24"/>
              </w:rPr>
              <w:t>29</w:t>
            </w:r>
          </w:p>
        </w:tc>
        <w:tc>
          <w:tcPr>
            <w:tcW w:w="1985" w:type="dxa"/>
          </w:tcPr>
          <w:p w:rsidR="003D7E49" w:rsidRPr="00BB18D0" w:rsidRDefault="003D7E49" w:rsidP="002B63AE">
            <w:pPr>
              <w:spacing w:after="0" w:line="240" w:lineRule="auto"/>
              <w:jc w:val="center"/>
              <w:rPr>
                <w:rFonts w:ascii="Times New Roman" w:hAnsi="Times New Roman"/>
                <w:sz w:val="24"/>
                <w:szCs w:val="24"/>
              </w:rPr>
            </w:pPr>
            <w:r w:rsidRPr="00BB18D0">
              <w:rPr>
                <w:rFonts w:ascii="Times New Roman" w:hAnsi="Times New Roman"/>
                <w:sz w:val="24"/>
                <w:szCs w:val="24"/>
              </w:rPr>
              <w:t>Перенская сельская б-ка,</w:t>
            </w:r>
          </w:p>
          <w:p w:rsidR="003D7E49" w:rsidRPr="00BB18D0" w:rsidRDefault="003D7E49" w:rsidP="002B63AE">
            <w:pPr>
              <w:spacing w:after="0" w:line="240" w:lineRule="auto"/>
              <w:jc w:val="center"/>
              <w:rPr>
                <w:rFonts w:ascii="Times New Roman" w:hAnsi="Times New Roman"/>
                <w:sz w:val="24"/>
                <w:szCs w:val="24"/>
              </w:rPr>
            </w:pPr>
            <w:r w:rsidRPr="00BB18D0">
              <w:rPr>
                <w:rFonts w:ascii="Times New Roman" w:hAnsi="Times New Roman"/>
                <w:sz w:val="24"/>
                <w:szCs w:val="24"/>
              </w:rPr>
              <w:t xml:space="preserve"> ф. 30</w:t>
            </w:r>
          </w:p>
        </w:tc>
        <w:tc>
          <w:tcPr>
            <w:tcW w:w="2693" w:type="dxa"/>
          </w:tcPr>
          <w:p w:rsidR="003D7E49" w:rsidRPr="00BB18D0" w:rsidRDefault="003D7E49" w:rsidP="002B63AE">
            <w:pPr>
              <w:spacing w:after="0" w:line="240" w:lineRule="auto"/>
              <w:jc w:val="center"/>
              <w:rPr>
                <w:rFonts w:ascii="Times New Roman" w:hAnsi="Times New Roman"/>
                <w:sz w:val="24"/>
                <w:szCs w:val="24"/>
              </w:rPr>
            </w:pPr>
            <w:r w:rsidRPr="00BB18D0">
              <w:rPr>
                <w:rFonts w:ascii="Times New Roman" w:hAnsi="Times New Roman"/>
                <w:sz w:val="24"/>
                <w:szCs w:val="24"/>
              </w:rPr>
              <w:t>216 555 Рославльский р-н, д. Перенка</w:t>
            </w:r>
          </w:p>
        </w:tc>
        <w:tc>
          <w:tcPr>
            <w:tcW w:w="1276" w:type="dxa"/>
          </w:tcPr>
          <w:p w:rsidR="003D7E49" w:rsidRPr="00BB18D0" w:rsidRDefault="003D7E49" w:rsidP="002B63AE">
            <w:pPr>
              <w:spacing w:after="0" w:line="240" w:lineRule="auto"/>
              <w:jc w:val="center"/>
              <w:rPr>
                <w:rFonts w:ascii="Times New Roman" w:hAnsi="Times New Roman"/>
                <w:sz w:val="24"/>
                <w:szCs w:val="24"/>
              </w:rPr>
            </w:pPr>
          </w:p>
        </w:tc>
        <w:tc>
          <w:tcPr>
            <w:tcW w:w="1701" w:type="dxa"/>
          </w:tcPr>
          <w:p w:rsidR="003D7E49" w:rsidRPr="00BB18D0" w:rsidRDefault="003D7E49" w:rsidP="002B63AE">
            <w:pPr>
              <w:spacing w:after="0" w:line="240" w:lineRule="auto"/>
              <w:jc w:val="center"/>
              <w:rPr>
                <w:rFonts w:ascii="Times New Roman" w:hAnsi="Times New Roman"/>
                <w:sz w:val="24"/>
                <w:szCs w:val="24"/>
              </w:rPr>
            </w:pPr>
          </w:p>
        </w:tc>
        <w:tc>
          <w:tcPr>
            <w:tcW w:w="2693" w:type="dxa"/>
          </w:tcPr>
          <w:p w:rsidR="003D7E49" w:rsidRPr="00BB18D0" w:rsidRDefault="003D7E49" w:rsidP="002B63AE">
            <w:pPr>
              <w:spacing w:after="0" w:line="240" w:lineRule="auto"/>
              <w:rPr>
                <w:rFonts w:ascii="Times New Roman" w:hAnsi="Times New Roman"/>
                <w:sz w:val="24"/>
                <w:szCs w:val="24"/>
              </w:rPr>
            </w:pPr>
            <w:r w:rsidRPr="00BB18D0">
              <w:rPr>
                <w:rFonts w:ascii="Times New Roman" w:hAnsi="Times New Roman"/>
                <w:sz w:val="24"/>
                <w:szCs w:val="24"/>
              </w:rPr>
              <w:t>11.00 – 17.00</w:t>
            </w:r>
          </w:p>
          <w:p w:rsidR="003D7E49" w:rsidRPr="00BB18D0" w:rsidRDefault="003D7E49" w:rsidP="002B63AE">
            <w:pPr>
              <w:spacing w:after="0" w:line="240" w:lineRule="auto"/>
              <w:rPr>
                <w:rFonts w:ascii="Times New Roman" w:hAnsi="Times New Roman"/>
                <w:sz w:val="24"/>
                <w:szCs w:val="24"/>
              </w:rPr>
            </w:pPr>
            <w:r w:rsidRPr="00BB18D0">
              <w:rPr>
                <w:rFonts w:ascii="Times New Roman" w:hAnsi="Times New Roman"/>
                <w:sz w:val="24"/>
                <w:szCs w:val="24"/>
              </w:rPr>
              <w:t>выходной – пятница</w:t>
            </w:r>
          </w:p>
          <w:p w:rsidR="003D7E49" w:rsidRDefault="003D7E49" w:rsidP="002B63AE">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p w:rsidR="003D7E49" w:rsidRPr="00BB18D0" w:rsidRDefault="003D7E49" w:rsidP="002B63AE">
            <w:pPr>
              <w:spacing w:after="0" w:line="240" w:lineRule="auto"/>
              <w:rPr>
                <w:rFonts w:ascii="Times New Roman" w:hAnsi="Times New Roman"/>
                <w:sz w:val="24"/>
                <w:szCs w:val="24"/>
              </w:rPr>
            </w:pPr>
          </w:p>
        </w:tc>
      </w:tr>
      <w:tr w:rsidR="003D7E49" w:rsidRPr="00BB18D0" w:rsidTr="00542B14">
        <w:tc>
          <w:tcPr>
            <w:tcW w:w="567" w:type="dxa"/>
          </w:tcPr>
          <w:p w:rsidR="003D7E49" w:rsidRPr="00BB18D0" w:rsidRDefault="003D7E49" w:rsidP="002B63AE">
            <w:pPr>
              <w:spacing w:after="0" w:line="240" w:lineRule="auto"/>
              <w:jc w:val="center"/>
              <w:rPr>
                <w:rFonts w:ascii="Times New Roman" w:hAnsi="Times New Roman"/>
                <w:sz w:val="24"/>
                <w:szCs w:val="24"/>
              </w:rPr>
            </w:pPr>
            <w:r w:rsidRPr="00BB18D0">
              <w:rPr>
                <w:rFonts w:ascii="Times New Roman" w:hAnsi="Times New Roman"/>
                <w:sz w:val="24"/>
                <w:szCs w:val="24"/>
              </w:rPr>
              <w:t>30</w:t>
            </w:r>
          </w:p>
        </w:tc>
        <w:tc>
          <w:tcPr>
            <w:tcW w:w="1985" w:type="dxa"/>
          </w:tcPr>
          <w:p w:rsidR="003D7E49" w:rsidRPr="00BB18D0" w:rsidRDefault="003D7E49" w:rsidP="002B63AE">
            <w:pPr>
              <w:spacing w:after="0" w:line="240" w:lineRule="auto"/>
              <w:jc w:val="center"/>
              <w:rPr>
                <w:rFonts w:ascii="Times New Roman" w:hAnsi="Times New Roman"/>
                <w:sz w:val="24"/>
                <w:szCs w:val="24"/>
              </w:rPr>
            </w:pPr>
            <w:r w:rsidRPr="00BB18D0">
              <w:rPr>
                <w:rFonts w:ascii="Times New Roman" w:hAnsi="Times New Roman"/>
                <w:sz w:val="24"/>
                <w:szCs w:val="24"/>
              </w:rPr>
              <w:t>Рославльская сельская б-ка</w:t>
            </w:r>
            <w:r>
              <w:rPr>
                <w:rFonts w:ascii="Times New Roman" w:hAnsi="Times New Roman"/>
                <w:sz w:val="24"/>
                <w:szCs w:val="24"/>
              </w:rPr>
              <w:t>,</w:t>
            </w:r>
            <w:r w:rsidRPr="00BB18D0">
              <w:rPr>
                <w:rFonts w:ascii="Times New Roman" w:hAnsi="Times New Roman"/>
                <w:sz w:val="24"/>
                <w:szCs w:val="24"/>
              </w:rPr>
              <w:t xml:space="preserve"> </w:t>
            </w:r>
          </w:p>
          <w:p w:rsidR="003D7E49" w:rsidRPr="00BB18D0" w:rsidRDefault="003D7E49" w:rsidP="002B63AE">
            <w:pPr>
              <w:spacing w:after="0" w:line="240" w:lineRule="auto"/>
              <w:jc w:val="center"/>
              <w:rPr>
                <w:rFonts w:ascii="Times New Roman" w:hAnsi="Times New Roman"/>
                <w:sz w:val="24"/>
                <w:szCs w:val="24"/>
              </w:rPr>
            </w:pPr>
            <w:r>
              <w:rPr>
                <w:rFonts w:ascii="Times New Roman" w:hAnsi="Times New Roman"/>
                <w:sz w:val="24"/>
                <w:szCs w:val="24"/>
              </w:rPr>
              <w:t>ф</w:t>
            </w:r>
            <w:r w:rsidRPr="00BB18D0">
              <w:rPr>
                <w:rFonts w:ascii="Times New Roman" w:hAnsi="Times New Roman"/>
                <w:sz w:val="24"/>
                <w:szCs w:val="24"/>
              </w:rPr>
              <w:t>. 31</w:t>
            </w:r>
          </w:p>
        </w:tc>
        <w:tc>
          <w:tcPr>
            <w:tcW w:w="2693" w:type="dxa"/>
          </w:tcPr>
          <w:p w:rsidR="003D7E49" w:rsidRPr="00BB18D0" w:rsidRDefault="003D7E49" w:rsidP="002B63AE">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216 548 Рославльский </w:t>
            </w:r>
          </w:p>
          <w:p w:rsidR="003D7E49" w:rsidRPr="00BB18D0" w:rsidRDefault="003D7E49" w:rsidP="002B63AE">
            <w:pPr>
              <w:spacing w:after="0" w:line="240" w:lineRule="auto"/>
              <w:jc w:val="center"/>
              <w:rPr>
                <w:rFonts w:ascii="Times New Roman" w:hAnsi="Times New Roman"/>
                <w:sz w:val="24"/>
                <w:szCs w:val="24"/>
              </w:rPr>
            </w:pPr>
            <w:r w:rsidRPr="00BB18D0">
              <w:rPr>
                <w:rFonts w:ascii="Times New Roman" w:hAnsi="Times New Roman"/>
                <w:sz w:val="24"/>
                <w:szCs w:val="24"/>
              </w:rPr>
              <w:t>р-н,</w:t>
            </w:r>
            <w:r>
              <w:rPr>
                <w:rFonts w:ascii="Times New Roman" w:hAnsi="Times New Roman"/>
                <w:sz w:val="24"/>
                <w:szCs w:val="24"/>
              </w:rPr>
              <w:t xml:space="preserve"> </w:t>
            </w:r>
            <w:r w:rsidRPr="00BB18D0">
              <w:rPr>
                <w:rFonts w:ascii="Times New Roman" w:hAnsi="Times New Roman"/>
                <w:sz w:val="24"/>
                <w:szCs w:val="24"/>
              </w:rPr>
              <w:t>д. Крапивенская</w:t>
            </w:r>
          </w:p>
        </w:tc>
        <w:tc>
          <w:tcPr>
            <w:tcW w:w="1276" w:type="dxa"/>
          </w:tcPr>
          <w:p w:rsidR="003D7E49" w:rsidRPr="00BB18D0" w:rsidRDefault="003D7E49" w:rsidP="002B63AE">
            <w:pPr>
              <w:spacing w:after="0" w:line="240" w:lineRule="auto"/>
              <w:jc w:val="center"/>
              <w:rPr>
                <w:rFonts w:ascii="Times New Roman" w:hAnsi="Times New Roman"/>
                <w:sz w:val="24"/>
                <w:szCs w:val="24"/>
              </w:rPr>
            </w:pPr>
          </w:p>
        </w:tc>
        <w:tc>
          <w:tcPr>
            <w:tcW w:w="1701" w:type="dxa"/>
          </w:tcPr>
          <w:p w:rsidR="003D7E49" w:rsidRPr="00BB18D0" w:rsidRDefault="003D7E49" w:rsidP="002B63AE">
            <w:pPr>
              <w:spacing w:after="0" w:line="240" w:lineRule="auto"/>
              <w:jc w:val="center"/>
              <w:rPr>
                <w:rFonts w:ascii="Times New Roman" w:hAnsi="Times New Roman"/>
                <w:sz w:val="24"/>
                <w:szCs w:val="24"/>
              </w:rPr>
            </w:pPr>
          </w:p>
        </w:tc>
        <w:tc>
          <w:tcPr>
            <w:tcW w:w="2693" w:type="dxa"/>
          </w:tcPr>
          <w:p w:rsidR="003D7E49" w:rsidRPr="00BB18D0" w:rsidRDefault="003D7E49" w:rsidP="002B63AE">
            <w:pPr>
              <w:spacing w:after="0" w:line="240" w:lineRule="auto"/>
              <w:rPr>
                <w:rFonts w:ascii="Times New Roman" w:hAnsi="Times New Roman"/>
                <w:sz w:val="24"/>
                <w:szCs w:val="24"/>
              </w:rPr>
            </w:pPr>
            <w:r w:rsidRPr="00BB18D0">
              <w:rPr>
                <w:rFonts w:ascii="Times New Roman" w:hAnsi="Times New Roman"/>
                <w:sz w:val="24"/>
                <w:szCs w:val="24"/>
              </w:rPr>
              <w:t>11.00 – 17.00</w:t>
            </w:r>
          </w:p>
          <w:p w:rsidR="003D7E49" w:rsidRPr="00BB18D0" w:rsidRDefault="003D7E49" w:rsidP="002B63AE">
            <w:pPr>
              <w:spacing w:after="0" w:line="240" w:lineRule="auto"/>
              <w:rPr>
                <w:rFonts w:ascii="Times New Roman" w:hAnsi="Times New Roman"/>
                <w:sz w:val="24"/>
                <w:szCs w:val="24"/>
              </w:rPr>
            </w:pPr>
            <w:r w:rsidRPr="00BB18D0">
              <w:rPr>
                <w:rFonts w:ascii="Times New Roman" w:hAnsi="Times New Roman"/>
                <w:sz w:val="24"/>
                <w:szCs w:val="24"/>
              </w:rPr>
              <w:t>выходной – суббота</w:t>
            </w:r>
          </w:p>
          <w:p w:rsidR="003D7E49" w:rsidRPr="00BB18D0" w:rsidRDefault="003D7E49" w:rsidP="002B63AE">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542B14">
        <w:tc>
          <w:tcPr>
            <w:tcW w:w="567" w:type="dxa"/>
          </w:tcPr>
          <w:p w:rsidR="003D7E49" w:rsidRPr="00BB18D0"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31</w:t>
            </w:r>
          </w:p>
        </w:tc>
        <w:tc>
          <w:tcPr>
            <w:tcW w:w="1985" w:type="dxa"/>
          </w:tcPr>
          <w:p w:rsidR="003D7E49" w:rsidRPr="00BB18D0"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Савеевская сельская б-ка, ф.32</w:t>
            </w:r>
          </w:p>
        </w:tc>
        <w:tc>
          <w:tcPr>
            <w:tcW w:w="2693" w:type="dxa"/>
          </w:tcPr>
          <w:p w:rsidR="003D7E49"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216546 Рославльский </w:t>
            </w:r>
          </w:p>
          <w:p w:rsidR="003D7E49" w:rsidRPr="00BB18D0"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р-н, д. Савеево</w:t>
            </w:r>
          </w:p>
        </w:tc>
        <w:tc>
          <w:tcPr>
            <w:tcW w:w="1276" w:type="dxa"/>
          </w:tcPr>
          <w:p w:rsidR="003D7E49" w:rsidRPr="00BB18D0" w:rsidRDefault="003D7E49" w:rsidP="001D2853">
            <w:pPr>
              <w:spacing w:after="0" w:line="240" w:lineRule="auto"/>
              <w:jc w:val="center"/>
              <w:rPr>
                <w:rFonts w:ascii="Times New Roman" w:hAnsi="Times New Roman"/>
                <w:sz w:val="24"/>
                <w:szCs w:val="24"/>
              </w:rPr>
            </w:pPr>
          </w:p>
        </w:tc>
        <w:tc>
          <w:tcPr>
            <w:tcW w:w="1701" w:type="dxa"/>
          </w:tcPr>
          <w:p w:rsidR="003D7E49" w:rsidRPr="00BB18D0" w:rsidRDefault="003D7E49" w:rsidP="001D2853">
            <w:pPr>
              <w:spacing w:after="0" w:line="240" w:lineRule="auto"/>
              <w:jc w:val="center"/>
              <w:rPr>
                <w:rFonts w:ascii="Times New Roman" w:hAnsi="Times New Roman"/>
                <w:sz w:val="24"/>
                <w:szCs w:val="24"/>
              </w:rPr>
            </w:pPr>
          </w:p>
        </w:tc>
        <w:tc>
          <w:tcPr>
            <w:tcW w:w="2693" w:type="dxa"/>
          </w:tcPr>
          <w:p w:rsidR="003D7E49" w:rsidRPr="00BB18D0" w:rsidRDefault="003D7E49" w:rsidP="001D2853">
            <w:pPr>
              <w:spacing w:after="0" w:line="240" w:lineRule="auto"/>
              <w:rPr>
                <w:rFonts w:ascii="Times New Roman" w:hAnsi="Times New Roman"/>
                <w:sz w:val="24"/>
                <w:szCs w:val="24"/>
              </w:rPr>
            </w:pPr>
            <w:r w:rsidRPr="00BB18D0">
              <w:rPr>
                <w:rFonts w:ascii="Times New Roman" w:hAnsi="Times New Roman"/>
                <w:sz w:val="24"/>
                <w:szCs w:val="24"/>
              </w:rPr>
              <w:t>11.00 – 17.00</w:t>
            </w:r>
          </w:p>
          <w:p w:rsidR="003D7E49" w:rsidRPr="00BB18D0" w:rsidRDefault="003D7E49" w:rsidP="001D2853">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1D2853">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542B14">
        <w:tc>
          <w:tcPr>
            <w:tcW w:w="567" w:type="dxa"/>
          </w:tcPr>
          <w:p w:rsidR="003D7E49" w:rsidRPr="00BB18D0"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32</w:t>
            </w:r>
          </w:p>
        </w:tc>
        <w:tc>
          <w:tcPr>
            <w:tcW w:w="1985" w:type="dxa"/>
          </w:tcPr>
          <w:p w:rsidR="003D7E49" w:rsidRPr="00BB18D0"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Сырокоренская сельская б-ка,</w:t>
            </w:r>
          </w:p>
          <w:p w:rsidR="003D7E49" w:rsidRPr="00BB18D0"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ф. 34</w:t>
            </w:r>
          </w:p>
        </w:tc>
        <w:tc>
          <w:tcPr>
            <w:tcW w:w="2693" w:type="dxa"/>
          </w:tcPr>
          <w:p w:rsidR="003D7E49"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216540 Рославльский </w:t>
            </w:r>
          </w:p>
          <w:p w:rsidR="003D7E49" w:rsidRPr="00BB18D0"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р-н, д. Новоселки (школа)</w:t>
            </w:r>
          </w:p>
        </w:tc>
        <w:tc>
          <w:tcPr>
            <w:tcW w:w="1276" w:type="dxa"/>
          </w:tcPr>
          <w:p w:rsidR="003D7E49" w:rsidRPr="00BB18D0" w:rsidRDefault="003D7E49" w:rsidP="001D2853">
            <w:pPr>
              <w:spacing w:after="0" w:line="240" w:lineRule="auto"/>
              <w:jc w:val="center"/>
              <w:rPr>
                <w:rFonts w:ascii="Times New Roman" w:hAnsi="Times New Roman"/>
                <w:sz w:val="24"/>
                <w:szCs w:val="24"/>
              </w:rPr>
            </w:pPr>
          </w:p>
        </w:tc>
        <w:tc>
          <w:tcPr>
            <w:tcW w:w="1701" w:type="dxa"/>
          </w:tcPr>
          <w:p w:rsidR="003D7E49" w:rsidRPr="00BB18D0" w:rsidRDefault="003D7E49" w:rsidP="001D2853">
            <w:pPr>
              <w:spacing w:after="0" w:line="240" w:lineRule="auto"/>
              <w:jc w:val="center"/>
              <w:rPr>
                <w:rFonts w:ascii="Times New Roman" w:hAnsi="Times New Roman"/>
                <w:sz w:val="24"/>
                <w:szCs w:val="24"/>
              </w:rPr>
            </w:pPr>
          </w:p>
        </w:tc>
        <w:tc>
          <w:tcPr>
            <w:tcW w:w="2693" w:type="dxa"/>
          </w:tcPr>
          <w:p w:rsidR="003D7E49" w:rsidRPr="00BB18D0" w:rsidRDefault="003D7E49" w:rsidP="001D2853">
            <w:pPr>
              <w:spacing w:after="0" w:line="240" w:lineRule="auto"/>
              <w:rPr>
                <w:rFonts w:ascii="Times New Roman" w:hAnsi="Times New Roman"/>
                <w:sz w:val="24"/>
                <w:szCs w:val="24"/>
              </w:rPr>
            </w:pPr>
            <w:r w:rsidRPr="00BB18D0">
              <w:rPr>
                <w:rFonts w:ascii="Times New Roman" w:hAnsi="Times New Roman"/>
                <w:sz w:val="24"/>
                <w:szCs w:val="24"/>
              </w:rPr>
              <w:t>11.00 – 17.00</w:t>
            </w:r>
          </w:p>
          <w:p w:rsidR="003D7E49" w:rsidRPr="00BB18D0" w:rsidRDefault="003D7E49" w:rsidP="001D2853">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1D2853">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542B14">
        <w:tc>
          <w:tcPr>
            <w:tcW w:w="567" w:type="dxa"/>
          </w:tcPr>
          <w:p w:rsidR="003D7E49" w:rsidRPr="00BB18D0"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33</w:t>
            </w:r>
          </w:p>
        </w:tc>
        <w:tc>
          <w:tcPr>
            <w:tcW w:w="1985" w:type="dxa"/>
          </w:tcPr>
          <w:p w:rsidR="003D7E49" w:rsidRPr="00BB18D0"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Хорошовская сельская б-ка,</w:t>
            </w:r>
          </w:p>
          <w:p w:rsidR="003D7E49" w:rsidRPr="00BB18D0"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ф. 35</w:t>
            </w:r>
          </w:p>
        </w:tc>
        <w:tc>
          <w:tcPr>
            <w:tcW w:w="2693" w:type="dxa"/>
          </w:tcPr>
          <w:p w:rsidR="003D7E49"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216554 Рославльский </w:t>
            </w:r>
          </w:p>
          <w:p w:rsidR="003D7E49" w:rsidRPr="00BB18D0"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р-н, д. Хорошово</w:t>
            </w:r>
          </w:p>
        </w:tc>
        <w:tc>
          <w:tcPr>
            <w:tcW w:w="1276" w:type="dxa"/>
          </w:tcPr>
          <w:p w:rsidR="003D7E49" w:rsidRPr="00BB18D0" w:rsidRDefault="003D7E49" w:rsidP="001D2853">
            <w:pPr>
              <w:spacing w:after="0" w:line="240" w:lineRule="auto"/>
              <w:jc w:val="center"/>
              <w:rPr>
                <w:rFonts w:ascii="Times New Roman" w:hAnsi="Times New Roman"/>
                <w:sz w:val="24"/>
                <w:szCs w:val="24"/>
              </w:rPr>
            </w:pPr>
          </w:p>
        </w:tc>
        <w:tc>
          <w:tcPr>
            <w:tcW w:w="1701" w:type="dxa"/>
          </w:tcPr>
          <w:p w:rsidR="003D7E49" w:rsidRPr="00BB18D0" w:rsidRDefault="003D7E49" w:rsidP="001D2853">
            <w:pPr>
              <w:spacing w:after="0" w:line="240" w:lineRule="auto"/>
              <w:jc w:val="center"/>
              <w:rPr>
                <w:rFonts w:ascii="Times New Roman" w:hAnsi="Times New Roman"/>
                <w:sz w:val="24"/>
                <w:szCs w:val="24"/>
              </w:rPr>
            </w:pPr>
          </w:p>
        </w:tc>
        <w:tc>
          <w:tcPr>
            <w:tcW w:w="2693" w:type="dxa"/>
          </w:tcPr>
          <w:p w:rsidR="003D7E49" w:rsidRPr="00BB18D0" w:rsidRDefault="003D7E49" w:rsidP="001D2853">
            <w:pPr>
              <w:spacing w:after="0" w:line="240" w:lineRule="auto"/>
              <w:rPr>
                <w:rFonts w:ascii="Times New Roman" w:hAnsi="Times New Roman"/>
                <w:sz w:val="24"/>
                <w:szCs w:val="24"/>
              </w:rPr>
            </w:pPr>
            <w:r w:rsidRPr="00BB18D0">
              <w:rPr>
                <w:rFonts w:ascii="Times New Roman" w:hAnsi="Times New Roman"/>
                <w:sz w:val="24"/>
                <w:szCs w:val="24"/>
              </w:rPr>
              <w:t>11.00 – 17.00</w:t>
            </w:r>
          </w:p>
          <w:p w:rsidR="003D7E49" w:rsidRPr="00BB18D0" w:rsidRDefault="003D7E49" w:rsidP="001D2853">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1D2853">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r w:rsidR="003D7E49" w:rsidRPr="00BB18D0" w:rsidTr="00542B14">
        <w:tc>
          <w:tcPr>
            <w:tcW w:w="567" w:type="dxa"/>
          </w:tcPr>
          <w:p w:rsidR="003D7E49" w:rsidRPr="00BB18D0"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34</w:t>
            </w:r>
          </w:p>
        </w:tc>
        <w:tc>
          <w:tcPr>
            <w:tcW w:w="1985" w:type="dxa"/>
          </w:tcPr>
          <w:p w:rsidR="003D7E49" w:rsidRDefault="003D7E49" w:rsidP="001D2853">
            <w:pPr>
              <w:spacing w:after="0" w:line="240" w:lineRule="auto"/>
              <w:jc w:val="center"/>
              <w:rPr>
                <w:rFonts w:ascii="Times New Roman" w:hAnsi="Times New Roman"/>
                <w:sz w:val="24"/>
                <w:szCs w:val="24"/>
              </w:rPr>
            </w:pPr>
            <w:r>
              <w:rPr>
                <w:rFonts w:ascii="Times New Roman" w:hAnsi="Times New Roman"/>
                <w:sz w:val="24"/>
                <w:szCs w:val="24"/>
              </w:rPr>
              <w:t>Чижовская сельская, б-ка,</w:t>
            </w:r>
          </w:p>
          <w:p w:rsidR="003D7E49" w:rsidRPr="00BB18D0"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ф. 36</w:t>
            </w:r>
          </w:p>
        </w:tc>
        <w:tc>
          <w:tcPr>
            <w:tcW w:w="2693" w:type="dxa"/>
          </w:tcPr>
          <w:p w:rsidR="003D7E49"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 xml:space="preserve">216531 Рославльский </w:t>
            </w:r>
          </w:p>
          <w:p w:rsidR="003D7E49" w:rsidRPr="00BB18D0" w:rsidRDefault="003D7E49" w:rsidP="001D2853">
            <w:pPr>
              <w:spacing w:after="0" w:line="240" w:lineRule="auto"/>
              <w:jc w:val="center"/>
              <w:rPr>
                <w:rFonts w:ascii="Times New Roman" w:hAnsi="Times New Roman"/>
                <w:sz w:val="24"/>
                <w:szCs w:val="24"/>
              </w:rPr>
            </w:pPr>
            <w:r w:rsidRPr="00BB18D0">
              <w:rPr>
                <w:rFonts w:ascii="Times New Roman" w:hAnsi="Times New Roman"/>
                <w:sz w:val="24"/>
                <w:szCs w:val="24"/>
              </w:rPr>
              <w:t>р-н, д. Чижовка</w:t>
            </w:r>
          </w:p>
        </w:tc>
        <w:tc>
          <w:tcPr>
            <w:tcW w:w="1276" w:type="dxa"/>
          </w:tcPr>
          <w:p w:rsidR="003D7E49" w:rsidRPr="00BB18D0" w:rsidRDefault="003D7E49" w:rsidP="001D2853">
            <w:pPr>
              <w:spacing w:after="0" w:line="240" w:lineRule="auto"/>
              <w:jc w:val="center"/>
              <w:rPr>
                <w:rFonts w:ascii="Times New Roman" w:hAnsi="Times New Roman"/>
                <w:sz w:val="24"/>
                <w:szCs w:val="24"/>
              </w:rPr>
            </w:pPr>
          </w:p>
        </w:tc>
        <w:tc>
          <w:tcPr>
            <w:tcW w:w="1701" w:type="dxa"/>
          </w:tcPr>
          <w:p w:rsidR="003D7E49" w:rsidRPr="00BB18D0" w:rsidRDefault="003D7E49" w:rsidP="001D2853">
            <w:pPr>
              <w:spacing w:after="0" w:line="240" w:lineRule="auto"/>
              <w:jc w:val="center"/>
              <w:rPr>
                <w:rFonts w:ascii="Times New Roman" w:hAnsi="Times New Roman"/>
                <w:sz w:val="24"/>
                <w:szCs w:val="24"/>
              </w:rPr>
            </w:pPr>
          </w:p>
        </w:tc>
        <w:tc>
          <w:tcPr>
            <w:tcW w:w="2693" w:type="dxa"/>
          </w:tcPr>
          <w:p w:rsidR="003D7E49" w:rsidRPr="00BB18D0" w:rsidRDefault="003D7E49" w:rsidP="001D2853">
            <w:pPr>
              <w:spacing w:after="0" w:line="240" w:lineRule="auto"/>
              <w:rPr>
                <w:rFonts w:ascii="Times New Roman" w:hAnsi="Times New Roman"/>
                <w:sz w:val="24"/>
                <w:szCs w:val="24"/>
              </w:rPr>
            </w:pPr>
            <w:r w:rsidRPr="00BB18D0">
              <w:rPr>
                <w:rFonts w:ascii="Times New Roman" w:hAnsi="Times New Roman"/>
                <w:sz w:val="24"/>
                <w:szCs w:val="24"/>
              </w:rPr>
              <w:t>11.00 – 17.00</w:t>
            </w:r>
          </w:p>
          <w:p w:rsidR="003D7E49" w:rsidRPr="00BB18D0" w:rsidRDefault="003D7E49" w:rsidP="001D2853">
            <w:pPr>
              <w:spacing w:after="0" w:line="240" w:lineRule="auto"/>
              <w:rPr>
                <w:rFonts w:ascii="Times New Roman" w:hAnsi="Times New Roman"/>
                <w:sz w:val="24"/>
                <w:szCs w:val="24"/>
              </w:rPr>
            </w:pPr>
            <w:r w:rsidRPr="00BB18D0">
              <w:rPr>
                <w:rFonts w:ascii="Times New Roman" w:hAnsi="Times New Roman"/>
                <w:sz w:val="24"/>
                <w:szCs w:val="24"/>
              </w:rPr>
              <w:t>выходной – воскресенье</w:t>
            </w:r>
          </w:p>
          <w:p w:rsidR="003D7E49" w:rsidRPr="00BB18D0" w:rsidRDefault="003D7E49" w:rsidP="001D2853">
            <w:pPr>
              <w:spacing w:after="0" w:line="240" w:lineRule="auto"/>
              <w:rPr>
                <w:rFonts w:ascii="Times New Roman" w:hAnsi="Times New Roman"/>
                <w:sz w:val="24"/>
                <w:szCs w:val="24"/>
              </w:rPr>
            </w:pPr>
            <w:r w:rsidRPr="00BB18D0">
              <w:rPr>
                <w:rFonts w:ascii="Times New Roman" w:hAnsi="Times New Roman"/>
                <w:sz w:val="24"/>
                <w:szCs w:val="24"/>
              </w:rPr>
              <w:t>последний день месяца – санитарный</w:t>
            </w:r>
          </w:p>
        </w:tc>
      </w:tr>
    </w:tbl>
    <w:p w:rsidR="00BB18D0" w:rsidRDefault="00BB18D0" w:rsidP="00BB18D0">
      <w:pPr>
        <w:spacing w:after="0" w:line="240" w:lineRule="auto"/>
        <w:rPr>
          <w:rFonts w:ascii="Times New Roman" w:hAnsi="Times New Roman"/>
          <w:sz w:val="24"/>
          <w:szCs w:val="24"/>
        </w:rPr>
      </w:pPr>
    </w:p>
    <w:p w:rsidR="00BB18D0" w:rsidRDefault="00BB18D0" w:rsidP="00BB18D0">
      <w:pPr>
        <w:spacing w:after="0" w:line="240" w:lineRule="auto"/>
        <w:rPr>
          <w:rFonts w:ascii="Times New Roman" w:hAnsi="Times New Roman"/>
          <w:sz w:val="24"/>
          <w:szCs w:val="24"/>
        </w:rPr>
      </w:pPr>
    </w:p>
    <w:p w:rsidR="00BB18D0" w:rsidRDefault="00BB18D0" w:rsidP="00BB18D0">
      <w:pPr>
        <w:spacing w:after="0" w:line="240" w:lineRule="auto"/>
        <w:rPr>
          <w:rFonts w:ascii="Times New Roman" w:hAnsi="Times New Roman"/>
          <w:sz w:val="24"/>
          <w:szCs w:val="24"/>
        </w:rPr>
      </w:pPr>
    </w:p>
    <w:p w:rsidR="00BB18D0" w:rsidRDefault="00BB18D0" w:rsidP="00BB18D0">
      <w:pPr>
        <w:spacing w:after="0" w:line="240" w:lineRule="auto"/>
        <w:rPr>
          <w:rFonts w:ascii="Times New Roman" w:hAnsi="Times New Roman"/>
          <w:sz w:val="24"/>
          <w:szCs w:val="24"/>
        </w:rPr>
      </w:pPr>
    </w:p>
    <w:p w:rsidR="00BB18D0" w:rsidRDefault="00BB18D0" w:rsidP="00BB18D0">
      <w:pPr>
        <w:spacing w:after="0" w:line="240" w:lineRule="auto"/>
        <w:rPr>
          <w:rFonts w:ascii="Times New Roman" w:hAnsi="Times New Roman"/>
          <w:sz w:val="24"/>
          <w:szCs w:val="24"/>
        </w:rPr>
      </w:pPr>
    </w:p>
    <w:p w:rsidR="00BB18D0" w:rsidRPr="00B26204" w:rsidRDefault="00BB18D0" w:rsidP="00BB18D0">
      <w:pPr>
        <w:pStyle w:val="120"/>
        <w:keepNext/>
        <w:keepLines/>
        <w:shd w:val="clear" w:color="auto" w:fill="auto"/>
        <w:spacing w:after="0" w:line="350" w:lineRule="exact"/>
        <w:ind w:left="4180"/>
        <w:jc w:val="both"/>
        <w:rPr>
          <w:rFonts w:ascii="Times New Roman" w:hAnsi="Times New Roman" w:cs="Times New Roman"/>
          <w:w w:val="100"/>
          <w:sz w:val="28"/>
          <w:szCs w:val="28"/>
        </w:rPr>
      </w:pPr>
      <w:bookmarkStart w:id="14" w:name="bookmark9"/>
      <w:r w:rsidRPr="00B26204">
        <w:rPr>
          <w:rFonts w:ascii="Times New Roman" w:hAnsi="Times New Roman" w:cs="Times New Roman"/>
          <w:w w:val="100"/>
          <w:sz w:val="28"/>
          <w:szCs w:val="28"/>
        </w:rPr>
        <w:t>Реестр</w:t>
      </w:r>
      <w:bookmarkEnd w:id="14"/>
    </w:p>
    <w:p w:rsidR="00BB18D0" w:rsidRDefault="00BB18D0" w:rsidP="00BB18D0">
      <w:pPr>
        <w:pStyle w:val="22"/>
        <w:keepNext/>
        <w:keepLines/>
        <w:shd w:val="clear" w:color="auto" w:fill="auto"/>
        <w:spacing w:before="0" w:after="226"/>
        <w:ind w:right="20"/>
        <w:rPr>
          <w:rFonts w:ascii="Times New Roman" w:hAnsi="Times New Roman" w:cs="Times New Roman"/>
          <w:w w:val="100"/>
          <w:sz w:val="28"/>
          <w:szCs w:val="28"/>
        </w:rPr>
      </w:pPr>
      <w:bookmarkStart w:id="15" w:name="bookmark10"/>
      <w:r w:rsidRPr="00B26204">
        <w:rPr>
          <w:rFonts w:ascii="Times New Roman" w:hAnsi="Times New Roman" w:cs="Times New Roman"/>
          <w:w w:val="100"/>
          <w:sz w:val="28"/>
          <w:szCs w:val="28"/>
        </w:rPr>
        <w:t>услуг библиотечного- информационного обслуживания пользователей МО «Рославльский район» Смоленской области</w:t>
      </w:r>
      <w:bookmarkEnd w:id="15"/>
    </w:p>
    <w:p w:rsidR="00BB18D0" w:rsidRPr="00B26204" w:rsidRDefault="00BB18D0" w:rsidP="00BB18D0">
      <w:pPr>
        <w:pStyle w:val="22"/>
        <w:keepNext/>
        <w:keepLines/>
        <w:shd w:val="clear" w:color="auto" w:fill="auto"/>
        <w:spacing w:before="0" w:after="226"/>
        <w:ind w:right="20"/>
        <w:rPr>
          <w:rFonts w:ascii="Times New Roman" w:hAnsi="Times New Roman" w:cs="Times New Roman"/>
          <w:w w:val="100"/>
          <w:sz w:val="28"/>
          <w:szCs w:val="28"/>
        </w:rPr>
      </w:pPr>
    </w:p>
    <w:p w:rsidR="00BB18D0" w:rsidRPr="00B26204" w:rsidRDefault="00BB18D0" w:rsidP="00BB18D0">
      <w:pPr>
        <w:pStyle w:val="43"/>
        <w:shd w:val="clear" w:color="auto" w:fill="auto"/>
        <w:spacing w:before="0"/>
        <w:ind w:left="20" w:right="20"/>
        <w:rPr>
          <w:rFonts w:ascii="Times New Roman" w:hAnsi="Times New Roman" w:cs="Times New Roman"/>
          <w:w w:val="100"/>
          <w:sz w:val="28"/>
          <w:szCs w:val="28"/>
        </w:rPr>
      </w:pPr>
      <w:r w:rsidRPr="00B26204">
        <w:rPr>
          <w:rFonts w:ascii="Times New Roman" w:hAnsi="Times New Roman" w:cs="Times New Roman"/>
          <w:w w:val="100"/>
          <w:sz w:val="28"/>
          <w:szCs w:val="28"/>
        </w:rPr>
        <w:t>Библиотечно-информационное обслуживание включает в себя организацию и обеспечение управлением культуры и молодежной политики деятельности муниципальных библиотек по обслуживанию пользователей.</w:t>
      </w:r>
    </w:p>
    <w:p w:rsidR="00BB18D0" w:rsidRPr="00B26204" w:rsidRDefault="00BB18D0" w:rsidP="00BB18D0">
      <w:pPr>
        <w:pStyle w:val="43"/>
        <w:shd w:val="clear" w:color="auto" w:fill="auto"/>
        <w:spacing w:before="0" w:after="0" w:line="360" w:lineRule="auto"/>
        <w:ind w:left="20" w:right="20"/>
        <w:rPr>
          <w:rFonts w:ascii="Times New Roman" w:hAnsi="Times New Roman" w:cs="Times New Roman"/>
          <w:w w:val="100"/>
          <w:sz w:val="28"/>
          <w:szCs w:val="28"/>
        </w:rPr>
      </w:pPr>
      <w:r w:rsidRPr="00B26204">
        <w:rPr>
          <w:rFonts w:ascii="Times New Roman" w:hAnsi="Times New Roman" w:cs="Times New Roman"/>
          <w:w w:val="100"/>
          <w:sz w:val="28"/>
          <w:szCs w:val="28"/>
        </w:rPr>
        <w:t>Библиотеки-филиалы МБУК «Рославльская МЦБС» предоставляют пользователям спектр</w:t>
      </w:r>
      <w:r w:rsidRPr="00B26204">
        <w:rPr>
          <w:rStyle w:val="44"/>
          <w:rFonts w:ascii="Times New Roman" w:hAnsi="Times New Roman" w:cs="Times New Roman"/>
          <w:w w:val="100"/>
          <w:sz w:val="28"/>
          <w:szCs w:val="28"/>
        </w:rPr>
        <w:t xml:space="preserve"> </w:t>
      </w:r>
      <w:r w:rsidRPr="00E701D5">
        <w:rPr>
          <w:rStyle w:val="44"/>
          <w:rFonts w:ascii="Times New Roman" w:hAnsi="Times New Roman" w:cs="Times New Roman"/>
          <w:i w:val="0"/>
          <w:w w:val="100"/>
          <w:sz w:val="28"/>
          <w:szCs w:val="28"/>
        </w:rPr>
        <w:t>библиотечных,</w:t>
      </w:r>
      <w:r w:rsidRPr="00B26204">
        <w:rPr>
          <w:rFonts w:ascii="Times New Roman" w:hAnsi="Times New Roman" w:cs="Times New Roman"/>
          <w:w w:val="100"/>
          <w:sz w:val="28"/>
          <w:szCs w:val="28"/>
        </w:rPr>
        <w:t xml:space="preserve"> информационных, коммуникативных и сервисных услуг:</w:t>
      </w:r>
    </w:p>
    <w:p w:rsidR="00BB18D0" w:rsidRPr="00B26204" w:rsidRDefault="00BB18D0" w:rsidP="00BB18D0">
      <w:pPr>
        <w:pStyle w:val="43"/>
        <w:numPr>
          <w:ilvl w:val="0"/>
          <w:numId w:val="8"/>
        </w:numPr>
        <w:shd w:val="clear" w:color="auto" w:fill="auto"/>
        <w:tabs>
          <w:tab w:val="left" w:pos="845"/>
        </w:tabs>
        <w:spacing w:before="0" w:after="0" w:line="360" w:lineRule="auto"/>
        <w:ind w:left="20"/>
        <w:rPr>
          <w:rFonts w:ascii="Times New Roman" w:hAnsi="Times New Roman" w:cs="Times New Roman"/>
          <w:w w:val="100"/>
          <w:sz w:val="28"/>
          <w:szCs w:val="28"/>
        </w:rPr>
      </w:pPr>
      <w:r w:rsidRPr="00B26204">
        <w:rPr>
          <w:rFonts w:ascii="Times New Roman" w:hAnsi="Times New Roman" w:cs="Times New Roman"/>
          <w:w w:val="100"/>
          <w:sz w:val="28"/>
          <w:szCs w:val="28"/>
        </w:rPr>
        <w:t>доступ к справочно-поисковому аппарату и базам данных библиотек;</w:t>
      </w:r>
    </w:p>
    <w:p w:rsidR="00BB18D0" w:rsidRDefault="00BB18D0" w:rsidP="00BB18D0">
      <w:pPr>
        <w:pStyle w:val="43"/>
        <w:numPr>
          <w:ilvl w:val="0"/>
          <w:numId w:val="8"/>
        </w:numPr>
        <w:shd w:val="clear" w:color="auto" w:fill="auto"/>
        <w:tabs>
          <w:tab w:val="left" w:pos="966"/>
        </w:tabs>
        <w:spacing w:before="0" w:after="0" w:line="360" w:lineRule="auto"/>
        <w:ind w:left="20" w:right="20"/>
        <w:rPr>
          <w:rFonts w:ascii="Times New Roman" w:hAnsi="Times New Roman" w:cs="Times New Roman"/>
          <w:w w:val="100"/>
          <w:sz w:val="28"/>
          <w:szCs w:val="28"/>
        </w:rPr>
      </w:pPr>
      <w:r w:rsidRPr="00B26204">
        <w:rPr>
          <w:rFonts w:ascii="Times New Roman" w:hAnsi="Times New Roman" w:cs="Times New Roman"/>
          <w:w w:val="100"/>
          <w:sz w:val="28"/>
          <w:szCs w:val="28"/>
        </w:rPr>
        <w:t xml:space="preserve">информация о составе библиотечных фондов через систему каталогов </w:t>
      </w:r>
      <w:r>
        <w:rPr>
          <w:rFonts w:ascii="Times New Roman" w:hAnsi="Times New Roman" w:cs="Times New Roman"/>
          <w:w w:val="100"/>
          <w:sz w:val="28"/>
          <w:szCs w:val="28"/>
        </w:rPr>
        <w:t xml:space="preserve"> </w:t>
      </w:r>
    </w:p>
    <w:p w:rsidR="00BB18D0" w:rsidRPr="00B26204" w:rsidRDefault="00BB18D0" w:rsidP="00BB18D0">
      <w:pPr>
        <w:pStyle w:val="43"/>
        <w:shd w:val="clear" w:color="auto" w:fill="auto"/>
        <w:tabs>
          <w:tab w:val="left" w:pos="966"/>
        </w:tabs>
        <w:spacing w:before="0" w:after="0" w:line="360" w:lineRule="auto"/>
        <w:ind w:left="720" w:right="20" w:firstLine="0"/>
        <w:rPr>
          <w:rFonts w:ascii="Times New Roman" w:hAnsi="Times New Roman" w:cs="Times New Roman"/>
          <w:w w:val="100"/>
          <w:sz w:val="28"/>
          <w:szCs w:val="28"/>
        </w:rPr>
      </w:pPr>
      <w:r>
        <w:rPr>
          <w:rFonts w:ascii="Times New Roman" w:hAnsi="Times New Roman" w:cs="Times New Roman"/>
          <w:w w:val="100"/>
          <w:sz w:val="28"/>
          <w:szCs w:val="28"/>
        </w:rPr>
        <w:t xml:space="preserve">     </w:t>
      </w:r>
      <w:r w:rsidRPr="00B26204">
        <w:rPr>
          <w:rFonts w:ascii="Times New Roman" w:hAnsi="Times New Roman" w:cs="Times New Roman"/>
          <w:w w:val="100"/>
          <w:sz w:val="28"/>
          <w:szCs w:val="28"/>
        </w:rPr>
        <w:t>и другие формы библиотечного информирования;</w:t>
      </w:r>
    </w:p>
    <w:p w:rsidR="00BB18D0" w:rsidRPr="00B26204" w:rsidRDefault="00BB18D0" w:rsidP="00BB18D0">
      <w:pPr>
        <w:pStyle w:val="43"/>
        <w:numPr>
          <w:ilvl w:val="0"/>
          <w:numId w:val="8"/>
        </w:numPr>
        <w:shd w:val="clear" w:color="auto" w:fill="auto"/>
        <w:tabs>
          <w:tab w:val="left" w:pos="917"/>
        </w:tabs>
        <w:spacing w:before="0" w:after="0" w:line="360" w:lineRule="auto"/>
        <w:ind w:left="20"/>
        <w:rPr>
          <w:rFonts w:ascii="Times New Roman" w:hAnsi="Times New Roman" w:cs="Times New Roman"/>
          <w:w w:val="100"/>
          <w:sz w:val="28"/>
          <w:szCs w:val="28"/>
        </w:rPr>
      </w:pPr>
      <w:r w:rsidRPr="00B26204">
        <w:rPr>
          <w:rFonts w:ascii="Times New Roman" w:hAnsi="Times New Roman" w:cs="Times New Roman"/>
          <w:w w:val="100"/>
          <w:sz w:val="28"/>
          <w:szCs w:val="28"/>
        </w:rPr>
        <w:t>консультационная помощь в поиске и выборе источников информации;</w:t>
      </w:r>
    </w:p>
    <w:p w:rsidR="00BB18D0" w:rsidRDefault="00BB18D0" w:rsidP="00BB18D0">
      <w:pPr>
        <w:pStyle w:val="43"/>
        <w:shd w:val="clear" w:color="auto" w:fill="auto"/>
        <w:spacing w:before="0" w:after="0" w:line="360" w:lineRule="auto"/>
        <w:ind w:left="20" w:right="20" w:firstLine="1080"/>
        <w:rPr>
          <w:rFonts w:ascii="Times New Roman" w:hAnsi="Times New Roman" w:cs="Times New Roman"/>
          <w:w w:val="100"/>
          <w:sz w:val="28"/>
          <w:szCs w:val="28"/>
        </w:rPr>
      </w:pPr>
      <w:r w:rsidRPr="00B26204">
        <w:rPr>
          <w:rFonts w:ascii="Times New Roman" w:hAnsi="Times New Roman" w:cs="Times New Roman"/>
          <w:w w:val="100"/>
          <w:sz w:val="28"/>
          <w:szCs w:val="28"/>
        </w:rPr>
        <w:t xml:space="preserve">временное пользование любым документом из библиотечных фондов </w:t>
      </w:r>
      <w:r>
        <w:rPr>
          <w:rFonts w:ascii="Times New Roman" w:hAnsi="Times New Roman" w:cs="Times New Roman"/>
          <w:w w:val="100"/>
          <w:sz w:val="28"/>
          <w:szCs w:val="28"/>
        </w:rPr>
        <w:t xml:space="preserve"> </w:t>
      </w:r>
    </w:p>
    <w:p w:rsidR="00BB18D0" w:rsidRPr="00B26204" w:rsidRDefault="00BB18D0" w:rsidP="00BB18D0">
      <w:pPr>
        <w:pStyle w:val="43"/>
        <w:shd w:val="clear" w:color="auto" w:fill="auto"/>
        <w:spacing w:before="0" w:after="0" w:line="360" w:lineRule="auto"/>
        <w:ind w:left="20" w:right="20" w:firstLine="1080"/>
        <w:rPr>
          <w:rFonts w:ascii="Times New Roman" w:hAnsi="Times New Roman" w:cs="Times New Roman"/>
          <w:w w:val="100"/>
          <w:sz w:val="28"/>
          <w:szCs w:val="28"/>
        </w:rPr>
      </w:pPr>
      <w:r w:rsidRPr="00B26204">
        <w:rPr>
          <w:rFonts w:ascii="Times New Roman" w:hAnsi="Times New Roman" w:cs="Times New Roman"/>
          <w:w w:val="100"/>
          <w:sz w:val="28"/>
          <w:szCs w:val="28"/>
        </w:rPr>
        <w:t>на абонементе, в читальном зале, из основного книгохранилища;</w:t>
      </w:r>
    </w:p>
    <w:p w:rsidR="00BB18D0" w:rsidRDefault="00BB18D0" w:rsidP="00BB18D0">
      <w:pPr>
        <w:pStyle w:val="43"/>
        <w:shd w:val="clear" w:color="auto" w:fill="auto"/>
        <w:spacing w:before="0" w:after="0" w:line="360" w:lineRule="auto"/>
        <w:ind w:left="20" w:right="20" w:firstLine="1080"/>
        <w:rPr>
          <w:rFonts w:ascii="Times New Roman" w:hAnsi="Times New Roman" w:cs="Times New Roman"/>
          <w:w w:val="100"/>
          <w:sz w:val="28"/>
          <w:szCs w:val="28"/>
        </w:rPr>
      </w:pPr>
      <w:r w:rsidRPr="00B26204">
        <w:rPr>
          <w:rFonts w:ascii="Times New Roman" w:hAnsi="Times New Roman" w:cs="Times New Roman"/>
          <w:w w:val="100"/>
          <w:sz w:val="28"/>
          <w:szCs w:val="28"/>
        </w:rPr>
        <w:t xml:space="preserve">пользование документами или их копиями по межбиблиотечному </w:t>
      </w:r>
      <w:r>
        <w:rPr>
          <w:rFonts w:ascii="Times New Roman" w:hAnsi="Times New Roman" w:cs="Times New Roman"/>
          <w:w w:val="100"/>
          <w:sz w:val="28"/>
          <w:szCs w:val="28"/>
        </w:rPr>
        <w:t xml:space="preserve">       </w:t>
      </w:r>
    </w:p>
    <w:p w:rsidR="00BB18D0" w:rsidRPr="00B26204" w:rsidRDefault="00BB18D0" w:rsidP="00BB18D0">
      <w:pPr>
        <w:pStyle w:val="43"/>
        <w:shd w:val="clear" w:color="auto" w:fill="auto"/>
        <w:spacing w:before="0" w:after="0" w:line="360" w:lineRule="auto"/>
        <w:ind w:left="20" w:right="20" w:firstLine="1080"/>
        <w:rPr>
          <w:rFonts w:ascii="Times New Roman" w:hAnsi="Times New Roman" w:cs="Times New Roman"/>
          <w:w w:val="100"/>
          <w:sz w:val="28"/>
          <w:szCs w:val="28"/>
        </w:rPr>
      </w:pPr>
      <w:r w:rsidRPr="00B26204">
        <w:rPr>
          <w:rFonts w:ascii="Times New Roman" w:hAnsi="Times New Roman" w:cs="Times New Roman"/>
          <w:w w:val="100"/>
          <w:sz w:val="28"/>
          <w:szCs w:val="28"/>
        </w:rPr>
        <w:t>абонементу из других библиотек;</w:t>
      </w:r>
    </w:p>
    <w:p w:rsidR="00BB18D0" w:rsidRPr="00B26204" w:rsidRDefault="00BB18D0" w:rsidP="00BB18D0">
      <w:pPr>
        <w:pStyle w:val="43"/>
        <w:numPr>
          <w:ilvl w:val="0"/>
          <w:numId w:val="8"/>
        </w:numPr>
        <w:shd w:val="clear" w:color="auto" w:fill="auto"/>
        <w:tabs>
          <w:tab w:val="left" w:pos="1027"/>
        </w:tabs>
        <w:spacing w:before="0" w:after="0" w:line="360" w:lineRule="auto"/>
        <w:ind w:left="20"/>
        <w:rPr>
          <w:rFonts w:ascii="Times New Roman" w:hAnsi="Times New Roman" w:cs="Times New Roman"/>
          <w:w w:val="100"/>
          <w:sz w:val="28"/>
          <w:szCs w:val="28"/>
        </w:rPr>
      </w:pPr>
      <w:r w:rsidRPr="00B26204">
        <w:rPr>
          <w:rFonts w:ascii="Times New Roman" w:hAnsi="Times New Roman" w:cs="Times New Roman"/>
          <w:w w:val="100"/>
          <w:sz w:val="28"/>
          <w:szCs w:val="28"/>
        </w:rPr>
        <w:t>пользование документами в электронном виде;</w:t>
      </w:r>
    </w:p>
    <w:p w:rsidR="00BB18D0" w:rsidRPr="00B26204" w:rsidRDefault="00BB18D0" w:rsidP="00BB18D0">
      <w:pPr>
        <w:pStyle w:val="43"/>
        <w:numPr>
          <w:ilvl w:val="0"/>
          <w:numId w:val="8"/>
        </w:numPr>
        <w:shd w:val="clear" w:color="auto" w:fill="auto"/>
        <w:tabs>
          <w:tab w:val="left" w:pos="917"/>
        </w:tabs>
        <w:spacing w:before="0" w:after="0" w:line="360" w:lineRule="auto"/>
        <w:ind w:left="20"/>
        <w:rPr>
          <w:rFonts w:ascii="Times New Roman" w:hAnsi="Times New Roman" w:cs="Times New Roman"/>
          <w:w w:val="100"/>
          <w:sz w:val="28"/>
          <w:szCs w:val="28"/>
        </w:rPr>
      </w:pPr>
      <w:r w:rsidRPr="00B26204">
        <w:rPr>
          <w:rFonts w:ascii="Times New Roman" w:hAnsi="Times New Roman" w:cs="Times New Roman"/>
          <w:w w:val="100"/>
          <w:sz w:val="28"/>
          <w:szCs w:val="28"/>
        </w:rPr>
        <w:t>получение библиографического списка литературы по заданной теме;</w:t>
      </w:r>
    </w:p>
    <w:p w:rsidR="00BB18D0" w:rsidRPr="00B26204" w:rsidRDefault="00BB18D0" w:rsidP="00BB18D0">
      <w:pPr>
        <w:pStyle w:val="43"/>
        <w:numPr>
          <w:ilvl w:val="0"/>
          <w:numId w:val="8"/>
        </w:numPr>
        <w:shd w:val="clear" w:color="auto" w:fill="auto"/>
        <w:tabs>
          <w:tab w:val="left" w:pos="1008"/>
        </w:tabs>
        <w:spacing w:before="0" w:after="0" w:line="360" w:lineRule="auto"/>
        <w:ind w:left="20"/>
        <w:rPr>
          <w:rFonts w:ascii="Times New Roman" w:hAnsi="Times New Roman" w:cs="Times New Roman"/>
          <w:w w:val="100"/>
          <w:sz w:val="28"/>
          <w:szCs w:val="28"/>
        </w:rPr>
      </w:pPr>
      <w:r w:rsidRPr="00B26204">
        <w:rPr>
          <w:rFonts w:ascii="Times New Roman" w:hAnsi="Times New Roman" w:cs="Times New Roman"/>
          <w:w w:val="100"/>
          <w:sz w:val="28"/>
          <w:szCs w:val="28"/>
        </w:rPr>
        <w:t>тематический подбор документов по предварительному заказу;</w:t>
      </w:r>
    </w:p>
    <w:p w:rsidR="00BB18D0" w:rsidRDefault="00BB18D0" w:rsidP="00BB18D0">
      <w:pPr>
        <w:pStyle w:val="43"/>
        <w:shd w:val="clear" w:color="auto" w:fill="auto"/>
        <w:spacing w:before="0" w:after="0" w:line="360" w:lineRule="auto"/>
        <w:ind w:left="20" w:right="20" w:firstLine="1080"/>
        <w:rPr>
          <w:rFonts w:ascii="Times New Roman" w:hAnsi="Times New Roman" w:cs="Times New Roman"/>
          <w:w w:val="100"/>
          <w:sz w:val="28"/>
          <w:szCs w:val="28"/>
        </w:rPr>
      </w:pPr>
      <w:r w:rsidRPr="00B26204">
        <w:rPr>
          <w:rFonts w:ascii="Times New Roman" w:hAnsi="Times New Roman" w:cs="Times New Roman"/>
          <w:w w:val="100"/>
          <w:sz w:val="28"/>
          <w:szCs w:val="28"/>
        </w:rPr>
        <w:t xml:space="preserve">проведение фестивалей, конкурсов, праздников, творческих вечеров, </w:t>
      </w:r>
      <w:r>
        <w:rPr>
          <w:rFonts w:ascii="Times New Roman" w:hAnsi="Times New Roman" w:cs="Times New Roman"/>
          <w:w w:val="100"/>
          <w:sz w:val="28"/>
          <w:szCs w:val="28"/>
        </w:rPr>
        <w:t xml:space="preserve"> </w:t>
      </w:r>
    </w:p>
    <w:p w:rsidR="00BB18D0" w:rsidRPr="00B26204" w:rsidRDefault="00BB18D0" w:rsidP="00BB18D0">
      <w:pPr>
        <w:pStyle w:val="43"/>
        <w:shd w:val="clear" w:color="auto" w:fill="auto"/>
        <w:spacing w:before="0" w:after="0" w:line="360" w:lineRule="auto"/>
        <w:ind w:left="20" w:right="20" w:firstLine="1080"/>
        <w:rPr>
          <w:rFonts w:ascii="Times New Roman" w:hAnsi="Times New Roman" w:cs="Times New Roman"/>
          <w:w w:val="100"/>
          <w:sz w:val="28"/>
          <w:szCs w:val="28"/>
        </w:rPr>
      </w:pPr>
      <w:r w:rsidRPr="00B26204">
        <w:rPr>
          <w:rFonts w:ascii="Times New Roman" w:hAnsi="Times New Roman" w:cs="Times New Roman"/>
          <w:w w:val="100"/>
          <w:sz w:val="28"/>
          <w:szCs w:val="28"/>
        </w:rPr>
        <w:t>игровых программ для детей и подростков и прочее;</w:t>
      </w:r>
    </w:p>
    <w:p w:rsidR="00BB18D0" w:rsidRDefault="00BB18D0" w:rsidP="00BB18D0">
      <w:pPr>
        <w:pStyle w:val="43"/>
        <w:shd w:val="clear" w:color="auto" w:fill="auto"/>
        <w:spacing w:before="0" w:after="0" w:line="360" w:lineRule="auto"/>
        <w:ind w:left="20" w:right="20" w:firstLine="1080"/>
        <w:rPr>
          <w:rFonts w:ascii="Times New Roman" w:hAnsi="Times New Roman" w:cs="Times New Roman"/>
          <w:w w:val="100"/>
          <w:sz w:val="28"/>
          <w:szCs w:val="28"/>
        </w:rPr>
      </w:pPr>
      <w:r w:rsidRPr="00B26204">
        <w:rPr>
          <w:rFonts w:ascii="Times New Roman" w:hAnsi="Times New Roman" w:cs="Times New Roman"/>
          <w:w w:val="100"/>
          <w:sz w:val="28"/>
          <w:szCs w:val="28"/>
        </w:rPr>
        <w:t xml:space="preserve">организация и размещение книжных выставок, выставок </w:t>
      </w:r>
    </w:p>
    <w:p w:rsidR="00BB18D0" w:rsidRPr="00B26204" w:rsidRDefault="00BB18D0" w:rsidP="00BB18D0">
      <w:pPr>
        <w:pStyle w:val="43"/>
        <w:shd w:val="clear" w:color="auto" w:fill="auto"/>
        <w:spacing w:before="0" w:after="0" w:line="360" w:lineRule="auto"/>
        <w:ind w:left="20" w:right="20" w:firstLine="1080"/>
        <w:rPr>
          <w:rFonts w:ascii="Times New Roman" w:hAnsi="Times New Roman" w:cs="Times New Roman"/>
          <w:w w:val="100"/>
          <w:sz w:val="28"/>
          <w:szCs w:val="28"/>
        </w:rPr>
      </w:pPr>
      <w:r w:rsidRPr="00B26204">
        <w:rPr>
          <w:rFonts w:ascii="Times New Roman" w:hAnsi="Times New Roman" w:cs="Times New Roman"/>
          <w:w w:val="100"/>
          <w:sz w:val="28"/>
          <w:szCs w:val="28"/>
        </w:rPr>
        <w:t>художественных произведений и т.д.;</w:t>
      </w:r>
    </w:p>
    <w:p w:rsidR="00BB18D0" w:rsidRDefault="00BB18D0" w:rsidP="00BB18D0">
      <w:pPr>
        <w:pStyle w:val="43"/>
        <w:numPr>
          <w:ilvl w:val="0"/>
          <w:numId w:val="8"/>
        </w:numPr>
        <w:shd w:val="clear" w:color="auto" w:fill="auto"/>
        <w:tabs>
          <w:tab w:val="left" w:pos="999"/>
        </w:tabs>
        <w:spacing w:before="0" w:after="0" w:line="360" w:lineRule="auto"/>
        <w:ind w:left="20" w:right="20"/>
        <w:rPr>
          <w:rFonts w:ascii="Times New Roman" w:hAnsi="Times New Roman" w:cs="Times New Roman"/>
          <w:w w:val="100"/>
          <w:sz w:val="28"/>
          <w:szCs w:val="28"/>
        </w:rPr>
      </w:pPr>
      <w:r w:rsidRPr="00B26204">
        <w:rPr>
          <w:rFonts w:ascii="Times New Roman" w:hAnsi="Times New Roman" w:cs="Times New Roman"/>
          <w:w w:val="100"/>
          <w:sz w:val="28"/>
          <w:szCs w:val="28"/>
        </w:rPr>
        <w:t xml:space="preserve">пользование другими видами услуг, в том числе платными, перечень </w:t>
      </w:r>
      <w:r>
        <w:rPr>
          <w:rFonts w:ascii="Times New Roman" w:hAnsi="Times New Roman" w:cs="Times New Roman"/>
          <w:w w:val="100"/>
          <w:sz w:val="28"/>
          <w:szCs w:val="28"/>
        </w:rPr>
        <w:t xml:space="preserve"> </w:t>
      </w:r>
    </w:p>
    <w:p w:rsidR="00BB18D0" w:rsidRPr="00B26204" w:rsidRDefault="00BB18D0" w:rsidP="00BB18D0">
      <w:pPr>
        <w:pStyle w:val="43"/>
        <w:shd w:val="clear" w:color="auto" w:fill="auto"/>
        <w:tabs>
          <w:tab w:val="left" w:pos="999"/>
        </w:tabs>
        <w:spacing w:before="0" w:after="0" w:line="360" w:lineRule="auto"/>
        <w:ind w:left="720" w:right="20" w:firstLine="0"/>
        <w:rPr>
          <w:rFonts w:ascii="Times New Roman" w:hAnsi="Times New Roman" w:cs="Times New Roman"/>
          <w:w w:val="100"/>
          <w:sz w:val="28"/>
          <w:szCs w:val="28"/>
        </w:rPr>
        <w:sectPr w:rsidR="00BB18D0" w:rsidRPr="00B26204" w:rsidSect="009367BD">
          <w:pgSz w:w="11905" w:h="16837"/>
          <w:pgMar w:top="426" w:right="706" w:bottom="698" w:left="1694" w:header="0" w:footer="3" w:gutter="0"/>
          <w:cols w:space="720"/>
          <w:noEndnote/>
          <w:docGrid w:linePitch="360"/>
        </w:sectPr>
      </w:pPr>
      <w:r>
        <w:rPr>
          <w:rFonts w:ascii="Times New Roman" w:hAnsi="Times New Roman" w:cs="Times New Roman"/>
          <w:w w:val="100"/>
          <w:sz w:val="28"/>
          <w:szCs w:val="28"/>
        </w:rPr>
        <w:t xml:space="preserve">    </w:t>
      </w:r>
      <w:r w:rsidRPr="00B26204">
        <w:rPr>
          <w:rFonts w:ascii="Times New Roman" w:hAnsi="Times New Roman" w:cs="Times New Roman"/>
          <w:w w:val="100"/>
          <w:sz w:val="28"/>
          <w:szCs w:val="28"/>
        </w:rPr>
        <w:t>которых определяется Правилами пользования библиотекой.</w:t>
      </w:r>
    </w:p>
    <w:p w:rsidR="00BB18D0" w:rsidRDefault="00BB18D0" w:rsidP="00BB18D0"/>
    <w:p w:rsidR="00BB18D0" w:rsidRDefault="00BB18D0" w:rsidP="00BB18D0">
      <w:pPr>
        <w:spacing w:after="0" w:line="240" w:lineRule="auto"/>
        <w:rPr>
          <w:rFonts w:ascii="Times New Roman" w:hAnsi="Times New Roman"/>
          <w:sz w:val="24"/>
          <w:szCs w:val="24"/>
        </w:rPr>
      </w:pPr>
    </w:p>
    <w:sectPr w:rsidR="00BB18D0" w:rsidSect="00FF5F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220" w:rsidRDefault="00D71220">
      <w:pPr>
        <w:spacing w:after="0" w:line="240" w:lineRule="auto"/>
      </w:pPr>
      <w:r>
        <w:separator/>
      </w:r>
    </w:p>
  </w:endnote>
  <w:endnote w:type="continuationSeparator" w:id="1">
    <w:p w:rsidR="00D71220" w:rsidRDefault="00D71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220" w:rsidRDefault="00D71220">
      <w:pPr>
        <w:spacing w:after="0" w:line="240" w:lineRule="auto"/>
      </w:pPr>
      <w:r>
        <w:separator/>
      </w:r>
    </w:p>
  </w:footnote>
  <w:footnote w:type="continuationSeparator" w:id="1">
    <w:p w:rsidR="00D71220" w:rsidRDefault="00D712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B"/>
    <w:multiLevelType w:val="multilevel"/>
    <w:tmpl w:val="0000000A"/>
    <w:lvl w:ilvl="0">
      <w:start w:val="2"/>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D"/>
    <w:multiLevelType w:val="multilevel"/>
    <w:tmpl w:val="0000000C"/>
    <w:lvl w:ilvl="0">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13"/>
    <w:multiLevelType w:val="multilevel"/>
    <w:tmpl w:val="0000001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1D"/>
    <w:multiLevelType w:val="multilevel"/>
    <w:tmpl w:val="0000001C"/>
    <w:lvl w:ilvl="0">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7">
    <w:nsid w:val="0000001F"/>
    <w:multiLevelType w:val="multilevel"/>
    <w:tmpl w:val="0000001E"/>
    <w:lvl w:ilvl="0">
      <w:start w:val="5"/>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5"/>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5"/>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5"/>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5"/>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5"/>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23"/>
    <w:multiLevelType w:val="multilevel"/>
    <w:tmpl w:val="00000022"/>
    <w:lvl w:ilvl="0">
      <w:start w:val="1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25"/>
    <w:multiLevelType w:val="multilevel"/>
    <w:tmpl w:val="00000024"/>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27"/>
    <w:multiLevelType w:val="multilevel"/>
    <w:tmpl w:val="0000002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29"/>
    <w:multiLevelType w:val="multilevel"/>
    <w:tmpl w:val="00000028"/>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2B"/>
    <w:multiLevelType w:val="multilevel"/>
    <w:tmpl w:val="0000002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247B4568"/>
    <w:multiLevelType w:val="hybridMultilevel"/>
    <w:tmpl w:val="1E088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14C09"/>
    <w:rsid w:val="000011D4"/>
    <w:rsid w:val="000014A4"/>
    <w:rsid w:val="00001F2D"/>
    <w:rsid w:val="0000392E"/>
    <w:rsid w:val="00003963"/>
    <w:rsid w:val="00003B5D"/>
    <w:rsid w:val="00003C22"/>
    <w:rsid w:val="0000404D"/>
    <w:rsid w:val="0000421C"/>
    <w:rsid w:val="0000563E"/>
    <w:rsid w:val="00005F63"/>
    <w:rsid w:val="00006149"/>
    <w:rsid w:val="000069A0"/>
    <w:rsid w:val="00010A36"/>
    <w:rsid w:val="00011421"/>
    <w:rsid w:val="000119FB"/>
    <w:rsid w:val="00011E01"/>
    <w:rsid w:val="000129EC"/>
    <w:rsid w:val="000143FA"/>
    <w:rsid w:val="00015907"/>
    <w:rsid w:val="00015C73"/>
    <w:rsid w:val="00015D82"/>
    <w:rsid w:val="00015E21"/>
    <w:rsid w:val="00016AB7"/>
    <w:rsid w:val="00016BAE"/>
    <w:rsid w:val="000175A9"/>
    <w:rsid w:val="00017CC6"/>
    <w:rsid w:val="00020815"/>
    <w:rsid w:val="00020D99"/>
    <w:rsid w:val="00021734"/>
    <w:rsid w:val="000230A2"/>
    <w:rsid w:val="00023203"/>
    <w:rsid w:val="00024070"/>
    <w:rsid w:val="00025442"/>
    <w:rsid w:val="00025849"/>
    <w:rsid w:val="00025E2A"/>
    <w:rsid w:val="0002601C"/>
    <w:rsid w:val="00026089"/>
    <w:rsid w:val="000262EC"/>
    <w:rsid w:val="00026420"/>
    <w:rsid w:val="00027B47"/>
    <w:rsid w:val="0003024E"/>
    <w:rsid w:val="0003122A"/>
    <w:rsid w:val="0003141E"/>
    <w:rsid w:val="00031BB3"/>
    <w:rsid w:val="00031C29"/>
    <w:rsid w:val="00032100"/>
    <w:rsid w:val="0003211B"/>
    <w:rsid w:val="00032397"/>
    <w:rsid w:val="00032522"/>
    <w:rsid w:val="0003281A"/>
    <w:rsid w:val="000334C8"/>
    <w:rsid w:val="00033E1D"/>
    <w:rsid w:val="0003474F"/>
    <w:rsid w:val="00034B70"/>
    <w:rsid w:val="00034F1A"/>
    <w:rsid w:val="000364D2"/>
    <w:rsid w:val="00037457"/>
    <w:rsid w:val="00037571"/>
    <w:rsid w:val="0004003F"/>
    <w:rsid w:val="00040FDD"/>
    <w:rsid w:val="0004188A"/>
    <w:rsid w:val="00042C30"/>
    <w:rsid w:val="00042F0F"/>
    <w:rsid w:val="00043135"/>
    <w:rsid w:val="000440E4"/>
    <w:rsid w:val="000449B5"/>
    <w:rsid w:val="00045896"/>
    <w:rsid w:val="00045BC6"/>
    <w:rsid w:val="00046F33"/>
    <w:rsid w:val="00053A62"/>
    <w:rsid w:val="00053FAE"/>
    <w:rsid w:val="00055542"/>
    <w:rsid w:val="00055803"/>
    <w:rsid w:val="00055FF9"/>
    <w:rsid w:val="00056A29"/>
    <w:rsid w:val="00061687"/>
    <w:rsid w:val="00063B2E"/>
    <w:rsid w:val="00063BB7"/>
    <w:rsid w:val="00064EF8"/>
    <w:rsid w:val="0006691E"/>
    <w:rsid w:val="0007036A"/>
    <w:rsid w:val="00071D6A"/>
    <w:rsid w:val="000730E9"/>
    <w:rsid w:val="000731CE"/>
    <w:rsid w:val="000758AC"/>
    <w:rsid w:val="0007608D"/>
    <w:rsid w:val="00076402"/>
    <w:rsid w:val="00076617"/>
    <w:rsid w:val="0007666E"/>
    <w:rsid w:val="00077C1D"/>
    <w:rsid w:val="0008034A"/>
    <w:rsid w:val="000819F3"/>
    <w:rsid w:val="00082AF1"/>
    <w:rsid w:val="00083998"/>
    <w:rsid w:val="000840A3"/>
    <w:rsid w:val="000840F2"/>
    <w:rsid w:val="00085875"/>
    <w:rsid w:val="00085C68"/>
    <w:rsid w:val="0009024F"/>
    <w:rsid w:val="00090251"/>
    <w:rsid w:val="00090A72"/>
    <w:rsid w:val="00090B69"/>
    <w:rsid w:val="00092096"/>
    <w:rsid w:val="00092320"/>
    <w:rsid w:val="00094AEF"/>
    <w:rsid w:val="0009518D"/>
    <w:rsid w:val="00095656"/>
    <w:rsid w:val="0009654A"/>
    <w:rsid w:val="00096E80"/>
    <w:rsid w:val="00096F3C"/>
    <w:rsid w:val="00097D5D"/>
    <w:rsid w:val="000A09C3"/>
    <w:rsid w:val="000A15DB"/>
    <w:rsid w:val="000A1C28"/>
    <w:rsid w:val="000A555E"/>
    <w:rsid w:val="000A5585"/>
    <w:rsid w:val="000A5E14"/>
    <w:rsid w:val="000A76BE"/>
    <w:rsid w:val="000B0221"/>
    <w:rsid w:val="000B02D6"/>
    <w:rsid w:val="000B101F"/>
    <w:rsid w:val="000B13E6"/>
    <w:rsid w:val="000B1AE5"/>
    <w:rsid w:val="000B333A"/>
    <w:rsid w:val="000B3DDA"/>
    <w:rsid w:val="000B418B"/>
    <w:rsid w:val="000B4BDF"/>
    <w:rsid w:val="000B4C3B"/>
    <w:rsid w:val="000B55F3"/>
    <w:rsid w:val="000B7E7B"/>
    <w:rsid w:val="000C0577"/>
    <w:rsid w:val="000C05CC"/>
    <w:rsid w:val="000C0650"/>
    <w:rsid w:val="000C0DBF"/>
    <w:rsid w:val="000C2B5F"/>
    <w:rsid w:val="000C4A8A"/>
    <w:rsid w:val="000C5120"/>
    <w:rsid w:val="000C5AF4"/>
    <w:rsid w:val="000C5B1F"/>
    <w:rsid w:val="000C778B"/>
    <w:rsid w:val="000D022F"/>
    <w:rsid w:val="000D075B"/>
    <w:rsid w:val="000D1725"/>
    <w:rsid w:val="000D2438"/>
    <w:rsid w:val="000D3028"/>
    <w:rsid w:val="000D369D"/>
    <w:rsid w:val="000D3957"/>
    <w:rsid w:val="000D3FAD"/>
    <w:rsid w:val="000D42AA"/>
    <w:rsid w:val="000D46D2"/>
    <w:rsid w:val="000D4E8E"/>
    <w:rsid w:val="000D531A"/>
    <w:rsid w:val="000D5AAF"/>
    <w:rsid w:val="000D6169"/>
    <w:rsid w:val="000D75F8"/>
    <w:rsid w:val="000E14EE"/>
    <w:rsid w:val="000E38FE"/>
    <w:rsid w:val="000E3D10"/>
    <w:rsid w:val="000E40C0"/>
    <w:rsid w:val="000E5762"/>
    <w:rsid w:val="000E6673"/>
    <w:rsid w:val="000E7141"/>
    <w:rsid w:val="000E7780"/>
    <w:rsid w:val="000F0083"/>
    <w:rsid w:val="000F2C5B"/>
    <w:rsid w:val="000F3C44"/>
    <w:rsid w:val="000F594E"/>
    <w:rsid w:val="000F62A9"/>
    <w:rsid w:val="000F73FA"/>
    <w:rsid w:val="00100742"/>
    <w:rsid w:val="00100C9B"/>
    <w:rsid w:val="001035C3"/>
    <w:rsid w:val="001035EE"/>
    <w:rsid w:val="00103F00"/>
    <w:rsid w:val="00104913"/>
    <w:rsid w:val="00104D36"/>
    <w:rsid w:val="00105761"/>
    <w:rsid w:val="00106467"/>
    <w:rsid w:val="00106E6E"/>
    <w:rsid w:val="00107A43"/>
    <w:rsid w:val="00107EB4"/>
    <w:rsid w:val="00111062"/>
    <w:rsid w:val="00111B29"/>
    <w:rsid w:val="00112928"/>
    <w:rsid w:val="00113EC4"/>
    <w:rsid w:val="00114C09"/>
    <w:rsid w:val="00114DBB"/>
    <w:rsid w:val="00116908"/>
    <w:rsid w:val="00116D41"/>
    <w:rsid w:val="0011734F"/>
    <w:rsid w:val="00117985"/>
    <w:rsid w:val="0012151B"/>
    <w:rsid w:val="00122AE7"/>
    <w:rsid w:val="00123555"/>
    <w:rsid w:val="001255A6"/>
    <w:rsid w:val="001265FA"/>
    <w:rsid w:val="00126EA7"/>
    <w:rsid w:val="001300B6"/>
    <w:rsid w:val="001308C5"/>
    <w:rsid w:val="0013127D"/>
    <w:rsid w:val="00132F9B"/>
    <w:rsid w:val="001333D9"/>
    <w:rsid w:val="00133FB2"/>
    <w:rsid w:val="00134482"/>
    <w:rsid w:val="001346B0"/>
    <w:rsid w:val="00134F48"/>
    <w:rsid w:val="00135B78"/>
    <w:rsid w:val="00135C77"/>
    <w:rsid w:val="00135E9F"/>
    <w:rsid w:val="00135FFE"/>
    <w:rsid w:val="001372A2"/>
    <w:rsid w:val="00140C9D"/>
    <w:rsid w:val="0014174B"/>
    <w:rsid w:val="001422BD"/>
    <w:rsid w:val="00143140"/>
    <w:rsid w:val="00143AA8"/>
    <w:rsid w:val="001457AA"/>
    <w:rsid w:val="001457B5"/>
    <w:rsid w:val="001473F5"/>
    <w:rsid w:val="00150AEE"/>
    <w:rsid w:val="001513D8"/>
    <w:rsid w:val="00154297"/>
    <w:rsid w:val="00155AB2"/>
    <w:rsid w:val="00155EEB"/>
    <w:rsid w:val="001568F8"/>
    <w:rsid w:val="001600D0"/>
    <w:rsid w:val="0016185D"/>
    <w:rsid w:val="00162555"/>
    <w:rsid w:val="0016613A"/>
    <w:rsid w:val="00167F67"/>
    <w:rsid w:val="00170C5D"/>
    <w:rsid w:val="00171508"/>
    <w:rsid w:val="001716BC"/>
    <w:rsid w:val="00173E72"/>
    <w:rsid w:val="001740B2"/>
    <w:rsid w:val="001745F4"/>
    <w:rsid w:val="001810C3"/>
    <w:rsid w:val="00181BF8"/>
    <w:rsid w:val="001826EF"/>
    <w:rsid w:val="00184F5F"/>
    <w:rsid w:val="00187CA8"/>
    <w:rsid w:val="001910F5"/>
    <w:rsid w:val="001914F5"/>
    <w:rsid w:val="001917FF"/>
    <w:rsid w:val="001927C1"/>
    <w:rsid w:val="001934BB"/>
    <w:rsid w:val="00193962"/>
    <w:rsid w:val="00194045"/>
    <w:rsid w:val="001948BC"/>
    <w:rsid w:val="00194EA1"/>
    <w:rsid w:val="00195FCF"/>
    <w:rsid w:val="001964B2"/>
    <w:rsid w:val="00197463"/>
    <w:rsid w:val="00197714"/>
    <w:rsid w:val="001A0D8B"/>
    <w:rsid w:val="001A1021"/>
    <w:rsid w:val="001A2EAE"/>
    <w:rsid w:val="001A327E"/>
    <w:rsid w:val="001A386F"/>
    <w:rsid w:val="001A46F0"/>
    <w:rsid w:val="001A4830"/>
    <w:rsid w:val="001A4B17"/>
    <w:rsid w:val="001A59D7"/>
    <w:rsid w:val="001A7D06"/>
    <w:rsid w:val="001B05FE"/>
    <w:rsid w:val="001B187A"/>
    <w:rsid w:val="001B1A45"/>
    <w:rsid w:val="001B1ABE"/>
    <w:rsid w:val="001B4C9C"/>
    <w:rsid w:val="001B51D6"/>
    <w:rsid w:val="001B5583"/>
    <w:rsid w:val="001B5F76"/>
    <w:rsid w:val="001B6429"/>
    <w:rsid w:val="001B7289"/>
    <w:rsid w:val="001C0575"/>
    <w:rsid w:val="001C131A"/>
    <w:rsid w:val="001C2E0D"/>
    <w:rsid w:val="001C3911"/>
    <w:rsid w:val="001C5D14"/>
    <w:rsid w:val="001C6D11"/>
    <w:rsid w:val="001C7A2E"/>
    <w:rsid w:val="001D044C"/>
    <w:rsid w:val="001D0615"/>
    <w:rsid w:val="001D1C09"/>
    <w:rsid w:val="001D2E7B"/>
    <w:rsid w:val="001D3596"/>
    <w:rsid w:val="001D3F1D"/>
    <w:rsid w:val="001D46AC"/>
    <w:rsid w:val="001D4C61"/>
    <w:rsid w:val="001D571C"/>
    <w:rsid w:val="001D5E95"/>
    <w:rsid w:val="001D6C27"/>
    <w:rsid w:val="001D6CBB"/>
    <w:rsid w:val="001E1471"/>
    <w:rsid w:val="001E1A4E"/>
    <w:rsid w:val="001E2371"/>
    <w:rsid w:val="001E3096"/>
    <w:rsid w:val="001E4655"/>
    <w:rsid w:val="001E48BF"/>
    <w:rsid w:val="001E6325"/>
    <w:rsid w:val="001E6642"/>
    <w:rsid w:val="001E69AF"/>
    <w:rsid w:val="001E6BD1"/>
    <w:rsid w:val="001E73A4"/>
    <w:rsid w:val="001F11F4"/>
    <w:rsid w:val="001F1B83"/>
    <w:rsid w:val="001F2C0F"/>
    <w:rsid w:val="001F4314"/>
    <w:rsid w:val="001F444B"/>
    <w:rsid w:val="001F50E5"/>
    <w:rsid w:val="001F657D"/>
    <w:rsid w:val="001F7D0B"/>
    <w:rsid w:val="0020041E"/>
    <w:rsid w:val="00200EE1"/>
    <w:rsid w:val="00202367"/>
    <w:rsid w:val="00203E7B"/>
    <w:rsid w:val="00203FD4"/>
    <w:rsid w:val="00204AEE"/>
    <w:rsid w:val="00206097"/>
    <w:rsid w:val="00207538"/>
    <w:rsid w:val="00207782"/>
    <w:rsid w:val="00207CEF"/>
    <w:rsid w:val="0021002C"/>
    <w:rsid w:val="00210B92"/>
    <w:rsid w:val="00211C4E"/>
    <w:rsid w:val="002128B0"/>
    <w:rsid w:val="002130EA"/>
    <w:rsid w:val="00213EA6"/>
    <w:rsid w:val="0021427A"/>
    <w:rsid w:val="00214B66"/>
    <w:rsid w:val="0021513D"/>
    <w:rsid w:val="0021535F"/>
    <w:rsid w:val="00216106"/>
    <w:rsid w:val="0021755F"/>
    <w:rsid w:val="00217619"/>
    <w:rsid w:val="002177A2"/>
    <w:rsid w:val="00222995"/>
    <w:rsid w:val="00222C1A"/>
    <w:rsid w:val="00223203"/>
    <w:rsid w:val="00224EF0"/>
    <w:rsid w:val="0022502B"/>
    <w:rsid w:val="00225EDD"/>
    <w:rsid w:val="00226420"/>
    <w:rsid w:val="0022738B"/>
    <w:rsid w:val="0022792C"/>
    <w:rsid w:val="00227990"/>
    <w:rsid w:val="00227C60"/>
    <w:rsid w:val="00230911"/>
    <w:rsid w:val="00231350"/>
    <w:rsid w:val="00231767"/>
    <w:rsid w:val="00232F4F"/>
    <w:rsid w:val="00234BD3"/>
    <w:rsid w:val="0023606B"/>
    <w:rsid w:val="002369F5"/>
    <w:rsid w:val="00236E3A"/>
    <w:rsid w:val="00237163"/>
    <w:rsid w:val="002415A9"/>
    <w:rsid w:val="0024176F"/>
    <w:rsid w:val="00242A07"/>
    <w:rsid w:val="00243C71"/>
    <w:rsid w:val="002469AF"/>
    <w:rsid w:val="00247015"/>
    <w:rsid w:val="0024762F"/>
    <w:rsid w:val="0025014F"/>
    <w:rsid w:val="002515CD"/>
    <w:rsid w:val="002518EA"/>
    <w:rsid w:val="00251EFE"/>
    <w:rsid w:val="00252C97"/>
    <w:rsid w:val="00254254"/>
    <w:rsid w:val="00254A49"/>
    <w:rsid w:val="00255CB1"/>
    <w:rsid w:val="00256088"/>
    <w:rsid w:val="002569C2"/>
    <w:rsid w:val="00261E9D"/>
    <w:rsid w:val="00261F13"/>
    <w:rsid w:val="0026284A"/>
    <w:rsid w:val="00262CB2"/>
    <w:rsid w:val="00263896"/>
    <w:rsid w:val="00263D82"/>
    <w:rsid w:val="00264CE0"/>
    <w:rsid w:val="00265E99"/>
    <w:rsid w:val="0027025E"/>
    <w:rsid w:val="002720F6"/>
    <w:rsid w:val="00273662"/>
    <w:rsid w:val="002747DF"/>
    <w:rsid w:val="00274D3D"/>
    <w:rsid w:val="00275982"/>
    <w:rsid w:val="00275A6C"/>
    <w:rsid w:val="002766D3"/>
    <w:rsid w:val="0027680C"/>
    <w:rsid w:val="00276B40"/>
    <w:rsid w:val="002819AB"/>
    <w:rsid w:val="00282623"/>
    <w:rsid w:val="00284A78"/>
    <w:rsid w:val="00284AD9"/>
    <w:rsid w:val="00284BC5"/>
    <w:rsid w:val="00285DD4"/>
    <w:rsid w:val="0028605F"/>
    <w:rsid w:val="0028657C"/>
    <w:rsid w:val="00292990"/>
    <w:rsid w:val="00293156"/>
    <w:rsid w:val="00293F1D"/>
    <w:rsid w:val="00294156"/>
    <w:rsid w:val="0029459C"/>
    <w:rsid w:val="002953D5"/>
    <w:rsid w:val="00296E32"/>
    <w:rsid w:val="0029701B"/>
    <w:rsid w:val="002A0109"/>
    <w:rsid w:val="002A01B3"/>
    <w:rsid w:val="002A0F12"/>
    <w:rsid w:val="002A1101"/>
    <w:rsid w:val="002A2784"/>
    <w:rsid w:val="002A3480"/>
    <w:rsid w:val="002A3958"/>
    <w:rsid w:val="002A48B3"/>
    <w:rsid w:val="002A4FD7"/>
    <w:rsid w:val="002A730B"/>
    <w:rsid w:val="002A79C4"/>
    <w:rsid w:val="002B0546"/>
    <w:rsid w:val="002B362A"/>
    <w:rsid w:val="002B5CC3"/>
    <w:rsid w:val="002B6AE0"/>
    <w:rsid w:val="002B6E84"/>
    <w:rsid w:val="002B757E"/>
    <w:rsid w:val="002B7A9A"/>
    <w:rsid w:val="002C00B6"/>
    <w:rsid w:val="002C099F"/>
    <w:rsid w:val="002C1C66"/>
    <w:rsid w:val="002C1EF0"/>
    <w:rsid w:val="002C21E9"/>
    <w:rsid w:val="002C2CEF"/>
    <w:rsid w:val="002C4171"/>
    <w:rsid w:val="002C5B29"/>
    <w:rsid w:val="002C5EC1"/>
    <w:rsid w:val="002C60B5"/>
    <w:rsid w:val="002C684C"/>
    <w:rsid w:val="002C6A94"/>
    <w:rsid w:val="002C768D"/>
    <w:rsid w:val="002D2AD0"/>
    <w:rsid w:val="002D36C1"/>
    <w:rsid w:val="002D4417"/>
    <w:rsid w:val="002D5A4A"/>
    <w:rsid w:val="002D758C"/>
    <w:rsid w:val="002E03D4"/>
    <w:rsid w:val="002E0DB2"/>
    <w:rsid w:val="002E16AE"/>
    <w:rsid w:val="002E3B40"/>
    <w:rsid w:val="002E44A6"/>
    <w:rsid w:val="002F0427"/>
    <w:rsid w:val="002F0E62"/>
    <w:rsid w:val="002F11D9"/>
    <w:rsid w:val="002F1B1A"/>
    <w:rsid w:val="002F2DB3"/>
    <w:rsid w:val="002F5486"/>
    <w:rsid w:val="002F6BEE"/>
    <w:rsid w:val="002F73EB"/>
    <w:rsid w:val="002F7CD5"/>
    <w:rsid w:val="002F7D4B"/>
    <w:rsid w:val="0030210A"/>
    <w:rsid w:val="00303258"/>
    <w:rsid w:val="00303435"/>
    <w:rsid w:val="00304AE4"/>
    <w:rsid w:val="0030525A"/>
    <w:rsid w:val="0030552C"/>
    <w:rsid w:val="003068CF"/>
    <w:rsid w:val="00306FF6"/>
    <w:rsid w:val="003076F5"/>
    <w:rsid w:val="0031017D"/>
    <w:rsid w:val="0031097D"/>
    <w:rsid w:val="00310C4D"/>
    <w:rsid w:val="00310DDB"/>
    <w:rsid w:val="00310F0E"/>
    <w:rsid w:val="00310F47"/>
    <w:rsid w:val="00312025"/>
    <w:rsid w:val="00312874"/>
    <w:rsid w:val="00313E26"/>
    <w:rsid w:val="003163E8"/>
    <w:rsid w:val="00317041"/>
    <w:rsid w:val="00317508"/>
    <w:rsid w:val="00320428"/>
    <w:rsid w:val="00321740"/>
    <w:rsid w:val="00322213"/>
    <w:rsid w:val="00323F2C"/>
    <w:rsid w:val="00324209"/>
    <w:rsid w:val="00325B9A"/>
    <w:rsid w:val="00325BC0"/>
    <w:rsid w:val="0032663E"/>
    <w:rsid w:val="00326EC0"/>
    <w:rsid w:val="003272E5"/>
    <w:rsid w:val="003317D1"/>
    <w:rsid w:val="00332DF2"/>
    <w:rsid w:val="003347D4"/>
    <w:rsid w:val="003352AF"/>
    <w:rsid w:val="003360C3"/>
    <w:rsid w:val="00336B53"/>
    <w:rsid w:val="003379D6"/>
    <w:rsid w:val="003409D9"/>
    <w:rsid w:val="00341087"/>
    <w:rsid w:val="00342192"/>
    <w:rsid w:val="003455D8"/>
    <w:rsid w:val="00345E57"/>
    <w:rsid w:val="00347AD6"/>
    <w:rsid w:val="00347B1B"/>
    <w:rsid w:val="00347EDD"/>
    <w:rsid w:val="003517AF"/>
    <w:rsid w:val="00351960"/>
    <w:rsid w:val="00351B2A"/>
    <w:rsid w:val="00351F94"/>
    <w:rsid w:val="003522AE"/>
    <w:rsid w:val="003538C9"/>
    <w:rsid w:val="00353C6A"/>
    <w:rsid w:val="00354FF6"/>
    <w:rsid w:val="00356761"/>
    <w:rsid w:val="00360016"/>
    <w:rsid w:val="00361970"/>
    <w:rsid w:val="003631AD"/>
    <w:rsid w:val="00365986"/>
    <w:rsid w:val="00366E40"/>
    <w:rsid w:val="00367056"/>
    <w:rsid w:val="003671CC"/>
    <w:rsid w:val="0036733E"/>
    <w:rsid w:val="003675FA"/>
    <w:rsid w:val="00367D5F"/>
    <w:rsid w:val="00367F12"/>
    <w:rsid w:val="003705A5"/>
    <w:rsid w:val="003706B2"/>
    <w:rsid w:val="0037154A"/>
    <w:rsid w:val="003715CE"/>
    <w:rsid w:val="00371FE9"/>
    <w:rsid w:val="00372610"/>
    <w:rsid w:val="00372FDA"/>
    <w:rsid w:val="00373160"/>
    <w:rsid w:val="003746E5"/>
    <w:rsid w:val="003753A2"/>
    <w:rsid w:val="0037795E"/>
    <w:rsid w:val="00377A58"/>
    <w:rsid w:val="003810E2"/>
    <w:rsid w:val="003841E0"/>
    <w:rsid w:val="00384392"/>
    <w:rsid w:val="00384826"/>
    <w:rsid w:val="00385A6E"/>
    <w:rsid w:val="00385E85"/>
    <w:rsid w:val="003867CA"/>
    <w:rsid w:val="003867CF"/>
    <w:rsid w:val="0038779B"/>
    <w:rsid w:val="003912CE"/>
    <w:rsid w:val="0039145C"/>
    <w:rsid w:val="0039410F"/>
    <w:rsid w:val="0039450E"/>
    <w:rsid w:val="00394D08"/>
    <w:rsid w:val="00394F4A"/>
    <w:rsid w:val="00395AEF"/>
    <w:rsid w:val="00395B45"/>
    <w:rsid w:val="00396550"/>
    <w:rsid w:val="00397637"/>
    <w:rsid w:val="003A11F8"/>
    <w:rsid w:val="003A3452"/>
    <w:rsid w:val="003A42F1"/>
    <w:rsid w:val="003A44AF"/>
    <w:rsid w:val="003A4622"/>
    <w:rsid w:val="003A4970"/>
    <w:rsid w:val="003A675C"/>
    <w:rsid w:val="003A7452"/>
    <w:rsid w:val="003A7F42"/>
    <w:rsid w:val="003B0012"/>
    <w:rsid w:val="003B0DDE"/>
    <w:rsid w:val="003B187B"/>
    <w:rsid w:val="003B2C54"/>
    <w:rsid w:val="003B314B"/>
    <w:rsid w:val="003B44C6"/>
    <w:rsid w:val="003B5967"/>
    <w:rsid w:val="003B6438"/>
    <w:rsid w:val="003B7EBB"/>
    <w:rsid w:val="003C0457"/>
    <w:rsid w:val="003C0F72"/>
    <w:rsid w:val="003C7E73"/>
    <w:rsid w:val="003D03AF"/>
    <w:rsid w:val="003D0F22"/>
    <w:rsid w:val="003D57F5"/>
    <w:rsid w:val="003D593C"/>
    <w:rsid w:val="003D7E49"/>
    <w:rsid w:val="003D7EBF"/>
    <w:rsid w:val="003E1803"/>
    <w:rsid w:val="003E185D"/>
    <w:rsid w:val="003E2B5A"/>
    <w:rsid w:val="003E34AC"/>
    <w:rsid w:val="003E45CA"/>
    <w:rsid w:val="003E6F8F"/>
    <w:rsid w:val="003F0852"/>
    <w:rsid w:val="003F13AE"/>
    <w:rsid w:val="003F1DA1"/>
    <w:rsid w:val="003F2CE3"/>
    <w:rsid w:val="003F36EC"/>
    <w:rsid w:val="003F39A6"/>
    <w:rsid w:val="003F3F36"/>
    <w:rsid w:val="003F5EC8"/>
    <w:rsid w:val="003F5F4F"/>
    <w:rsid w:val="003F5F6E"/>
    <w:rsid w:val="003F721E"/>
    <w:rsid w:val="003F789D"/>
    <w:rsid w:val="00400683"/>
    <w:rsid w:val="0040127F"/>
    <w:rsid w:val="0040156C"/>
    <w:rsid w:val="00402592"/>
    <w:rsid w:val="00402ABB"/>
    <w:rsid w:val="00402C86"/>
    <w:rsid w:val="00402F39"/>
    <w:rsid w:val="004038FC"/>
    <w:rsid w:val="0040552C"/>
    <w:rsid w:val="0040595E"/>
    <w:rsid w:val="00405F56"/>
    <w:rsid w:val="00406593"/>
    <w:rsid w:val="00407EA7"/>
    <w:rsid w:val="004116E0"/>
    <w:rsid w:val="00411871"/>
    <w:rsid w:val="00411AA0"/>
    <w:rsid w:val="00412D3B"/>
    <w:rsid w:val="00413C28"/>
    <w:rsid w:val="00414104"/>
    <w:rsid w:val="0041427F"/>
    <w:rsid w:val="00416AD3"/>
    <w:rsid w:val="00417753"/>
    <w:rsid w:val="00417790"/>
    <w:rsid w:val="004204E5"/>
    <w:rsid w:val="0042103F"/>
    <w:rsid w:val="00422471"/>
    <w:rsid w:val="00422741"/>
    <w:rsid w:val="0042391B"/>
    <w:rsid w:val="00424CE5"/>
    <w:rsid w:val="00426805"/>
    <w:rsid w:val="004270F7"/>
    <w:rsid w:val="0043125C"/>
    <w:rsid w:val="004319D2"/>
    <w:rsid w:val="0043302A"/>
    <w:rsid w:val="00433ADF"/>
    <w:rsid w:val="00433D5C"/>
    <w:rsid w:val="00433EFF"/>
    <w:rsid w:val="00436F3E"/>
    <w:rsid w:val="0043745D"/>
    <w:rsid w:val="0043757E"/>
    <w:rsid w:val="00440D3D"/>
    <w:rsid w:val="004445F0"/>
    <w:rsid w:val="00450148"/>
    <w:rsid w:val="004507F8"/>
    <w:rsid w:val="004508E3"/>
    <w:rsid w:val="00451F41"/>
    <w:rsid w:val="00451FC9"/>
    <w:rsid w:val="004524E8"/>
    <w:rsid w:val="004531B2"/>
    <w:rsid w:val="00454122"/>
    <w:rsid w:val="004544CC"/>
    <w:rsid w:val="00455815"/>
    <w:rsid w:val="004558F6"/>
    <w:rsid w:val="004562AB"/>
    <w:rsid w:val="00457047"/>
    <w:rsid w:val="004603E9"/>
    <w:rsid w:val="004609FE"/>
    <w:rsid w:val="00460F5C"/>
    <w:rsid w:val="0046143B"/>
    <w:rsid w:val="00461736"/>
    <w:rsid w:val="0046333D"/>
    <w:rsid w:val="00463A2B"/>
    <w:rsid w:val="00463A3D"/>
    <w:rsid w:val="00463DD5"/>
    <w:rsid w:val="004644B0"/>
    <w:rsid w:val="00465BF4"/>
    <w:rsid w:val="0046605B"/>
    <w:rsid w:val="004671E1"/>
    <w:rsid w:val="00467F98"/>
    <w:rsid w:val="00471F80"/>
    <w:rsid w:val="004735C5"/>
    <w:rsid w:val="0047405E"/>
    <w:rsid w:val="004748C4"/>
    <w:rsid w:val="00474A65"/>
    <w:rsid w:val="00475275"/>
    <w:rsid w:val="0047562C"/>
    <w:rsid w:val="004763DE"/>
    <w:rsid w:val="004800D7"/>
    <w:rsid w:val="00480C9A"/>
    <w:rsid w:val="00482A94"/>
    <w:rsid w:val="004831B9"/>
    <w:rsid w:val="004849DC"/>
    <w:rsid w:val="00485064"/>
    <w:rsid w:val="004855E9"/>
    <w:rsid w:val="00485F3F"/>
    <w:rsid w:val="004864AE"/>
    <w:rsid w:val="00486643"/>
    <w:rsid w:val="004903B6"/>
    <w:rsid w:val="004908AB"/>
    <w:rsid w:val="00490A1E"/>
    <w:rsid w:val="00491652"/>
    <w:rsid w:val="00491C00"/>
    <w:rsid w:val="00492094"/>
    <w:rsid w:val="004920E0"/>
    <w:rsid w:val="00493FBE"/>
    <w:rsid w:val="00494046"/>
    <w:rsid w:val="004976BF"/>
    <w:rsid w:val="004A1E5C"/>
    <w:rsid w:val="004A1EA3"/>
    <w:rsid w:val="004A3F42"/>
    <w:rsid w:val="004A43CD"/>
    <w:rsid w:val="004A47DD"/>
    <w:rsid w:val="004A51C0"/>
    <w:rsid w:val="004A6190"/>
    <w:rsid w:val="004A623A"/>
    <w:rsid w:val="004A6342"/>
    <w:rsid w:val="004A64EF"/>
    <w:rsid w:val="004A6BC6"/>
    <w:rsid w:val="004A74A1"/>
    <w:rsid w:val="004A78D5"/>
    <w:rsid w:val="004A7F65"/>
    <w:rsid w:val="004B0638"/>
    <w:rsid w:val="004B1185"/>
    <w:rsid w:val="004B2A03"/>
    <w:rsid w:val="004B3343"/>
    <w:rsid w:val="004B36D0"/>
    <w:rsid w:val="004B4419"/>
    <w:rsid w:val="004B5DAB"/>
    <w:rsid w:val="004B7302"/>
    <w:rsid w:val="004C000D"/>
    <w:rsid w:val="004C0B2C"/>
    <w:rsid w:val="004C24F6"/>
    <w:rsid w:val="004C3067"/>
    <w:rsid w:val="004C3735"/>
    <w:rsid w:val="004C4C8E"/>
    <w:rsid w:val="004C52CD"/>
    <w:rsid w:val="004C6146"/>
    <w:rsid w:val="004C617C"/>
    <w:rsid w:val="004C6BF3"/>
    <w:rsid w:val="004D07E1"/>
    <w:rsid w:val="004D2D93"/>
    <w:rsid w:val="004D421A"/>
    <w:rsid w:val="004D6636"/>
    <w:rsid w:val="004D7338"/>
    <w:rsid w:val="004D73CB"/>
    <w:rsid w:val="004D7F03"/>
    <w:rsid w:val="004E02BB"/>
    <w:rsid w:val="004E0346"/>
    <w:rsid w:val="004E1015"/>
    <w:rsid w:val="004E16AB"/>
    <w:rsid w:val="004E1857"/>
    <w:rsid w:val="004E4052"/>
    <w:rsid w:val="004E4C85"/>
    <w:rsid w:val="004E4E36"/>
    <w:rsid w:val="004E51D5"/>
    <w:rsid w:val="004E55BD"/>
    <w:rsid w:val="004E5B3B"/>
    <w:rsid w:val="004E5D73"/>
    <w:rsid w:val="004E719C"/>
    <w:rsid w:val="004E7BC9"/>
    <w:rsid w:val="004F06DE"/>
    <w:rsid w:val="004F1836"/>
    <w:rsid w:val="004F2A4A"/>
    <w:rsid w:val="004F3D67"/>
    <w:rsid w:val="004F45DE"/>
    <w:rsid w:val="004F7B83"/>
    <w:rsid w:val="00503019"/>
    <w:rsid w:val="00504B33"/>
    <w:rsid w:val="0050518E"/>
    <w:rsid w:val="0050728A"/>
    <w:rsid w:val="00510AF0"/>
    <w:rsid w:val="005110B5"/>
    <w:rsid w:val="00511506"/>
    <w:rsid w:val="00513875"/>
    <w:rsid w:val="0051488D"/>
    <w:rsid w:val="00514DBE"/>
    <w:rsid w:val="005153B0"/>
    <w:rsid w:val="005157DF"/>
    <w:rsid w:val="0051589C"/>
    <w:rsid w:val="00515E78"/>
    <w:rsid w:val="005161C9"/>
    <w:rsid w:val="005177AF"/>
    <w:rsid w:val="005203CB"/>
    <w:rsid w:val="00520779"/>
    <w:rsid w:val="00521DA2"/>
    <w:rsid w:val="00523973"/>
    <w:rsid w:val="0052510E"/>
    <w:rsid w:val="00525653"/>
    <w:rsid w:val="0053059F"/>
    <w:rsid w:val="00531EE5"/>
    <w:rsid w:val="005328D6"/>
    <w:rsid w:val="00532CD8"/>
    <w:rsid w:val="00532F93"/>
    <w:rsid w:val="00533ECC"/>
    <w:rsid w:val="00534793"/>
    <w:rsid w:val="00536438"/>
    <w:rsid w:val="0053643F"/>
    <w:rsid w:val="00536564"/>
    <w:rsid w:val="00536DCD"/>
    <w:rsid w:val="00537D5C"/>
    <w:rsid w:val="00537D77"/>
    <w:rsid w:val="00540399"/>
    <w:rsid w:val="00540571"/>
    <w:rsid w:val="00540DD3"/>
    <w:rsid w:val="005425CD"/>
    <w:rsid w:val="00543534"/>
    <w:rsid w:val="00543626"/>
    <w:rsid w:val="0054380C"/>
    <w:rsid w:val="00543AF8"/>
    <w:rsid w:val="00543D94"/>
    <w:rsid w:val="005454C5"/>
    <w:rsid w:val="005457E6"/>
    <w:rsid w:val="00545EEB"/>
    <w:rsid w:val="00546455"/>
    <w:rsid w:val="00547347"/>
    <w:rsid w:val="00551F22"/>
    <w:rsid w:val="00555520"/>
    <w:rsid w:val="005571E0"/>
    <w:rsid w:val="00557A91"/>
    <w:rsid w:val="00560357"/>
    <w:rsid w:val="005615B3"/>
    <w:rsid w:val="005642D3"/>
    <w:rsid w:val="00564BD3"/>
    <w:rsid w:val="00565761"/>
    <w:rsid w:val="0056643B"/>
    <w:rsid w:val="005706F4"/>
    <w:rsid w:val="00574443"/>
    <w:rsid w:val="00574B62"/>
    <w:rsid w:val="005751C2"/>
    <w:rsid w:val="0057594D"/>
    <w:rsid w:val="00575CEE"/>
    <w:rsid w:val="00577055"/>
    <w:rsid w:val="00577811"/>
    <w:rsid w:val="005806E4"/>
    <w:rsid w:val="0058274F"/>
    <w:rsid w:val="005828B5"/>
    <w:rsid w:val="00583259"/>
    <w:rsid w:val="00583D6F"/>
    <w:rsid w:val="005846C7"/>
    <w:rsid w:val="005855FB"/>
    <w:rsid w:val="0058562A"/>
    <w:rsid w:val="005859AA"/>
    <w:rsid w:val="0058703D"/>
    <w:rsid w:val="005901EB"/>
    <w:rsid w:val="00590D61"/>
    <w:rsid w:val="00592291"/>
    <w:rsid w:val="00592385"/>
    <w:rsid w:val="0059259B"/>
    <w:rsid w:val="0059328C"/>
    <w:rsid w:val="005932E1"/>
    <w:rsid w:val="00593327"/>
    <w:rsid w:val="00593BC6"/>
    <w:rsid w:val="00594DFF"/>
    <w:rsid w:val="005975E1"/>
    <w:rsid w:val="005A017E"/>
    <w:rsid w:val="005A336F"/>
    <w:rsid w:val="005A6524"/>
    <w:rsid w:val="005B4CEB"/>
    <w:rsid w:val="005B671E"/>
    <w:rsid w:val="005B6E45"/>
    <w:rsid w:val="005C1779"/>
    <w:rsid w:val="005C260B"/>
    <w:rsid w:val="005C2915"/>
    <w:rsid w:val="005C4EF5"/>
    <w:rsid w:val="005C7670"/>
    <w:rsid w:val="005C7A03"/>
    <w:rsid w:val="005D07A1"/>
    <w:rsid w:val="005D30B6"/>
    <w:rsid w:val="005D33F0"/>
    <w:rsid w:val="005D3C5F"/>
    <w:rsid w:val="005D4466"/>
    <w:rsid w:val="005D4BC6"/>
    <w:rsid w:val="005D4FAA"/>
    <w:rsid w:val="005D5394"/>
    <w:rsid w:val="005D6063"/>
    <w:rsid w:val="005D62CE"/>
    <w:rsid w:val="005D63E9"/>
    <w:rsid w:val="005D76DE"/>
    <w:rsid w:val="005E0BFC"/>
    <w:rsid w:val="005E164F"/>
    <w:rsid w:val="005E210F"/>
    <w:rsid w:val="005E226E"/>
    <w:rsid w:val="005E22BD"/>
    <w:rsid w:val="005E27EC"/>
    <w:rsid w:val="005E3E5E"/>
    <w:rsid w:val="005E4AF2"/>
    <w:rsid w:val="005E4CC8"/>
    <w:rsid w:val="005E5971"/>
    <w:rsid w:val="005E72D8"/>
    <w:rsid w:val="005E7475"/>
    <w:rsid w:val="005F391F"/>
    <w:rsid w:val="005F5681"/>
    <w:rsid w:val="005F6765"/>
    <w:rsid w:val="005F6DA1"/>
    <w:rsid w:val="00600548"/>
    <w:rsid w:val="006013F2"/>
    <w:rsid w:val="00602DE3"/>
    <w:rsid w:val="006044FE"/>
    <w:rsid w:val="0060536C"/>
    <w:rsid w:val="0060588E"/>
    <w:rsid w:val="00605940"/>
    <w:rsid w:val="00605CFD"/>
    <w:rsid w:val="00606FCC"/>
    <w:rsid w:val="006074CE"/>
    <w:rsid w:val="006074D5"/>
    <w:rsid w:val="00611F50"/>
    <w:rsid w:val="00612289"/>
    <w:rsid w:val="00612625"/>
    <w:rsid w:val="00612BFA"/>
    <w:rsid w:val="0061358F"/>
    <w:rsid w:val="00613FEC"/>
    <w:rsid w:val="0061454D"/>
    <w:rsid w:val="00615929"/>
    <w:rsid w:val="00615AC3"/>
    <w:rsid w:val="00616157"/>
    <w:rsid w:val="00616F9E"/>
    <w:rsid w:val="006177BE"/>
    <w:rsid w:val="00617920"/>
    <w:rsid w:val="00617DDF"/>
    <w:rsid w:val="00620C00"/>
    <w:rsid w:val="00620ED3"/>
    <w:rsid w:val="006218A3"/>
    <w:rsid w:val="00622A16"/>
    <w:rsid w:val="00622ABF"/>
    <w:rsid w:val="00622BE2"/>
    <w:rsid w:val="00623510"/>
    <w:rsid w:val="006239A1"/>
    <w:rsid w:val="006245BB"/>
    <w:rsid w:val="0062562F"/>
    <w:rsid w:val="0062648A"/>
    <w:rsid w:val="00626999"/>
    <w:rsid w:val="00626E94"/>
    <w:rsid w:val="00631846"/>
    <w:rsid w:val="00631F13"/>
    <w:rsid w:val="00632A02"/>
    <w:rsid w:val="00633CAB"/>
    <w:rsid w:val="006341CF"/>
    <w:rsid w:val="006377C2"/>
    <w:rsid w:val="00640BFD"/>
    <w:rsid w:val="006411A1"/>
    <w:rsid w:val="00643769"/>
    <w:rsid w:val="006442B7"/>
    <w:rsid w:val="00645020"/>
    <w:rsid w:val="006461E1"/>
    <w:rsid w:val="0065010C"/>
    <w:rsid w:val="006539E9"/>
    <w:rsid w:val="00654719"/>
    <w:rsid w:val="0065480F"/>
    <w:rsid w:val="00660969"/>
    <w:rsid w:val="00662174"/>
    <w:rsid w:val="00662ADC"/>
    <w:rsid w:val="00663F4F"/>
    <w:rsid w:val="0066427E"/>
    <w:rsid w:val="00664C53"/>
    <w:rsid w:val="00664FB9"/>
    <w:rsid w:val="00664FCB"/>
    <w:rsid w:val="006651EA"/>
    <w:rsid w:val="00666E0D"/>
    <w:rsid w:val="00667DED"/>
    <w:rsid w:val="00670524"/>
    <w:rsid w:val="006709FA"/>
    <w:rsid w:val="00671551"/>
    <w:rsid w:val="00673431"/>
    <w:rsid w:val="00673716"/>
    <w:rsid w:val="00673D9B"/>
    <w:rsid w:val="0067402A"/>
    <w:rsid w:val="00674A29"/>
    <w:rsid w:val="00674B59"/>
    <w:rsid w:val="00675A4E"/>
    <w:rsid w:val="006769FD"/>
    <w:rsid w:val="00680A38"/>
    <w:rsid w:val="00681BEA"/>
    <w:rsid w:val="006836E4"/>
    <w:rsid w:val="00684DEA"/>
    <w:rsid w:val="00686434"/>
    <w:rsid w:val="00691027"/>
    <w:rsid w:val="00693F51"/>
    <w:rsid w:val="006941F9"/>
    <w:rsid w:val="00695491"/>
    <w:rsid w:val="0069578B"/>
    <w:rsid w:val="00695BB3"/>
    <w:rsid w:val="006961F8"/>
    <w:rsid w:val="00696D84"/>
    <w:rsid w:val="00696DCD"/>
    <w:rsid w:val="00697C60"/>
    <w:rsid w:val="006A27D0"/>
    <w:rsid w:val="006A3033"/>
    <w:rsid w:val="006A31D3"/>
    <w:rsid w:val="006A3537"/>
    <w:rsid w:val="006A3F2A"/>
    <w:rsid w:val="006A468C"/>
    <w:rsid w:val="006A4928"/>
    <w:rsid w:val="006A76C1"/>
    <w:rsid w:val="006A7B5E"/>
    <w:rsid w:val="006B0301"/>
    <w:rsid w:val="006B44C0"/>
    <w:rsid w:val="006B4683"/>
    <w:rsid w:val="006B4906"/>
    <w:rsid w:val="006B5639"/>
    <w:rsid w:val="006B5F7B"/>
    <w:rsid w:val="006B655C"/>
    <w:rsid w:val="006B6614"/>
    <w:rsid w:val="006B6DCB"/>
    <w:rsid w:val="006B7193"/>
    <w:rsid w:val="006B75C4"/>
    <w:rsid w:val="006B76D9"/>
    <w:rsid w:val="006B79F5"/>
    <w:rsid w:val="006B7EA7"/>
    <w:rsid w:val="006C07F1"/>
    <w:rsid w:val="006C0918"/>
    <w:rsid w:val="006C26C7"/>
    <w:rsid w:val="006C34CF"/>
    <w:rsid w:val="006C366E"/>
    <w:rsid w:val="006C3E97"/>
    <w:rsid w:val="006C46B1"/>
    <w:rsid w:val="006C6F68"/>
    <w:rsid w:val="006D0862"/>
    <w:rsid w:val="006D25A2"/>
    <w:rsid w:val="006D2C88"/>
    <w:rsid w:val="006D39E7"/>
    <w:rsid w:val="006D3FFB"/>
    <w:rsid w:val="006D53DD"/>
    <w:rsid w:val="006D5577"/>
    <w:rsid w:val="006E0111"/>
    <w:rsid w:val="006E0A7A"/>
    <w:rsid w:val="006E15A0"/>
    <w:rsid w:val="006E2D0E"/>
    <w:rsid w:val="006E3187"/>
    <w:rsid w:val="006E36FA"/>
    <w:rsid w:val="006E4004"/>
    <w:rsid w:val="006E499C"/>
    <w:rsid w:val="006E51F6"/>
    <w:rsid w:val="006E69E6"/>
    <w:rsid w:val="006E6E49"/>
    <w:rsid w:val="006F0AF2"/>
    <w:rsid w:val="006F0E85"/>
    <w:rsid w:val="006F16B2"/>
    <w:rsid w:val="006F194D"/>
    <w:rsid w:val="006F28AB"/>
    <w:rsid w:val="006F28D9"/>
    <w:rsid w:val="006F2E5D"/>
    <w:rsid w:val="006F42D0"/>
    <w:rsid w:val="006F4D83"/>
    <w:rsid w:val="006F57C9"/>
    <w:rsid w:val="006F5DBA"/>
    <w:rsid w:val="006F5EE6"/>
    <w:rsid w:val="006F7FA3"/>
    <w:rsid w:val="0070002C"/>
    <w:rsid w:val="00701454"/>
    <w:rsid w:val="00701BA4"/>
    <w:rsid w:val="00701DDA"/>
    <w:rsid w:val="0070359A"/>
    <w:rsid w:val="0070708A"/>
    <w:rsid w:val="00707418"/>
    <w:rsid w:val="0070755F"/>
    <w:rsid w:val="007100A3"/>
    <w:rsid w:val="00710120"/>
    <w:rsid w:val="00710254"/>
    <w:rsid w:val="0071066D"/>
    <w:rsid w:val="00710B35"/>
    <w:rsid w:val="007114BF"/>
    <w:rsid w:val="0071261E"/>
    <w:rsid w:val="00712AC7"/>
    <w:rsid w:val="00713962"/>
    <w:rsid w:val="00713EC3"/>
    <w:rsid w:val="00715322"/>
    <w:rsid w:val="007157B2"/>
    <w:rsid w:val="00717C57"/>
    <w:rsid w:val="00722670"/>
    <w:rsid w:val="007227A5"/>
    <w:rsid w:val="007241D7"/>
    <w:rsid w:val="00724308"/>
    <w:rsid w:val="00725004"/>
    <w:rsid w:val="007253B3"/>
    <w:rsid w:val="00725981"/>
    <w:rsid w:val="00726294"/>
    <w:rsid w:val="00727C40"/>
    <w:rsid w:val="0073041E"/>
    <w:rsid w:val="00731E74"/>
    <w:rsid w:val="00732797"/>
    <w:rsid w:val="00732BF5"/>
    <w:rsid w:val="00733E2C"/>
    <w:rsid w:val="0073629F"/>
    <w:rsid w:val="007376A1"/>
    <w:rsid w:val="00742C8A"/>
    <w:rsid w:val="0074436F"/>
    <w:rsid w:val="00744DF8"/>
    <w:rsid w:val="007457EE"/>
    <w:rsid w:val="00745FF4"/>
    <w:rsid w:val="0074620B"/>
    <w:rsid w:val="00746325"/>
    <w:rsid w:val="00746F1A"/>
    <w:rsid w:val="0074723E"/>
    <w:rsid w:val="00750374"/>
    <w:rsid w:val="00752258"/>
    <w:rsid w:val="0075287D"/>
    <w:rsid w:val="007563BC"/>
    <w:rsid w:val="00757103"/>
    <w:rsid w:val="00760964"/>
    <w:rsid w:val="00764BF7"/>
    <w:rsid w:val="00765AB2"/>
    <w:rsid w:val="0076787A"/>
    <w:rsid w:val="007716AE"/>
    <w:rsid w:val="00774153"/>
    <w:rsid w:val="00774847"/>
    <w:rsid w:val="00775584"/>
    <w:rsid w:val="00776948"/>
    <w:rsid w:val="007809A5"/>
    <w:rsid w:val="00780B42"/>
    <w:rsid w:val="00781B59"/>
    <w:rsid w:val="00782888"/>
    <w:rsid w:val="00784784"/>
    <w:rsid w:val="0078505D"/>
    <w:rsid w:val="007852F6"/>
    <w:rsid w:val="0078561E"/>
    <w:rsid w:val="00785B88"/>
    <w:rsid w:val="007900AD"/>
    <w:rsid w:val="007900F4"/>
    <w:rsid w:val="007902BE"/>
    <w:rsid w:val="00791411"/>
    <w:rsid w:val="007922BF"/>
    <w:rsid w:val="007923BD"/>
    <w:rsid w:val="00792808"/>
    <w:rsid w:val="00793C1A"/>
    <w:rsid w:val="00793C2C"/>
    <w:rsid w:val="0079458E"/>
    <w:rsid w:val="00795EF7"/>
    <w:rsid w:val="00796757"/>
    <w:rsid w:val="00796D39"/>
    <w:rsid w:val="00797029"/>
    <w:rsid w:val="007A1271"/>
    <w:rsid w:val="007A18CC"/>
    <w:rsid w:val="007A2875"/>
    <w:rsid w:val="007A2EA3"/>
    <w:rsid w:val="007A329E"/>
    <w:rsid w:val="007A3513"/>
    <w:rsid w:val="007A3A11"/>
    <w:rsid w:val="007A3B34"/>
    <w:rsid w:val="007A3CBD"/>
    <w:rsid w:val="007A5132"/>
    <w:rsid w:val="007A5D05"/>
    <w:rsid w:val="007A62E7"/>
    <w:rsid w:val="007A684C"/>
    <w:rsid w:val="007A7162"/>
    <w:rsid w:val="007A7A1A"/>
    <w:rsid w:val="007B081D"/>
    <w:rsid w:val="007B174A"/>
    <w:rsid w:val="007B1889"/>
    <w:rsid w:val="007B3AD5"/>
    <w:rsid w:val="007B5897"/>
    <w:rsid w:val="007B5C7A"/>
    <w:rsid w:val="007B5F3F"/>
    <w:rsid w:val="007B76C1"/>
    <w:rsid w:val="007C0735"/>
    <w:rsid w:val="007C0F5C"/>
    <w:rsid w:val="007C10B4"/>
    <w:rsid w:val="007C2616"/>
    <w:rsid w:val="007C29A9"/>
    <w:rsid w:val="007C4D3B"/>
    <w:rsid w:val="007C5159"/>
    <w:rsid w:val="007C5A7D"/>
    <w:rsid w:val="007C674C"/>
    <w:rsid w:val="007C67A5"/>
    <w:rsid w:val="007D0D4C"/>
    <w:rsid w:val="007D1F96"/>
    <w:rsid w:val="007D4AA7"/>
    <w:rsid w:val="007D4BAA"/>
    <w:rsid w:val="007D7A5A"/>
    <w:rsid w:val="007D7F27"/>
    <w:rsid w:val="007E050C"/>
    <w:rsid w:val="007E0C8F"/>
    <w:rsid w:val="007E25A1"/>
    <w:rsid w:val="007E3508"/>
    <w:rsid w:val="007E3E36"/>
    <w:rsid w:val="007E4571"/>
    <w:rsid w:val="007E4610"/>
    <w:rsid w:val="007E4830"/>
    <w:rsid w:val="007E56FE"/>
    <w:rsid w:val="007E67B4"/>
    <w:rsid w:val="007E67DD"/>
    <w:rsid w:val="007E691E"/>
    <w:rsid w:val="007E6AF7"/>
    <w:rsid w:val="007E7DE2"/>
    <w:rsid w:val="007F01D2"/>
    <w:rsid w:val="007F0813"/>
    <w:rsid w:val="007F1984"/>
    <w:rsid w:val="007F1AFB"/>
    <w:rsid w:val="007F2B0F"/>
    <w:rsid w:val="007F3C22"/>
    <w:rsid w:val="007F4A4A"/>
    <w:rsid w:val="007F5931"/>
    <w:rsid w:val="007F73B9"/>
    <w:rsid w:val="007F7436"/>
    <w:rsid w:val="007F7800"/>
    <w:rsid w:val="00800A62"/>
    <w:rsid w:val="00801A0E"/>
    <w:rsid w:val="008040EC"/>
    <w:rsid w:val="00805877"/>
    <w:rsid w:val="00807119"/>
    <w:rsid w:val="00807B7D"/>
    <w:rsid w:val="00807E59"/>
    <w:rsid w:val="00810EF1"/>
    <w:rsid w:val="008130B7"/>
    <w:rsid w:val="00813228"/>
    <w:rsid w:val="00814F02"/>
    <w:rsid w:val="008155BC"/>
    <w:rsid w:val="00815893"/>
    <w:rsid w:val="00816325"/>
    <w:rsid w:val="00817419"/>
    <w:rsid w:val="00817944"/>
    <w:rsid w:val="00820144"/>
    <w:rsid w:val="008205F4"/>
    <w:rsid w:val="00821A30"/>
    <w:rsid w:val="00821D76"/>
    <w:rsid w:val="008222A1"/>
    <w:rsid w:val="008238F4"/>
    <w:rsid w:val="008239C6"/>
    <w:rsid w:val="00823EEB"/>
    <w:rsid w:val="00824345"/>
    <w:rsid w:val="00824AD1"/>
    <w:rsid w:val="0082561D"/>
    <w:rsid w:val="00825D94"/>
    <w:rsid w:val="00826DEF"/>
    <w:rsid w:val="00827CF3"/>
    <w:rsid w:val="00830DC7"/>
    <w:rsid w:val="008310BE"/>
    <w:rsid w:val="00831C38"/>
    <w:rsid w:val="00832789"/>
    <w:rsid w:val="00833C33"/>
    <w:rsid w:val="00834532"/>
    <w:rsid w:val="008345D8"/>
    <w:rsid w:val="0083478A"/>
    <w:rsid w:val="00834983"/>
    <w:rsid w:val="00835058"/>
    <w:rsid w:val="008353C9"/>
    <w:rsid w:val="008366E4"/>
    <w:rsid w:val="00836962"/>
    <w:rsid w:val="00837A74"/>
    <w:rsid w:val="00837CCE"/>
    <w:rsid w:val="00840364"/>
    <w:rsid w:val="008403F5"/>
    <w:rsid w:val="00840FCE"/>
    <w:rsid w:val="00842B48"/>
    <w:rsid w:val="00844117"/>
    <w:rsid w:val="0084492B"/>
    <w:rsid w:val="008456CF"/>
    <w:rsid w:val="0084773D"/>
    <w:rsid w:val="0085014F"/>
    <w:rsid w:val="00850E5A"/>
    <w:rsid w:val="00850EE1"/>
    <w:rsid w:val="00851DCC"/>
    <w:rsid w:val="00852A96"/>
    <w:rsid w:val="00852D3D"/>
    <w:rsid w:val="008538CF"/>
    <w:rsid w:val="00855611"/>
    <w:rsid w:val="008557AC"/>
    <w:rsid w:val="00855D8C"/>
    <w:rsid w:val="0085620D"/>
    <w:rsid w:val="00856743"/>
    <w:rsid w:val="0086104C"/>
    <w:rsid w:val="00861109"/>
    <w:rsid w:val="00861802"/>
    <w:rsid w:val="008641B7"/>
    <w:rsid w:val="00865806"/>
    <w:rsid w:val="0086595D"/>
    <w:rsid w:val="008668FF"/>
    <w:rsid w:val="00871990"/>
    <w:rsid w:val="00871A68"/>
    <w:rsid w:val="0087277C"/>
    <w:rsid w:val="00872B36"/>
    <w:rsid w:val="00873E17"/>
    <w:rsid w:val="008744F9"/>
    <w:rsid w:val="00874833"/>
    <w:rsid w:val="0087698E"/>
    <w:rsid w:val="0087729D"/>
    <w:rsid w:val="00880D56"/>
    <w:rsid w:val="008818DE"/>
    <w:rsid w:val="00882413"/>
    <w:rsid w:val="00882DAD"/>
    <w:rsid w:val="00884276"/>
    <w:rsid w:val="0088544C"/>
    <w:rsid w:val="00885492"/>
    <w:rsid w:val="008858F4"/>
    <w:rsid w:val="00887269"/>
    <w:rsid w:val="00887F6E"/>
    <w:rsid w:val="008909DC"/>
    <w:rsid w:val="00890B4A"/>
    <w:rsid w:val="00891023"/>
    <w:rsid w:val="00891DF5"/>
    <w:rsid w:val="0089211C"/>
    <w:rsid w:val="00893483"/>
    <w:rsid w:val="00895799"/>
    <w:rsid w:val="008957E0"/>
    <w:rsid w:val="00895E2D"/>
    <w:rsid w:val="00896145"/>
    <w:rsid w:val="00896413"/>
    <w:rsid w:val="00897542"/>
    <w:rsid w:val="00897D21"/>
    <w:rsid w:val="008A06F3"/>
    <w:rsid w:val="008A23DF"/>
    <w:rsid w:val="008A2C8A"/>
    <w:rsid w:val="008A36F3"/>
    <w:rsid w:val="008A3756"/>
    <w:rsid w:val="008A3D36"/>
    <w:rsid w:val="008A51D1"/>
    <w:rsid w:val="008A6EAA"/>
    <w:rsid w:val="008A7D18"/>
    <w:rsid w:val="008A7F64"/>
    <w:rsid w:val="008B1232"/>
    <w:rsid w:val="008B2F5D"/>
    <w:rsid w:val="008B3749"/>
    <w:rsid w:val="008B4A5C"/>
    <w:rsid w:val="008B6A4A"/>
    <w:rsid w:val="008B6D80"/>
    <w:rsid w:val="008B7DC3"/>
    <w:rsid w:val="008C0BD8"/>
    <w:rsid w:val="008C4602"/>
    <w:rsid w:val="008C5535"/>
    <w:rsid w:val="008D0CC2"/>
    <w:rsid w:val="008D1C6A"/>
    <w:rsid w:val="008D33C4"/>
    <w:rsid w:val="008D3EE8"/>
    <w:rsid w:val="008D403A"/>
    <w:rsid w:val="008D5EE6"/>
    <w:rsid w:val="008D66D9"/>
    <w:rsid w:val="008D7017"/>
    <w:rsid w:val="008E04CA"/>
    <w:rsid w:val="008E303C"/>
    <w:rsid w:val="008E3732"/>
    <w:rsid w:val="008E3BDB"/>
    <w:rsid w:val="008E5519"/>
    <w:rsid w:val="008E5A79"/>
    <w:rsid w:val="008E6544"/>
    <w:rsid w:val="008E65F7"/>
    <w:rsid w:val="008E712A"/>
    <w:rsid w:val="008E7870"/>
    <w:rsid w:val="008F05D2"/>
    <w:rsid w:val="008F1A8E"/>
    <w:rsid w:val="008F2160"/>
    <w:rsid w:val="008F27D0"/>
    <w:rsid w:val="008F28CF"/>
    <w:rsid w:val="008F3C0B"/>
    <w:rsid w:val="008F4097"/>
    <w:rsid w:val="008F42A0"/>
    <w:rsid w:val="008F4BC3"/>
    <w:rsid w:val="008F5201"/>
    <w:rsid w:val="008F5C22"/>
    <w:rsid w:val="008F5DB2"/>
    <w:rsid w:val="008F603D"/>
    <w:rsid w:val="008F6132"/>
    <w:rsid w:val="008F6D51"/>
    <w:rsid w:val="008F6FAB"/>
    <w:rsid w:val="008F769C"/>
    <w:rsid w:val="00903C40"/>
    <w:rsid w:val="00904090"/>
    <w:rsid w:val="009044AC"/>
    <w:rsid w:val="00904E5C"/>
    <w:rsid w:val="009053A1"/>
    <w:rsid w:val="009068C8"/>
    <w:rsid w:val="00906C37"/>
    <w:rsid w:val="00907327"/>
    <w:rsid w:val="00910C20"/>
    <w:rsid w:val="009111C0"/>
    <w:rsid w:val="00911F57"/>
    <w:rsid w:val="00912645"/>
    <w:rsid w:val="00916A4A"/>
    <w:rsid w:val="009202FE"/>
    <w:rsid w:val="00920FDA"/>
    <w:rsid w:val="00921906"/>
    <w:rsid w:val="00923867"/>
    <w:rsid w:val="00923B38"/>
    <w:rsid w:val="009245A0"/>
    <w:rsid w:val="00925D33"/>
    <w:rsid w:val="00926292"/>
    <w:rsid w:val="0092792E"/>
    <w:rsid w:val="00930CF1"/>
    <w:rsid w:val="00931AEA"/>
    <w:rsid w:val="009333B1"/>
    <w:rsid w:val="0093396C"/>
    <w:rsid w:val="00935001"/>
    <w:rsid w:val="009367BD"/>
    <w:rsid w:val="009415F3"/>
    <w:rsid w:val="009420E3"/>
    <w:rsid w:val="009422E0"/>
    <w:rsid w:val="009422F1"/>
    <w:rsid w:val="00944110"/>
    <w:rsid w:val="009449D7"/>
    <w:rsid w:val="00947E6F"/>
    <w:rsid w:val="00947FC3"/>
    <w:rsid w:val="00951EEF"/>
    <w:rsid w:val="00952B7F"/>
    <w:rsid w:val="00955267"/>
    <w:rsid w:val="00956533"/>
    <w:rsid w:val="00956A86"/>
    <w:rsid w:val="00957059"/>
    <w:rsid w:val="00957B68"/>
    <w:rsid w:val="0096322B"/>
    <w:rsid w:val="00963BAB"/>
    <w:rsid w:val="009647EE"/>
    <w:rsid w:val="00965029"/>
    <w:rsid w:val="0096589D"/>
    <w:rsid w:val="00966223"/>
    <w:rsid w:val="00967492"/>
    <w:rsid w:val="00967F17"/>
    <w:rsid w:val="00970E7E"/>
    <w:rsid w:val="00971AD6"/>
    <w:rsid w:val="009728A6"/>
    <w:rsid w:val="00972A64"/>
    <w:rsid w:val="00972A71"/>
    <w:rsid w:val="009770FE"/>
    <w:rsid w:val="00977532"/>
    <w:rsid w:val="00977C9E"/>
    <w:rsid w:val="00981B3D"/>
    <w:rsid w:val="00981CD0"/>
    <w:rsid w:val="00984E69"/>
    <w:rsid w:val="00986447"/>
    <w:rsid w:val="009868B0"/>
    <w:rsid w:val="00986CAB"/>
    <w:rsid w:val="00986FBE"/>
    <w:rsid w:val="00987B90"/>
    <w:rsid w:val="00990275"/>
    <w:rsid w:val="00990475"/>
    <w:rsid w:val="00992C52"/>
    <w:rsid w:val="00992DDE"/>
    <w:rsid w:val="00995E19"/>
    <w:rsid w:val="009963AD"/>
    <w:rsid w:val="0099708A"/>
    <w:rsid w:val="00997B18"/>
    <w:rsid w:val="009A15FE"/>
    <w:rsid w:val="009A189C"/>
    <w:rsid w:val="009A2126"/>
    <w:rsid w:val="009A25ED"/>
    <w:rsid w:val="009A35B7"/>
    <w:rsid w:val="009A3715"/>
    <w:rsid w:val="009A393C"/>
    <w:rsid w:val="009A39F7"/>
    <w:rsid w:val="009A3D39"/>
    <w:rsid w:val="009A3FDD"/>
    <w:rsid w:val="009A4C67"/>
    <w:rsid w:val="009A5999"/>
    <w:rsid w:val="009A5F65"/>
    <w:rsid w:val="009A700A"/>
    <w:rsid w:val="009A710D"/>
    <w:rsid w:val="009A76CF"/>
    <w:rsid w:val="009A76D9"/>
    <w:rsid w:val="009B0129"/>
    <w:rsid w:val="009B1D7B"/>
    <w:rsid w:val="009B2160"/>
    <w:rsid w:val="009B2633"/>
    <w:rsid w:val="009B3838"/>
    <w:rsid w:val="009B3EB0"/>
    <w:rsid w:val="009B6A51"/>
    <w:rsid w:val="009B796D"/>
    <w:rsid w:val="009C2161"/>
    <w:rsid w:val="009C23AF"/>
    <w:rsid w:val="009C23F4"/>
    <w:rsid w:val="009C246E"/>
    <w:rsid w:val="009C2578"/>
    <w:rsid w:val="009C61CD"/>
    <w:rsid w:val="009C653E"/>
    <w:rsid w:val="009C67B0"/>
    <w:rsid w:val="009C6D11"/>
    <w:rsid w:val="009C758E"/>
    <w:rsid w:val="009D035E"/>
    <w:rsid w:val="009D0D5F"/>
    <w:rsid w:val="009D11B6"/>
    <w:rsid w:val="009D1495"/>
    <w:rsid w:val="009D191A"/>
    <w:rsid w:val="009D2E1F"/>
    <w:rsid w:val="009D2FE9"/>
    <w:rsid w:val="009D3290"/>
    <w:rsid w:val="009D34DF"/>
    <w:rsid w:val="009D4329"/>
    <w:rsid w:val="009D4593"/>
    <w:rsid w:val="009E1F46"/>
    <w:rsid w:val="009E2F3F"/>
    <w:rsid w:val="009E3CC2"/>
    <w:rsid w:val="009E4A85"/>
    <w:rsid w:val="009E4BA8"/>
    <w:rsid w:val="009E5322"/>
    <w:rsid w:val="009E53ED"/>
    <w:rsid w:val="009E703F"/>
    <w:rsid w:val="009E741D"/>
    <w:rsid w:val="009F11A3"/>
    <w:rsid w:val="009F1ABF"/>
    <w:rsid w:val="009F1D0D"/>
    <w:rsid w:val="009F2895"/>
    <w:rsid w:val="009F3BB4"/>
    <w:rsid w:val="009F4760"/>
    <w:rsid w:val="009F6330"/>
    <w:rsid w:val="009F6CA2"/>
    <w:rsid w:val="009F71B5"/>
    <w:rsid w:val="009F7741"/>
    <w:rsid w:val="009F7C9B"/>
    <w:rsid w:val="00A00FDB"/>
    <w:rsid w:val="00A013D7"/>
    <w:rsid w:val="00A01566"/>
    <w:rsid w:val="00A01E7D"/>
    <w:rsid w:val="00A0234F"/>
    <w:rsid w:val="00A031CF"/>
    <w:rsid w:val="00A036B3"/>
    <w:rsid w:val="00A03754"/>
    <w:rsid w:val="00A03DA8"/>
    <w:rsid w:val="00A04319"/>
    <w:rsid w:val="00A04611"/>
    <w:rsid w:val="00A052BE"/>
    <w:rsid w:val="00A05F06"/>
    <w:rsid w:val="00A06C7C"/>
    <w:rsid w:val="00A07629"/>
    <w:rsid w:val="00A07F7F"/>
    <w:rsid w:val="00A10793"/>
    <w:rsid w:val="00A108E2"/>
    <w:rsid w:val="00A10C94"/>
    <w:rsid w:val="00A1214A"/>
    <w:rsid w:val="00A121CC"/>
    <w:rsid w:val="00A12DCC"/>
    <w:rsid w:val="00A130B6"/>
    <w:rsid w:val="00A135C4"/>
    <w:rsid w:val="00A13CE2"/>
    <w:rsid w:val="00A1555D"/>
    <w:rsid w:val="00A15D71"/>
    <w:rsid w:val="00A15F90"/>
    <w:rsid w:val="00A16D3C"/>
    <w:rsid w:val="00A179B9"/>
    <w:rsid w:val="00A215D7"/>
    <w:rsid w:val="00A21B8E"/>
    <w:rsid w:val="00A21DC3"/>
    <w:rsid w:val="00A239E0"/>
    <w:rsid w:val="00A25970"/>
    <w:rsid w:val="00A25F1B"/>
    <w:rsid w:val="00A261CC"/>
    <w:rsid w:val="00A26403"/>
    <w:rsid w:val="00A2796B"/>
    <w:rsid w:val="00A3004A"/>
    <w:rsid w:val="00A3042A"/>
    <w:rsid w:val="00A3068E"/>
    <w:rsid w:val="00A30B5D"/>
    <w:rsid w:val="00A3157F"/>
    <w:rsid w:val="00A31613"/>
    <w:rsid w:val="00A31D56"/>
    <w:rsid w:val="00A323BC"/>
    <w:rsid w:val="00A32AFB"/>
    <w:rsid w:val="00A33859"/>
    <w:rsid w:val="00A40B51"/>
    <w:rsid w:val="00A41385"/>
    <w:rsid w:val="00A416F6"/>
    <w:rsid w:val="00A42C0A"/>
    <w:rsid w:val="00A42DF6"/>
    <w:rsid w:val="00A43067"/>
    <w:rsid w:val="00A451DF"/>
    <w:rsid w:val="00A45219"/>
    <w:rsid w:val="00A45EAA"/>
    <w:rsid w:val="00A46270"/>
    <w:rsid w:val="00A512EA"/>
    <w:rsid w:val="00A5233E"/>
    <w:rsid w:val="00A538D4"/>
    <w:rsid w:val="00A539A1"/>
    <w:rsid w:val="00A542B9"/>
    <w:rsid w:val="00A550BB"/>
    <w:rsid w:val="00A57037"/>
    <w:rsid w:val="00A603BA"/>
    <w:rsid w:val="00A607E9"/>
    <w:rsid w:val="00A6210A"/>
    <w:rsid w:val="00A62CDD"/>
    <w:rsid w:val="00A6307C"/>
    <w:rsid w:val="00A63746"/>
    <w:rsid w:val="00A63A09"/>
    <w:rsid w:val="00A64C37"/>
    <w:rsid w:val="00A67F4F"/>
    <w:rsid w:val="00A71342"/>
    <w:rsid w:val="00A719C4"/>
    <w:rsid w:val="00A71E6B"/>
    <w:rsid w:val="00A720D1"/>
    <w:rsid w:val="00A73994"/>
    <w:rsid w:val="00A764D6"/>
    <w:rsid w:val="00A765F1"/>
    <w:rsid w:val="00A76E97"/>
    <w:rsid w:val="00A777F6"/>
    <w:rsid w:val="00A77C15"/>
    <w:rsid w:val="00A816C8"/>
    <w:rsid w:val="00A82884"/>
    <w:rsid w:val="00A84FAB"/>
    <w:rsid w:val="00A85379"/>
    <w:rsid w:val="00A913E0"/>
    <w:rsid w:val="00A92963"/>
    <w:rsid w:val="00A92ECE"/>
    <w:rsid w:val="00A9329F"/>
    <w:rsid w:val="00A93744"/>
    <w:rsid w:val="00A938BE"/>
    <w:rsid w:val="00A952C0"/>
    <w:rsid w:val="00A97121"/>
    <w:rsid w:val="00A9728B"/>
    <w:rsid w:val="00AA0817"/>
    <w:rsid w:val="00AA082F"/>
    <w:rsid w:val="00AA0C9D"/>
    <w:rsid w:val="00AA1A5B"/>
    <w:rsid w:val="00AA21A4"/>
    <w:rsid w:val="00AA311F"/>
    <w:rsid w:val="00AA7A99"/>
    <w:rsid w:val="00AB042C"/>
    <w:rsid w:val="00AB131E"/>
    <w:rsid w:val="00AB3497"/>
    <w:rsid w:val="00AB3BAC"/>
    <w:rsid w:val="00AB4B35"/>
    <w:rsid w:val="00AB5004"/>
    <w:rsid w:val="00AB5B89"/>
    <w:rsid w:val="00AB65EF"/>
    <w:rsid w:val="00AC0474"/>
    <w:rsid w:val="00AC1119"/>
    <w:rsid w:val="00AC176B"/>
    <w:rsid w:val="00AC39D8"/>
    <w:rsid w:val="00AC4389"/>
    <w:rsid w:val="00AC4397"/>
    <w:rsid w:val="00AC5FCA"/>
    <w:rsid w:val="00AC66AD"/>
    <w:rsid w:val="00AC7032"/>
    <w:rsid w:val="00AC71F8"/>
    <w:rsid w:val="00AC7224"/>
    <w:rsid w:val="00AC7327"/>
    <w:rsid w:val="00AD174B"/>
    <w:rsid w:val="00AD218C"/>
    <w:rsid w:val="00AD317D"/>
    <w:rsid w:val="00AD35E6"/>
    <w:rsid w:val="00AD3A16"/>
    <w:rsid w:val="00AD468F"/>
    <w:rsid w:val="00AD500E"/>
    <w:rsid w:val="00AD58F9"/>
    <w:rsid w:val="00AD6620"/>
    <w:rsid w:val="00AD7106"/>
    <w:rsid w:val="00AD7E23"/>
    <w:rsid w:val="00AE60FA"/>
    <w:rsid w:val="00AE7537"/>
    <w:rsid w:val="00AE7B81"/>
    <w:rsid w:val="00AF0342"/>
    <w:rsid w:val="00AF1174"/>
    <w:rsid w:val="00AF1303"/>
    <w:rsid w:val="00AF1A7F"/>
    <w:rsid w:val="00AF2018"/>
    <w:rsid w:val="00AF2084"/>
    <w:rsid w:val="00AF3D95"/>
    <w:rsid w:val="00AF4464"/>
    <w:rsid w:val="00AF52B2"/>
    <w:rsid w:val="00AF5DED"/>
    <w:rsid w:val="00AF64E0"/>
    <w:rsid w:val="00AF663B"/>
    <w:rsid w:val="00AF74C9"/>
    <w:rsid w:val="00AF7E3D"/>
    <w:rsid w:val="00B00ED6"/>
    <w:rsid w:val="00B01A3C"/>
    <w:rsid w:val="00B02621"/>
    <w:rsid w:val="00B02EE6"/>
    <w:rsid w:val="00B03A42"/>
    <w:rsid w:val="00B03D65"/>
    <w:rsid w:val="00B03FBD"/>
    <w:rsid w:val="00B05837"/>
    <w:rsid w:val="00B0659B"/>
    <w:rsid w:val="00B07148"/>
    <w:rsid w:val="00B073E7"/>
    <w:rsid w:val="00B07898"/>
    <w:rsid w:val="00B11CED"/>
    <w:rsid w:val="00B126CC"/>
    <w:rsid w:val="00B14802"/>
    <w:rsid w:val="00B148CF"/>
    <w:rsid w:val="00B15B28"/>
    <w:rsid w:val="00B16B67"/>
    <w:rsid w:val="00B17B4C"/>
    <w:rsid w:val="00B209AF"/>
    <w:rsid w:val="00B226DF"/>
    <w:rsid w:val="00B24663"/>
    <w:rsid w:val="00B255AC"/>
    <w:rsid w:val="00B268C1"/>
    <w:rsid w:val="00B26973"/>
    <w:rsid w:val="00B275BD"/>
    <w:rsid w:val="00B309F0"/>
    <w:rsid w:val="00B30BA9"/>
    <w:rsid w:val="00B30FF2"/>
    <w:rsid w:val="00B317AA"/>
    <w:rsid w:val="00B31CF8"/>
    <w:rsid w:val="00B31DFF"/>
    <w:rsid w:val="00B32DB3"/>
    <w:rsid w:val="00B336F4"/>
    <w:rsid w:val="00B33DC2"/>
    <w:rsid w:val="00B3459A"/>
    <w:rsid w:val="00B34BCD"/>
    <w:rsid w:val="00B34F2C"/>
    <w:rsid w:val="00B35204"/>
    <w:rsid w:val="00B3558D"/>
    <w:rsid w:val="00B36352"/>
    <w:rsid w:val="00B36A3E"/>
    <w:rsid w:val="00B36BA1"/>
    <w:rsid w:val="00B37FD2"/>
    <w:rsid w:val="00B417D0"/>
    <w:rsid w:val="00B43CDD"/>
    <w:rsid w:val="00B44073"/>
    <w:rsid w:val="00B44849"/>
    <w:rsid w:val="00B44935"/>
    <w:rsid w:val="00B46CFF"/>
    <w:rsid w:val="00B46DCF"/>
    <w:rsid w:val="00B47C76"/>
    <w:rsid w:val="00B47CF0"/>
    <w:rsid w:val="00B50843"/>
    <w:rsid w:val="00B53143"/>
    <w:rsid w:val="00B5331A"/>
    <w:rsid w:val="00B53553"/>
    <w:rsid w:val="00B54C30"/>
    <w:rsid w:val="00B54EED"/>
    <w:rsid w:val="00B555CE"/>
    <w:rsid w:val="00B557DE"/>
    <w:rsid w:val="00B55E9F"/>
    <w:rsid w:val="00B561F4"/>
    <w:rsid w:val="00B57DAF"/>
    <w:rsid w:val="00B600D2"/>
    <w:rsid w:val="00B622D6"/>
    <w:rsid w:val="00B642D0"/>
    <w:rsid w:val="00B642F7"/>
    <w:rsid w:val="00B643BA"/>
    <w:rsid w:val="00B64EAF"/>
    <w:rsid w:val="00B6544B"/>
    <w:rsid w:val="00B657EE"/>
    <w:rsid w:val="00B67F33"/>
    <w:rsid w:val="00B70E6D"/>
    <w:rsid w:val="00B70EF7"/>
    <w:rsid w:val="00B70F69"/>
    <w:rsid w:val="00B71D02"/>
    <w:rsid w:val="00B72279"/>
    <w:rsid w:val="00B72447"/>
    <w:rsid w:val="00B75084"/>
    <w:rsid w:val="00B763A6"/>
    <w:rsid w:val="00B77751"/>
    <w:rsid w:val="00B80012"/>
    <w:rsid w:val="00B81445"/>
    <w:rsid w:val="00B81646"/>
    <w:rsid w:val="00B81658"/>
    <w:rsid w:val="00B82A69"/>
    <w:rsid w:val="00B83256"/>
    <w:rsid w:val="00B856CA"/>
    <w:rsid w:val="00B85F62"/>
    <w:rsid w:val="00B87840"/>
    <w:rsid w:val="00B87ED0"/>
    <w:rsid w:val="00B90936"/>
    <w:rsid w:val="00B91947"/>
    <w:rsid w:val="00B930E3"/>
    <w:rsid w:val="00B933AD"/>
    <w:rsid w:val="00B93E93"/>
    <w:rsid w:val="00B93F52"/>
    <w:rsid w:val="00B94FB8"/>
    <w:rsid w:val="00B957FC"/>
    <w:rsid w:val="00B97F85"/>
    <w:rsid w:val="00BA026A"/>
    <w:rsid w:val="00BA1695"/>
    <w:rsid w:val="00BA20AD"/>
    <w:rsid w:val="00BA2C16"/>
    <w:rsid w:val="00BA362F"/>
    <w:rsid w:val="00BA389D"/>
    <w:rsid w:val="00BA5851"/>
    <w:rsid w:val="00BA7562"/>
    <w:rsid w:val="00BB0E7A"/>
    <w:rsid w:val="00BB0E99"/>
    <w:rsid w:val="00BB112E"/>
    <w:rsid w:val="00BB18D0"/>
    <w:rsid w:val="00BB5424"/>
    <w:rsid w:val="00BB553B"/>
    <w:rsid w:val="00BB6585"/>
    <w:rsid w:val="00BB684D"/>
    <w:rsid w:val="00BB7123"/>
    <w:rsid w:val="00BB7C81"/>
    <w:rsid w:val="00BB7F90"/>
    <w:rsid w:val="00BC064F"/>
    <w:rsid w:val="00BC1C4B"/>
    <w:rsid w:val="00BC3228"/>
    <w:rsid w:val="00BC38FC"/>
    <w:rsid w:val="00BC3AE7"/>
    <w:rsid w:val="00BC3B01"/>
    <w:rsid w:val="00BC3F0F"/>
    <w:rsid w:val="00BC5FA5"/>
    <w:rsid w:val="00BC643A"/>
    <w:rsid w:val="00BC6CB5"/>
    <w:rsid w:val="00BC6F98"/>
    <w:rsid w:val="00BC7783"/>
    <w:rsid w:val="00BD05A5"/>
    <w:rsid w:val="00BD0C39"/>
    <w:rsid w:val="00BD15E2"/>
    <w:rsid w:val="00BD1BBA"/>
    <w:rsid w:val="00BD2278"/>
    <w:rsid w:val="00BD232E"/>
    <w:rsid w:val="00BD2B41"/>
    <w:rsid w:val="00BD3048"/>
    <w:rsid w:val="00BD45E6"/>
    <w:rsid w:val="00BD486E"/>
    <w:rsid w:val="00BD4ED1"/>
    <w:rsid w:val="00BE0B4F"/>
    <w:rsid w:val="00BE0F1E"/>
    <w:rsid w:val="00BE232F"/>
    <w:rsid w:val="00BE4722"/>
    <w:rsid w:val="00BE55AF"/>
    <w:rsid w:val="00BE5E82"/>
    <w:rsid w:val="00BE64DB"/>
    <w:rsid w:val="00BF0652"/>
    <w:rsid w:val="00BF0D83"/>
    <w:rsid w:val="00BF60E1"/>
    <w:rsid w:val="00BF7B1A"/>
    <w:rsid w:val="00C0200A"/>
    <w:rsid w:val="00C0333D"/>
    <w:rsid w:val="00C0422B"/>
    <w:rsid w:val="00C04ADA"/>
    <w:rsid w:val="00C04D47"/>
    <w:rsid w:val="00C05FD1"/>
    <w:rsid w:val="00C06BF5"/>
    <w:rsid w:val="00C0737B"/>
    <w:rsid w:val="00C0753C"/>
    <w:rsid w:val="00C07A03"/>
    <w:rsid w:val="00C10093"/>
    <w:rsid w:val="00C10447"/>
    <w:rsid w:val="00C110FE"/>
    <w:rsid w:val="00C128FD"/>
    <w:rsid w:val="00C139C6"/>
    <w:rsid w:val="00C143AC"/>
    <w:rsid w:val="00C15714"/>
    <w:rsid w:val="00C20694"/>
    <w:rsid w:val="00C20C4B"/>
    <w:rsid w:val="00C216B4"/>
    <w:rsid w:val="00C21EB4"/>
    <w:rsid w:val="00C22DC8"/>
    <w:rsid w:val="00C2482C"/>
    <w:rsid w:val="00C2584F"/>
    <w:rsid w:val="00C26817"/>
    <w:rsid w:val="00C272A0"/>
    <w:rsid w:val="00C27558"/>
    <w:rsid w:val="00C30275"/>
    <w:rsid w:val="00C31019"/>
    <w:rsid w:val="00C31497"/>
    <w:rsid w:val="00C31C1E"/>
    <w:rsid w:val="00C33496"/>
    <w:rsid w:val="00C3388F"/>
    <w:rsid w:val="00C34B0F"/>
    <w:rsid w:val="00C34E95"/>
    <w:rsid w:val="00C36594"/>
    <w:rsid w:val="00C37195"/>
    <w:rsid w:val="00C40110"/>
    <w:rsid w:val="00C402CE"/>
    <w:rsid w:val="00C41293"/>
    <w:rsid w:val="00C41EFB"/>
    <w:rsid w:val="00C42ADC"/>
    <w:rsid w:val="00C43BC2"/>
    <w:rsid w:val="00C43BF1"/>
    <w:rsid w:val="00C441AC"/>
    <w:rsid w:val="00C46B82"/>
    <w:rsid w:val="00C46EFE"/>
    <w:rsid w:val="00C478CD"/>
    <w:rsid w:val="00C47ADD"/>
    <w:rsid w:val="00C51257"/>
    <w:rsid w:val="00C52523"/>
    <w:rsid w:val="00C52DD2"/>
    <w:rsid w:val="00C53FB4"/>
    <w:rsid w:val="00C555E8"/>
    <w:rsid w:val="00C5731D"/>
    <w:rsid w:val="00C5756C"/>
    <w:rsid w:val="00C6106F"/>
    <w:rsid w:val="00C6177F"/>
    <w:rsid w:val="00C61AB8"/>
    <w:rsid w:val="00C6233B"/>
    <w:rsid w:val="00C627AA"/>
    <w:rsid w:val="00C62E17"/>
    <w:rsid w:val="00C65368"/>
    <w:rsid w:val="00C65A8B"/>
    <w:rsid w:val="00C70198"/>
    <w:rsid w:val="00C7114D"/>
    <w:rsid w:val="00C7214D"/>
    <w:rsid w:val="00C7224F"/>
    <w:rsid w:val="00C73DC0"/>
    <w:rsid w:val="00C75134"/>
    <w:rsid w:val="00C7696C"/>
    <w:rsid w:val="00C7717F"/>
    <w:rsid w:val="00C80005"/>
    <w:rsid w:val="00C80CCB"/>
    <w:rsid w:val="00C81056"/>
    <w:rsid w:val="00C81781"/>
    <w:rsid w:val="00C865FB"/>
    <w:rsid w:val="00C8679D"/>
    <w:rsid w:val="00C87866"/>
    <w:rsid w:val="00C87D1C"/>
    <w:rsid w:val="00C900E8"/>
    <w:rsid w:val="00C91B21"/>
    <w:rsid w:val="00C923C6"/>
    <w:rsid w:val="00C930FB"/>
    <w:rsid w:val="00C93EA4"/>
    <w:rsid w:val="00C954B9"/>
    <w:rsid w:val="00C95C0D"/>
    <w:rsid w:val="00C9745C"/>
    <w:rsid w:val="00CA0ABA"/>
    <w:rsid w:val="00CA1567"/>
    <w:rsid w:val="00CA1ABA"/>
    <w:rsid w:val="00CA22F6"/>
    <w:rsid w:val="00CA24A2"/>
    <w:rsid w:val="00CA27F2"/>
    <w:rsid w:val="00CA2AEC"/>
    <w:rsid w:val="00CA2B79"/>
    <w:rsid w:val="00CA4690"/>
    <w:rsid w:val="00CA5037"/>
    <w:rsid w:val="00CA57B6"/>
    <w:rsid w:val="00CA6636"/>
    <w:rsid w:val="00CA6D91"/>
    <w:rsid w:val="00CA7FD1"/>
    <w:rsid w:val="00CB14FD"/>
    <w:rsid w:val="00CB2A4A"/>
    <w:rsid w:val="00CB49CC"/>
    <w:rsid w:val="00CB533D"/>
    <w:rsid w:val="00CB726D"/>
    <w:rsid w:val="00CB798F"/>
    <w:rsid w:val="00CB7B5D"/>
    <w:rsid w:val="00CC0A5F"/>
    <w:rsid w:val="00CC1215"/>
    <w:rsid w:val="00CC1305"/>
    <w:rsid w:val="00CC340E"/>
    <w:rsid w:val="00CC37AF"/>
    <w:rsid w:val="00CC38EF"/>
    <w:rsid w:val="00CC3DCA"/>
    <w:rsid w:val="00CC46FF"/>
    <w:rsid w:val="00CC47B4"/>
    <w:rsid w:val="00CC5C80"/>
    <w:rsid w:val="00CC7DBD"/>
    <w:rsid w:val="00CC7FE5"/>
    <w:rsid w:val="00CD23DD"/>
    <w:rsid w:val="00CD2872"/>
    <w:rsid w:val="00CD3DB1"/>
    <w:rsid w:val="00CD4DAA"/>
    <w:rsid w:val="00CD4E68"/>
    <w:rsid w:val="00CD6191"/>
    <w:rsid w:val="00CD6FAF"/>
    <w:rsid w:val="00CD74C4"/>
    <w:rsid w:val="00CD76F3"/>
    <w:rsid w:val="00CD7EE0"/>
    <w:rsid w:val="00CE0A6D"/>
    <w:rsid w:val="00CE3749"/>
    <w:rsid w:val="00CE44E8"/>
    <w:rsid w:val="00CE7320"/>
    <w:rsid w:val="00CF0935"/>
    <w:rsid w:val="00CF2FC5"/>
    <w:rsid w:val="00CF6D7C"/>
    <w:rsid w:val="00CF7A80"/>
    <w:rsid w:val="00CF7F2C"/>
    <w:rsid w:val="00D00D79"/>
    <w:rsid w:val="00D018DF"/>
    <w:rsid w:val="00D03B92"/>
    <w:rsid w:val="00D03C15"/>
    <w:rsid w:val="00D044EB"/>
    <w:rsid w:val="00D047F4"/>
    <w:rsid w:val="00D04B8C"/>
    <w:rsid w:val="00D06A35"/>
    <w:rsid w:val="00D07530"/>
    <w:rsid w:val="00D07ACE"/>
    <w:rsid w:val="00D10AC0"/>
    <w:rsid w:val="00D10D0F"/>
    <w:rsid w:val="00D132E3"/>
    <w:rsid w:val="00D15D23"/>
    <w:rsid w:val="00D16C8C"/>
    <w:rsid w:val="00D17657"/>
    <w:rsid w:val="00D17E49"/>
    <w:rsid w:val="00D21BED"/>
    <w:rsid w:val="00D21FE5"/>
    <w:rsid w:val="00D221F8"/>
    <w:rsid w:val="00D239C5"/>
    <w:rsid w:val="00D245C0"/>
    <w:rsid w:val="00D2503B"/>
    <w:rsid w:val="00D25643"/>
    <w:rsid w:val="00D277F7"/>
    <w:rsid w:val="00D3094A"/>
    <w:rsid w:val="00D30FB2"/>
    <w:rsid w:val="00D311E0"/>
    <w:rsid w:val="00D31450"/>
    <w:rsid w:val="00D320A7"/>
    <w:rsid w:val="00D324F2"/>
    <w:rsid w:val="00D3269D"/>
    <w:rsid w:val="00D32CEF"/>
    <w:rsid w:val="00D34241"/>
    <w:rsid w:val="00D348CD"/>
    <w:rsid w:val="00D36028"/>
    <w:rsid w:val="00D36A01"/>
    <w:rsid w:val="00D37B35"/>
    <w:rsid w:val="00D41BB1"/>
    <w:rsid w:val="00D44760"/>
    <w:rsid w:val="00D45081"/>
    <w:rsid w:val="00D5079A"/>
    <w:rsid w:val="00D50FDD"/>
    <w:rsid w:val="00D52E02"/>
    <w:rsid w:val="00D53C37"/>
    <w:rsid w:val="00D55BFF"/>
    <w:rsid w:val="00D56A98"/>
    <w:rsid w:val="00D5731B"/>
    <w:rsid w:val="00D573D9"/>
    <w:rsid w:val="00D57493"/>
    <w:rsid w:val="00D60E90"/>
    <w:rsid w:val="00D61CA0"/>
    <w:rsid w:val="00D61D0A"/>
    <w:rsid w:val="00D62C88"/>
    <w:rsid w:val="00D63686"/>
    <w:rsid w:val="00D6381A"/>
    <w:rsid w:val="00D63950"/>
    <w:rsid w:val="00D639D9"/>
    <w:rsid w:val="00D63F09"/>
    <w:rsid w:val="00D65687"/>
    <w:rsid w:val="00D6638B"/>
    <w:rsid w:val="00D67261"/>
    <w:rsid w:val="00D679BF"/>
    <w:rsid w:val="00D67A0B"/>
    <w:rsid w:val="00D67F73"/>
    <w:rsid w:val="00D7088B"/>
    <w:rsid w:val="00D71171"/>
    <w:rsid w:val="00D71220"/>
    <w:rsid w:val="00D71775"/>
    <w:rsid w:val="00D72532"/>
    <w:rsid w:val="00D73269"/>
    <w:rsid w:val="00D73B57"/>
    <w:rsid w:val="00D75032"/>
    <w:rsid w:val="00D75276"/>
    <w:rsid w:val="00D7610F"/>
    <w:rsid w:val="00D76B79"/>
    <w:rsid w:val="00D7719B"/>
    <w:rsid w:val="00D7722C"/>
    <w:rsid w:val="00D804B7"/>
    <w:rsid w:val="00D81519"/>
    <w:rsid w:val="00D81981"/>
    <w:rsid w:val="00D83CCC"/>
    <w:rsid w:val="00D8407A"/>
    <w:rsid w:val="00D8444C"/>
    <w:rsid w:val="00D84512"/>
    <w:rsid w:val="00D84633"/>
    <w:rsid w:val="00D846C0"/>
    <w:rsid w:val="00D85B48"/>
    <w:rsid w:val="00D85DFB"/>
    <w:rsid w:val="00D87B0F"/>
    <w:rsid w:val="00D87E90"/>
    <w:rsid w:val="00D90C53"/>
    <w:rsid w:val="00D9240E"/>
    <w:rsid w:val="00D92CA0"/>
    <w:rsid w:val="00D96094"/>
    <w:rsid w:val="00D96248"/>
    <w:rsid w:val="00D96B20"/>
    <w:rsid w:val="00D96DC7"/>
    <w:rsid w:val="00D97463"/>
    <w:rsid w:val="00D979DD"/>
    <w:rsid w:val="00DA0451"/>
    <w:rsid w:val="00DA0C91"/>
    <w:rsid w:val="00DA1AD0"/>
    <w:rsid w:val="00DA256B"/>
    <w:rsid w:val="00DA2FD3"/>
    <w:rsid w:val="00DA3835"/>
    <w:rsid w:val="00DA3963"/>
    <w:rsid w:val="00DA4157"/>
    <w:rsid w:val="00DA4758"/>
    <w:rsid w:val="00DA4C3E"/>
    <w:rsid w:val="00DA5947"/>
    <w:rsid w:val="00DA63DF"/>
    <w:rsid w:val="00DA6611"/>
    <w:rsid w:val="00DA73C4"/>
    <w:rsid w:val="00DA7F82"/>
    <w:rsid w:val="00DB06D7"/>
    <w:rsid w:val="00DB17BD"/>
    <w:rsid w:val="00DB17FE"/>
    <w:rsid w:val="00DB32C8"/>
    <w:rsid w:val="00DB520E"/>
    <w:rsid w:val="00DB61E8"/>
    <w:rsid w:val="00DB63D1"/>
    <w:rsid w:val="00DB7CEC"/>
    <w:rsid w:val="00DC0345"/>
    <w:rsid w:val="00DC1D12"/>
    <w:rsid w:val="00DC25B1"/>
    <w:rsid w:val="00DC2B86"/>
    <w:rsid w:val="00DC2D8D"/>
    <w:rsid w:val="00DC4375"/>
    <w:rsid w:val="00DC460B"/>
    <w:rsid w:val="00DC4C2E"/>
    <w:rsid w:val="00DC4F77"/>
    <w:rsid w:val="00DC688A"/>
    <w:rsid w:val="00DC7873"/>
    <w:rsid w:val="00DD0541"/>
    <w:rsid w:val="00DD0F42"/>
    <w:rsid w:val="00DD146B"/>
    <w:rsid w:val="00DD1D17"/>
    <w:rsid w:val="00DD3189"/>
    <w:rsid w:val="00DD32D0"/>
    <w:rsid w:val="00DD35CD"/>
    <w:rsid w:val="00DD36B9"/>
    <w:rsid w:val="00DD3704"/>
    <w:rsid w:val="00DD4002"/>
    <w:rsid w:val="00DD4938"/>
    <w:rsid w:val="00DD6915"/>
    <w:rsid w:val="00DD6987"/>
    <w:rsid w:val="00DD6F5E"/>
    <w:rsid w:val="00DD6F81"/>
    <w:rsid w:val="00DE0541"/>
    <w:rsid w:val="00DE2E05"/>
    <w:rsid w:val="00DE3062"/>
    <w:rsid w:val="00DE3DA6"/>
    <w:rsid w:val="00DE4494"/>
    <w:rsid w:val="00DE5BDB"/>
    <w:rsid w:val="00DE6E71"/>
    <w:rsid w:val="00DE7572"/>
    <w:rsid w:val="00DF01D9"/>
    <w:rsid w:val="00DF0499"/>
    <w:rsid w:val="00DF134E"/>
    <w:rsid w:val="00DF26B7"/>
    <w:rsid w:val="00DF2C1F"/>
    <w:rsid w:val="00DF38E5"/>
    <w:rsid w:val="00DF3CFB"/>
    <w:rsid w:val="00DF449D"/>
    <w:rsid w:val="00DF4AF4"/>
    <w:rsid w:val="00DF4B02"/>
    <w:rsid w:val="00DF4E46"/>
    <w:rsid w:val="00E01257"/>
    <w:rsid w:val="00E022AF"/>
    <w:rsid w:val="00E0349C"/>
    <w:rsid w:val="00E03B60"/>
    <w:rsid w:val="00E0435C"/>
    <w:rsid w:val="00E04A2B"/>
    <w:rsid w:val="00E05C9D"/>
    <w:rsid w:val="00E05D0E"/>
    <w:rsid w:val="00E071B6"/>
    <w:rsid w:val="00E075A9"/>
    <w:rsid w:val="00E1050A"/>
    <w:rsid w:val="00E1143B"/>
    <w:rsid w:val="00E115F2"/>
    <w:rsid w:val="00E11702"/>
    <w:rsid w:val="00E121B8"/>
    <w:rsid w:val="00E12304"/>
    <w:rsid w:val="00E134DF"/>
    <w:rsid w:val="00E13514"/>
    <w:rsid w:val="00E1365C"/>
    <w:rsid w:val="00E13870"/>
    <w:rsid w:val="00E14A4D"/>
    <w:rsid w:val="00E16067"/>
    <w:rsid w:val="00E1638F"/>
    <w:rsid w:val="00E164CB"/>
    <w:rsid w:val="00E165CE"/>
    <w:rsid w:val="00E1670F"/>
    <w:rsid w:val="00E16E02"/>
    <w:rsid w:val="00E16F18"/>
    <w:rsid w:val="00E17294"/>
    <w:rsid w:val="00E20895"/>
    <w:rsid w:val="00E20FE3"/>
    <w:rsid w:val="00E21A5F"/>
    <w:rsid w:val="00E2258E"/>
    <w:rsid w:val="00E22A7F"/>
    <w:rsid w:val="00E23682"/>
    <w:rsid w:val="00E23ED7"/>
    <w:rsid w:val="00E244FF"/>
    <w:rsid w:val="00E257E2"/>
    <w:rsid w:val="00E25AF2"/>
    <w:rsid w:val="00E25CD4"/>
    <w:rsid w:val="00E260B2"/>
    <w:rsid w:val="00E260EE"/>
    <w:rsid w:val="00E26285"/>
    <w:rsid w:val="00E272D5"/>
    <w:rsid w:val="00E275DE"/>
    <w:rsid w:val="00E31621"/>
    <w:rsid w:val="00E31BD1"/>
    <w:rsid w:val="00E32A32"/>
    <w:rsid w:val="00E32C9D"/>
    <w:rsid w:val="00E3384C"/>
    <w:rsid w:val="00E33D6A"/>
    <w:rsid w:val="00E33DFD"/>
    <w:rsid w:val="00E357E3"/>
    <w:rsid w:val="00E37BAD"/>
    <w:rsid w:val="00E403D6"/>
    <w:rsid w:val="00E4113B"/>
    <w:rsid w:val="00E41B6F"/>
    <w:rsid w:val="00E426C7"/>
    <w:rsid w:val="00E426EA"/>
    <w:rsid w:val="00E45B22"/>
    <w:rsid w:val="00E46079"/>
    <w:rsid w:val="00E463C2"/>
    <w:rsid w:val="00E47796"/>
    <w:rsid w:val="00E47990"/>
    <w:rsid w:val="00E508C1"/>
    <w:rsid w:val="00E51107"/>
    <w:rsid w:val="00E51DBC"/>
    <w:rsid w:val="00E521FA"/>
    <w:rsid w:val="00E52992"/>
    <w:rsid w:val="00E54F65"/>
    <w:rsid w:val="00E55459"/>
    <w:rsid w:val="00E569AF"/>
    <w:rsid w:val="00E6315E"/>
    <w:rsid w:val="00E65862"/>
    <w:rsid w:val="00E65EC5"/>
    <w:rsid w:val="00E66C65"/>
    <w:rsid w:val="00E671DA"/>
    <w:rsid w:val="00E67C8F"/>
    <w:rsid w:val="00E701D5"/>
    <w:rsid w:val="00E713B3"/>
    <w:rsid w:val="00E7242C"/>
    <w:rsid w:val="00E72CB5"/>
    <w:rsid w:val="00E72D56"/>
    <w:rsid w:val="00E76A34"/>
    <w:rsid w:val="00E77F90"/>
    <w:rsid w:val="00E81798"/>
    <w:rsid w:val="00E822E5"/>
    <w:rsid w:val="00E8255E"/>
    <w:rsid w:val="00E82C3C"/>
    <w:rsid w:val="00E83E26"/>
    <w:rsid w:val="00E83F71"/>
    <w:rsid w:val="00E84418"/>
    <w:rsid w:val="00E84C74"/>
    <w:rsid w:val="00E86074"/>
    <w:rsid w:val="00E875EF"/>
    <w:rsid w:val="00E92495"/>
    <w:rsid w:val="00E9253B"/>
    <w:rsid w:val="00E92803"/>
    <w:rsid w:val="00E92C76"/>
    <w:rsid w:val="00E93E45"/>
    <w:rsid w:val="00E940C6"/>
    <w:rsid w:val="00E953C7"/>
    <w:rsid w:val="00E96ADD"/>
    <w:rsid w:val="00E97495"/>
    <w:rsid w:val="00E975EC"/>
    <w:rsid w:val="00EA0C58"/>
    <w:rsid w:val="00EA158B"/>
    <w:rsid w:val="00EA16A6"/>
    <w:rsid w:val="00EA175D"/>
    <w:rsid w:val="00EA17AC"/>
    <w:rsid w:val="00EA4850"/>
    <w:rsid w:val="00EA4995"/>
    <w:rsid w:val="00EA643F"/>
    <w:rsid w:val="00EA64E2"/>
    <w:rsid w:val="00EA7C45"/>
    <w:rsid w:val="00EB1B7D"/>
    <w:rsid w:val="00EB2E43"/>
    <w:rsid w:val="00EB34E9"/>
    <w:rsid w:val="00EB5464"/>
    <w:rsid w:val="00EB5650"/>
    <w:rsid w:val="00EB64EF"/>
    <w:rsid w:val="00EB6A93"/>
    <w:rsid w:val="00EB703B"/>
    <w:rsid w:val="00EC007A"/>
    <w:rsid w:val="00EC1A3D"/>
    <w:rsid w:val="00EC25E8"/>
    <w:rsid w:val="00EC2BE5"/>
    <w:rsid w:val="00EC4CC7"/>
    <w:rsid w:val="00EC65E4"/>
    <w:rsid w:val="00EC6E4B"/>
    <w:rsid w:val="00EC738E"/>
    <w:rsid w:val="00ED01CE"/>
    <w:rsid w:val="00ED07D0"/>
    <w:rsid w:val="00ED1C49"/>
    <w:rsid w:val="00ED2157"/>
    <w:rsid w:val="00ED2E62"/>
    <w:rsid w:val="00ED5641"/>
    <w:rsid w:val="00ED611F"/>
    <w:rsid w:val="00ED71EE"/>
    <w:rsid w:val="00EE0623"/>
    <w:rsid w:val="00EE0B3F"/>
    <w:rsid w:val="00EE0C56"/>
    <w:rsid w:val="00EE1AE6"/>
    <w:rsid w:val="00EE1BCD"/>
    <w:rsid w:val="00EE2D94"/>
    <w:rsid w:val="00EE3FB9"/>
    <w:rsid w:val="00EE5FBA"/>
    <w:rsid w:val="00EE66AB"/>
    <w:rsid w:val="00EE6984"/>
    <w:rsid w:val="00EE69C3"/>
    <w:rsid w:val="00EE6F9C"/>
    <w:rsid w:val="00EF034E"/>
    <w:rsid w:val="00EF0501"/>
    <w:rsid w:val="00EF1055"/>
    <w:rsid w:val="00EF115F"/>
    <w:rsid w:val="00EF1C99"/>
    <w:rsid w:val="00EF2110"/>
    <w:rsid w:val="00EF4D99"/>
    <w:rsid w:val="00EF515F"/>
    <w:rsid w:val="00EF53C7"/>
    <w:rsid w:val="00EF5522"/>
    <w:rsid w:val="00EF5895"/>
    <w:rsid w:val="00EF58ED"/>
    <w:rsid w:val="00EF5DC5"/>
    <w:rsid w:val="00EF7A9B"/>
    <w:rsid w:val="00F00DA6"/>
    <w:rsid w:val="00F0298E"/>
    <w:rsid w:val="00F02A5F"/>
    <w:rsid w:val="00F04979"/>
    <w:rsid w:val="00F050C3"/>
    <w:rsid w:val="00F0629E"/>
    <w:rsid w:val="00F07F4C"/>
    <w:rsid w:val="00F103B2"/>
    <w:rsid w:val="00F113BC"/>
    <w:rsid w:val="00F11BF4"/>
    <w:rsid w:val="00F12B6E"/>
    <w:rsid w:val="00F134B2"/>
    <w:rsid w:val="00F13B75"/>
    <w:rsid w:val="00F14A1D"/>
    <w:rsid w:val="00F14B9B"/>
    <w:rsid w:val="00F15661"/>
    <w:rsid w:val="00F1576E"/>
    <w:rsid w:val="00F157A0"/>
    <w:rsid w:val="00F16929"/>
    <w:rsid w:val="00F20E2A"/>
    <w:rsid w:val="00F21485"/>
    <w:rsid w:val="00F21562"/>
    <w:rsid w:val="00F21BE5"/>
    <w:rsid w:val="00F22826"/>
    <w:rsid w:val="00F23E7F"/>
    <w:rsid w:val="00F252DC"/>
    <w:rsid w:val="00F254E9"/>
    <w:rsid w:val="00F25CB7"/>
    <w:rsid w:val="00F26402"/>
    <w:rsid w:val="00F265B7"/>
    <w:rsid w:val="00F26F24"/>
    <w:rsid w:val="00F27128"/>
    <w:rsid w:val="00F30D31"/>
    <w:rsid w:val="00F30DFF"/>
    <w:rsid w:val="00F3247E"/>
    <w:rsid w:val="00F329C0"/>
    <w:rsid w:val="00F3332F"/>
    <w:rsid w:val="00F338F4"/>
    <w:rsid w:val="00F35A2E"/>
    <w:rsid w:val="00F41616"/>
    <w:rsid w:val="00F42118"/>
    <w:rsid w:val="00F4243B"/>
    <w:rsid w:val="00F431B0"/>
    <w:rsid w:val="00F433F1"/>
    <w:rsid w:val="00F44E6F"/>
    <w:rsid w:val="00F45A91"/>
    <w:rsid w:val="00F4657C"/>
    <w:rsid w:val="00F46D11"/>
    <w:rsid w:val="00F46EF5"/>
    <w:rsid w:val="00F50F60"/>
    <w:rsid w:val="00F51106"/>
    <w:rsid w:val="00F5344C"/>
    <w:rsid w:val="00F53D73"/>
    <w:rsid w:val="00F54495"/>
    <w:rsid w:val="00F550E6"/>
    <w:rsid w:val="00F556C3"/>
    <w:rsid w:val="00F558E8"/>
    <w:rsid w:val="00F55F8C"/>
    <w:rsid w:val="00F56668"/>
    <w:rsid w:val="00F618D0"/>
    <w:rsid w:val="00F62E38"/>
    <w:rsid w:val="00F639B0"/>
    <w:rsid w:val="00F64229"/>
    <w:rsid w:val="00F64F31"/>
    <w:rsid w:val="00F651A0"/>
    <w:rsid w:val="00F66826"/>
    <w:rsid w:val="00F67D86"/>
    <w:rsid w:val="00F67F67"/>
    <w:rsid w:val="00F7016F"/>
    <w:rsid w:val="00F712DF"/>
    <w:rsid w:val="00F719A2"/>
    <w:rsid w:val="00F719E1"/>
    <w:rsid w:val="00F72256"/>
    <w:rsid w:val="00F72631"/>
    <w:rsid w:val="00F747AF"/>
    <w:rsid w:val="00F75A45"/>
    <w:rsid w:val="00F75C99"/>
    <w:rsid w:val="00F77D40"/>
    <w:rsid w:val="00F804B4"/>
    <w:rsid w:val="00F81303"/>
    <w:rsid w:val="00F81B20"/>
    <w:rsid w:val="00F81C09"/>
    <w:rsid w:val="00F82148"/>
    <w:rsid w:val="00F82D3A"/>
    <w:rsid w:val="00F854BC"/>
    <w:rsid w:val="00F85C55"/>
    <w:rsid w:val="00F90047"/>
    <w:rsid w:val="00F903D8"/>
    <w:rsid w:val="00F92C26"/>
    <w:rsid w:val="00F93493"/>
    <w:rsid w:val="00F93B95"/>
    <w:rsid w:val="00F94698"/>
    <w:rsid w:val="00F94F00"/>
    <w:rsid w:val="00F95369"/>
    <w:rsid w:val="00F9750A"/>
    <w:rsid w:val="00F97755"/>
    <w:rsid w:val="00F97DA2"/>
    <w:rsid w:val="00FA02D5"/>
    <w:rsid w:val="00FA0481"/>
    <w:rsid w:val="00FA1309"/>
    <w:rsid w:val="00FA2DD9"/>
    <w:rsid w:val="00FA3475"/>
    <w:rsid w:val="00FA4D0F"/>
    <w:rsid w:val="00FA596A"/>
    <w:rsid w:val="00FA5BF7"/>
    <w:rsid w:val="00FA6F50"/>
    <w:rsid w:val="00FA79A5"/>
    <w:rsid w:val="00FA7BA7"/>
    <w:rsid w:val="00FA7C03"/>
    <w:rsid w:val="00FB1C61"/>
    <w:rsid w:val="00FB2D52"/>
    <w:rsid w:val="00FB3B38"/>
    <w:rsid w:val="00FB3B8B"/>
    <w:rsid w:val="00FB428D"/>
    <w:rsid w:val="00FB4772"/>
    <w:rsid w:val="00FB64B8"/>
    <w:rsid w:val="00FB6901"/>
    <w:rsid w:val="00FB72DA"/>
    <w:rsid w:val="00FC568B"/>
    <w:rsid w:val="00FC58D2"/>
    <w:rsid w:val="00FC72D3"/>
    <w:rsid w:val="00FD1E37"/>
    <w:rsid w:val="00FD2DA4"/>
    <w:rsid w:val="00FD3A42"/>
    <w:rsid w:val="00FD4480"/>
    <w:rsid w:val="00FD6A9D"/>
    <w:rsid w:val="00FD7368"/>
    <w:rsid w:val="00FE0C83"/>
    <w:rsid w:val="00FE104C"/>
    <w:rsid w:val="00FE3843"/>
    <w:rsid w:val="00FE3905"/>
    <w:rsid w:val="00FE391B"/>
    <w:rsid w:val="00FE40B6"/>
    <w:rsid w:val="00FE4F85"/>
    <w:rsid w:val="00FE5AC5"/>
    <w:rsid w:val="00FE77FD"/>
    <w:rsid w:val="00FF1CBB"/>
    <w:rsid w:val="00FF2804"/>
    <w:rsid w:val="00FF34D0"/>
    <w:rsid w:val="00FF3B85"/>
    <w:rsid w:val="00FF3EEE"/>
    <w:rsid w:val="00FF5F1D"/>
    <w:rsid w:val="00FF6CFD"/>
    <w:rsid w:val="00FF7988"/>
    <w:rsid w:val="00FF7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4" type="connector" idref="#_x0000_s1038"/>
        <o:r id="V:Rule15" type="connector" idref="#_x0000_s1036"/>
        <o:r id="V:Rule16" type="connector" idref="#_x0000_s1042"/>
        <o:r id="V:Rule17" type="connector" idref="#_x0000_s1037"/>
        <o:r id="V:Rule18" type="connector" idref="#_x0000_s1043"/>
        <o:r id="V:Rule19" type="connector" idref="#_x0000_s1045"/>
        <o:r id="V:Rule20" type="connector" idref="#_x0000_s1041"/>
        <o:r id="V:Rule21" type="connector" idref="#_x0000_s1039"/>
        <o:r id="V:Rule22" type="connector" idref="#_x0000_s1034"/>
        <o:r id="V:Rule23" type="connector" idref="#_x0000_s1033"/>
        <o:r id="V:Rule24" type="connector" idref="#_x0000_s1040"/>
        <o:r id="V:Rule25" type="connector" idref="#_x0000_s1044"/>
        <o:r id="V:Rule2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w w:val="89"/>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09"/>
    <w:rPr>
      <w:rFonts w:ascii="Calibri" w:eastAsia="Calibri" w:hAnsi="Calibri"/>
      <w:w w:val="1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4C09"/>
    <w:rPr>
      <w:rFonts w:cs="Times New Roman"/>
      <w:color w:val="0000FF"/>
      <w:u w:val="single"/>
    </w:rPr>
  </w:style>
  <w:style w:type="character" w:customStyle="1" w:styleId="1">
    <w:name w:val="Основной текст Знак1"/>
    <w:basedOn w:val="a0"/>
    <w:link w:val="a4"/>
    <w:uiPriority w:val="99"/>
    <w:rsid w:val="00114C09"/>
    <w:rPr>
      <w:sz w:val="23"/>
      <w:szCs w:val="23"/>
      <w:shd w:val="clear" w:color="auto" w:fill="FFFFFF"/>
    </w:rPr>
  </w:style>
  <w:style w:type="character" w:customStyle="1" w:styleId="2">
    <w:name w:val="Основной текст (2)_"/>
    <w:basedOn w:val="a0"/>
    <w:link w:val="20"/>
    <w:uiPriority w:val="99"/>
    <w:rsid w:val="00114C09"/>
    <w:rPr>
      <w:sz w:val="27"/>
      <w:szCs w:val="27"/>
      <w:shd w:val="clear" w:color="auto" w:fill="FFFFFF"/>
    </w:rPr>
  </w:style>
  <w:style w:type="character" w:customStyle="1" w:styleId="32">
    <w:name w:val="Заголовок №3 (2)_"/>
    <w:basedOn w:val="a0"/>
    <w:link w:val="320"/>
    <w:uiPriority w:val="99"/>
    <w:rsid w:val="00114C09"/>
    <w:rPr>
      <w:b/>
      <w:bCs/>
      <w:sz w:val="23"/>
      <w:szCs w:val="23"/>
      <w:shd w:val="clear" w:color="auto" w:fill="FFFFFF"/>
    </w:rPr>
  </w:style>
  <w:style w:type="paragraph" w:styleId="a4">
    <w:name w:val="Body Text"/>
    <w:basedOn w:val="a"/>
    <w:link w:val="1"/>
    <w:uiPriority w:val="99"/>
    <w:rsid w:val="00114C09"/>
    <w:pPr>
      <w:shd w:val="clear" w:color="auto" w:fill="FFFFFF"/>
      <w:spacing w:after="0" w:line="274" w:lineRule="exact"/>
      <w:ind w:firstLine="560"/>
      <w:jc w:val="both"/>
    </w:pPr>
    <w:rPr>
      <w:rFonts w:ascii="Times New Roman" w:eastAsiaTheme="minorHAnsi" w:hAnsi="Times New Roman"/>
      <w:w w:val="89"/>
      <w:sz w:val="23"/>
      <w:szCs w:val="23"/>
    </w:rPr>
  </w:style>
  <w:style w:type="character" w:customStyle="1" w:styleId="a5">
    <w:name w:val="Основной текст Знак"/>
    <w:basedOn w:val="a0"/>
    <w:link w:val="a4"/>
    <w:uiPriority w:val="99"/>
    <w:semiHidden/>
    <w:rsid w:val="00114C09"/>
    <w:rPr>
      <w:rFonts w:ascii="Calibri" w:eastAsia="Calibri" w:hAnsi="Calibri"/>
      <w:w w:val="100"/>
      <w:sz w:val="22"/>
      <w:szCs w:val="22"/>
    </w:rPr>
  </w:style>
  <w:style w:type="paragraph" w:customStyle="1" w:styleId="20">
    <w:name w:val="Основной текст (2)"/>
    <w:basedOn w:val="a"/>
    <w:link w:val="2"/>
    <w:uiPriority w:val="99"/>
    <w:rsid w:val="00114C09"/>
    <w:pPr>
      <w:shd w:val="clear" w:color="auto" w:fill="FFFFFF"/>
      <w:spacing w:after="0" w:line="322" w:lineRule="exact"/>
    </w:pPr>
    <w:rPr>
      <w:rFonts w:ascii="Times New Roman" w:eastAsiaTheme="minorHAnsi" w:hAnsi="Times New Roman"/>
      <w:w w:val="89"/>
      <w:sz w:val="27"/>
      <w:szCs w:val="27"/>
    </w:rPr>
  </w:style>
  <w:style w:type="paragraph" w:customStyle="1" w:styleId="320">
    <w:name w:val="Заголовок №3 (2)"/>
    <w:basedOn w:val="a"/>
    <w:link w:val="32"/>
    <w:uiPriority w:val="99"/>
    <w:rsid w:val="00114C09"/>
    <w:pPr>
      <w:shd w:val="clear" w:color="auto" w:fill="FFFFFF"/>
      <w:spacing w:before="540" w:after="240" w:line="278" w:lineRule="exact"/>
      <w:jc w:val="center"/>
      <w:outlineLvl w:val="2"/>
    </w:pPr>
    <w:rPr>
      <w:rFonts w:ascii="Times New Roman" w:eastAsiaTheme="minorHAnsi" w:hAnsi="Times New Roman"/>
      <w:b/>
      <w:bCs/>
      <w:w w:val="89"/>
      <w:sz w:val="23"/>
      <w:szCs w:val="23"/>
    </w:rPr>
  </w:style>
  <w:style w:type="character" w:customStyle="1" w:styleId="4">
    <w:name w:val="Заголовок №4_"/>
    <w:basedOn w:val="a0"/>
    <w:link w:val="41"/>
    <w:uiPriority w:val="99"/>
    <w:rsid w:val="00114C09"/>
    <w:rPr>
      <w:b/>
      <w:bCs/>
      <w:sz w:val="23"/>
      <w:szCs w:val="23"/>
      <w:shd w:val="clear" w:color="auto" w:fill="FFFFFF"/>
    </w:rPr>
  </w:style>
  <w:style w:type="character" w:customStyle="1" w:styleId="40">
    <w:name w:val="Заголовок №4"/>
    <w:basedOn w:val="4"/>
    <w:uiPriority w:val="99"/>
    <w:rsid w:val="00114C09"/>
    <w:rPr>
      <w:spacing w:val="0"/>
    </w:rPr>
  </w:style>
  <w:style w:type="paragraph" w:customStyle="1" w:styleId="41">
    <w:name w:val="Заголовок №41"/>
    <w:basedOn w:val="a"/>
    <w:link w:val="4"/>
    <w:uiPriority w:val="99"/>
    <w:rsid w:val="00114C09"/>
    <w:pPr>
      <w:shd w:val="clear" w:color="auto" w:fill="FFFFFF"/>
      <w:spacing w:before="480" w:after="120" w:line="240" w:lineRule="atLeast"/>
      <w:outlineLvl w:val="3"/>
    </w:pPr>
    <w:rPr>
      <w:rFonts w:ascii="Times New Roman" w:eastAsiaTheme="minorHAnsi" w:hAnsi="Times New Roman"/>
      <w:b/>
      <w:bCs/>
      <w:w w:val="89"/>
      <w:sz w:val="23"/>
      <w:szCs w:val="23"/>
    </w:rPr>
  </w:style>
  <w:style w:type="character" w:customStyle="1" w:styleId="6">
    <w:name w:val="Основной текст (6)_"/>
    <w:basedOn w:val="a0"/>
    <w:link w:val="60"/>
    <w:uiPriority w:val="99"/>
    <w:locked/>
    <w:rsid w:val="00BB18D0"/>
    <w:rPr>
      <w:sz w:val="19"/>
      <w:szCs w:val="19"/>
      <w:shd w:val="clear" w:color="auto" w:fill="FFFFFF"/>
    </w:rPr>
  </w:style>
  <w:style w:type="character" w:customStyle="1" w:styleId="7">
    <w:name w:val="Основной текст (7)_"/>
    <w:basedOn w:val="a0"/>
    <w:link w:val="70"/>
    <w:uiPriority w:val="99"/>
    <w:locked/>
    <w:rsid w:val="00BB18D0"/>
    <w:rPr>
      <w:sz w:val="21"/>
      <w:szCs w:val="21"/>
      <w:shd w:val="clear" w:color="auto" w:fill="FFFFFF"/>
    </w:rPr>
  </w:style>
  <w:style w:type="paragraph" w:customStyle="1" w:styleId="60">
    <w:name w:val="Основной текст (6)"/>
    <w:basedOn w:val="a"/>
    <w:link w:val="6"/>
    <w:uiPriority w:val="99"/>
    <w:rsid w:val="00BB18D0"/>
    <w:pPr>
      <w:shd w:val="clear" w:color="auto" w:fill="FFFFFF"/>
      <w:spacing w:after="0" w:line="240" w:lineRule="atLeast"/>
    </w:pPr>
    <w:rPr>
      <w:rFonts w:ascii="Times New Roman" w:eastAsiaTheme="minorHAnsi" w:hAnsi="Times New Roman"/>
      <w:w w:val="89"/>
      <w:sz w:val="19"/>
      <w:szCs w:val="19"/>
    </w:rPr>
  </w:style>
  <w:style w:type="paragraph" w:customStyle="1" w:styleId="70">
    <w:name w:val="Основной текст (7)"/>
    <w:basedOn w:val="a"/>
    <w:link w:val="7"/>
    <w:uiPriority w:val="99"/>
    <w:rsid w:val="00BB18D0"/>
    <w:pPr>
      <w:shd w:val="clear" w:color="auto" w:fill="FFFFFF"/>
      <w:spacing w:before="840" w:after="840" w:line="259" w:lineRule="exact"/>
      <w:jc w:val="center"/>
    </w:pPr>
    <w:rPr>
      <w:rFonts w:ascii="Times New Roman" w:eastAsiaTheme="minorHAnsi" w:hAnsi="Times New Roman"/>
      <w:w w:val="89"/>
      <w:sz w:val="21"/>
      <w:szCs w:val="21"/>
    </w:rPr>
  </w:style>
  <w:style w:type="paragraph" w:styleId="a6">
    <w:name w:val="Title"/>
    <w:basedOn w:val="a"/>
    <w:link w:val="a7"/>
    <w:qFormat/>
    <w:rsid w:val="00BB18D0"/>
    <w:pPr>
      <w:spacing w:after="0" w:line="240" w:lineRule="auto"/>
      <w:jc w:val="center"/>
    </w:pPr>
    <w:rPr>
      <w:rFonts w:ascii="Times New Roman" w:eastAsia="Times New Roman" w:hAnsi="Times New Roman"/>
      <w:sz w:val="32"/>
      <w:szCs w:val="20"/>
      <w:lang w:eastAsia="ru-RU"/>
    </w:rPr>
  </w:style>
  <w:style w:type="character" w:customStyle="1" w:styleId="a7">
    <w:name w:val="Название Знак"/>
    <w:basedOn w:val="a0"/>
    <w:link w:val="a6"/>
    <w:rsid w:val="00BB18D0"/>
    <w:rPr>
      <w:rFonts w:eastAsia="Times New Roman"/>
      <w:w w:val="100"/>
      <w:sz w:val="32"/>
      <w:szCs w:val="20"/>
      <w:lang w:eastAsia="ru-RU"/>
    </w:rPr>
  </w:style>
  <w:style w:type="character" w:customStyle="1" w:styleId="12">
    <w:name w:val="Заголовок №1 (2)_"/>
    <w:basedOn w:val="a0"/>
    <w:link w:val="120"/>
    <w:uiPriority w:val="99"/>
    <w:locked/>
    <w:rsid w:val="00BB18D0"/>
    <w:rPr>
      <w:rFonts w:ascii="Calibri" w:hAnsi="Calibri" w:cs="Calibri"/>
      <w:b/>
      <w:bCs/>
      <w:sz w:val="35"/>
      <w:szCs w:val="35"/>
      <w:shd w:val="clear" w:color="auto" w:fill="FFFFFF"/>
    </w:rPr>
  </w:style>
  <w:style w:type="character" w:customStyle="1" w:styleId="21">
    <w:name w:val="Заголовок №2_"/>
    <w:basedOn w:val="a0"/>
    <w:link w:val="22"/>
    <w:uiPriority w:val="99"/>
    <w:locked/>
    <w:rsid w:val="00BB18D0"/>
    <w:rPr>
      <w:rFonts w:ascii="Calibri" w:hAnsi="Calibri" w:cs="Calibri"/>
      <w:sz w:val="27"/>
      <w:szCs w:val="27"/>
      <w:shd w:val="clear" w:color="auto" w:fill="FFFFFF"/>
    </w:rPr>
  </w:style>
  <w:style w:type="character" w:customStyle="1" w:styleId="42">
    <w:name w:val="Основной текст (4)_"/>
    <w:basedOn w:val="a0"/>
    <w:link w:val="43"/>
    <w:uiPriority w:val="99"/>
    <w:locked/>
    <w:rsid w:val="00BB18D0"/>
    <w:rPr>
      <w:rFonts w:ascii="Calibri" w:hAnsi="Calibri" w:cs="Calibri"/>
      <w:sz w:val="22"/>
      <w:szCs w:val="22"/>
      <w:shd w:val="clear" w:color="auto" w:fill="FFFFFF"/>
    </w:rPr>
  </w:style>
  <w:style w:type="character" w:customStyle="1" w:styleId="44">
    <w:name w:val="Основной текст (4) + Курсив"/>
    <w:basedOn w:val="42"/>
    <w:uiPriority w:val="99"/>
    <w:rsid w:val="00BB18D0"/>
    <w:rPr>
      <w:i/>
      <w:iCs/>
    </w:rPr>
  </w:style>
  <w:style w:type="paragraph" w:customStyle="1" w:styleId="120">
    <w:name w:val="Заголовок №1 (2)"/>
    <w:basedOn w:val="a"/>
    <w:link w:val="12"/>
    <w:uiPriority w:val="99"/>
    <w:rsid w:val="00BB18D0"/>
    <w:pPr>
      <w:shd w:val="clear" w:color="auto" w:fill="FFFFFF"/>
      <w:spacing w:after="180" w:line="240" w:lineRule="atLeast"/>
      <w:outlineLvl w:val="0"/>
    </w:pPr>
    <w:rPr>
      <w:rFonts w:eastAsiaTheme="minorHAnsi" w:cs="Calibri"/>
      <w:b/>
      <w:bCs/>
      <w:w w:val="89"/>
      <w:sz w:val="35"/>
      <w:szCs w:val="35"/>
    </w:rPr>
  </w:style>
  <w:style w:type="paragraph" w:customStyle="1" w:styleId="22">
    <w:name w:val="Заголовок №2"/>
    <w:basedOn w:val="a"/>
    <w:link w:val="21"/>
    <w:uiPriority w:val="99"/>
    <w:rsid w:val="00BB18D0"/>
    <w:pPr>
      <w:shd w:val="clear" w:color="auto" w:fill="FFFFFF"/>
      <w:spacing w:before="180" w:after="180" w:line="394" w:lineRule="exact"/>
      <w:jc w:val="center"/>
      <w:outlineLvl w:val="1"/>
    </w:pPr>
    <w:rPr>
      <w:rFonts w:eastAsiaTheme="minorHAnsi" w:cs="Calibri"/>
      <w:w w:val="89"/>
      <w:sz w:val="27"/>
      <w:szCs w:val="27"/>
    </w:rPr>
  </w:style>
  <w:style w:type="paragraph" w:customStyle="1" w:styleId="43">
    <w:name w:val="Основной текст (4)"/>
    <w:basedOn w:val="a"/>
    <w:link w:val="42"/>
    <w:uiPriority w:val="99"/>
    <w:rsid w:val="00BB18D0"/>
    <w:pPr>
      <w:shd w:val="clear" w:color="auto" w:fill="FFFFFF"/>
      <w:spacing w:before="180" w:after="180" w:line="336" w:lineRule="exact"/>
      <w:ind w:firstLine="700"/>
      <w:jc w:val="both"/>
    </w:pPr>
    <w:rPr>
      <w:rFonts w:eastAsiaTheme="minorHAnsi" w:cs="Calibri"/>
      <w:w w:val="8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roslavl.ru"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brary@roslav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14</Pages>
  <Words>4888</Words>
  <Characters>27865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П0льзователь</dc:creator>
  <cp:keywords/>
  <dc:description/>
  <cp:lastModifiedBy>П0льзователь</cp:lastModifiedBy>
  <cp:revision>5</cp:revision>
  <dcterms:created xsi:type="dcterms:W3CDTF">2012-11-22T07:11:00Z</dcterms:created>
  <dcterms:modified xsi:type="dcterms:W3CDTF">2012-11-26T07:00:00Z</dcterms:modified>
</cp:coreProperties>
</file>